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w16du="http://schemas.microsoft.com/office/word/2023/wordml/word16du" xmlns:a="http://schemas.openxmlformats.org/drawingml/2006/main" xmlns:pic="http://schemas.openxmlformats.org/drawingml/2006/picture" xmlns:a14="http://schemas.microsoft.com/office/drawing/2010/main" mc:Ignorable="w14 w15 w16se w16cid wp14">
  <w:body>
    <w:p w:rsidR="00933964" w:rsidP="184723B2" w:rsidRDefault="043F2B4E" w14:paraId="66ECB08E" w14:textId="235DCB7C">
      <w:pPr>
        <w:pStyle w:val="Titel"/>
        <w:rPr>
          <w:b w:val="1"/>
          <w:bCs w:val="1"/>
          <w:i w:val="1"/>
          <w:iCs w:val="1"/>
          <w:sz w:val="36"/>
          <w:szCs w:val="36"/>
        </w:rPr>
      </w:pPr>
      <w:commentRangeStart w:id="1733509808"/>
      <w:r w:rsidRPr="184723B2" w:rsidR="184723B2">
        <w:rPr>
          <w:b w:val="1"/>
          <w:bCs w:val="1"/>
          <w:i w:val="1"/>
          <w:iCs w:val="1"/>
          <w:sz w:val="36"/>
          <w:szCs w:val="36"/>
        </w:rPr>
        <w:t xml:space="preserve">Fragebogen </w:t>
      </w:r>
      <w:commentRangeEnd w:id="1733509808"/>
      <w:r>
        <w:rPr>
          <w:rStyle w:val="CommentReference"/>
        </w:rPr>
        <w:commentReference w:id="1733509808"/>
      </w:r>
      <w:r w:rsidRPr="184723B2" w:rsidR="184723B2">
        <w:rPr>
          <w:b w:val="1"/>
          <w:bCs w:val="1"/>
          <w:i w:val="1"/>
          <w:iCs w:val="1"/>
          <w:sz w:val="36"/>
          <w:szCs w:val="36"/>
        </w:rPr>
        <w:t xml:space="preserve">– Mobilität </w:t>
      </w:r>
      <w:r w:rsidRPr="184723B2" w:rsidR="184723B2">
        <w:rPr>
          <w:b w:val="1"/>
          <w:bCs w:val="1"/>
          <w:i w:val="1"/>
          <w:iCs w:val="1"/>
          <w:sz w:val="36"/>
          <w:szCs w:val="36"/>
        </w:rPr>
        <w:t>an Hochschulen</w:t>
      </w:r>
      <w:r w:rsidRPr="184723B2" w:rsidR="184723B2">
        <w:rPr>
          <w:b w:val="1"/>
          <w:bCs w:val="1"/>
          <w:i w:val="1"/>
          <w:iCs w:val="1"/>
          <w:sz w:val="36"/>
          <w:szCs w:val="36"/>
        </w:rPr>
        <w:t xml:space="preserve"> in Sachsen-Anhalt </w:t>
      </w:r>
    </w:p>
    <w:p w:rsidR="00933964" w:rsidRDefault="00933964" w14:paraId="213E28CE" w14:textId="77777777"/>
    <w:p w:rsidR="00AC0C45" w:rsidP="000D7A8E" w:rsidRDefault="00AB4061" w14:paraId="2606AB56" w14:textId="77777777">
      <w:pPr>
        <w:spacing w:line="240" w:lineRule="auto"/>
        <w:rPr>
          <w:rFonts w:ascii="Times New Roman" w:hAnsi="Times New Roman" w:eastAsia="Times New Roman" w:cs="Times New Roman"/>
          <w:color w:val="000000"/>
          <w:sz w:val="24"/>
          <w:szCs w:val="24"/>
          <w:lang w:eastAsia="de-DE"/>
        </w:rPr>
      </w:pPr>
      <w:r w:rsidRPr="184723B2" w:rsidR="184723B2">
        <w:rPr>
          <w:rFonts w:ascii="Calibri" w:hAnsi="Calibri" w:eastAsia="Times New Roman" w:cs="Calibri"/>
          <w:color w:val="000000" w:themeColor="text1" w:themeTint="FF" w:themeShade="FF"/>
          <w:lang w:eastAsia="de-DE"/>
        </w:rPr>
        <w:t xml:space="preserve">Liebe </w:t>
      </w:r>
      <w:r w:rsidRPr="184723B2" w:rsidR="184723B2">
        <w:rPr>
          <w:rFonts w:ascii="Calibri" w:hAnsi="Calibri" w:eastAsia="Times New Roman" w:cs="Calibri"/>
          <w:color w:val="000000" w:themeColor="text1" w:themeTint="FF" w:themeShade="FF"/>
          <w:lang w:eastAsia="de-DE"/>
        </w:rPr>
        <w:t>Hochschulangehörige,</w:t>
      </w:r>
    </w:p>
    <w:p w:rsidR="184723B2" w:rsidP="184723B2" w:rsidRDefault="184723B2" w14:paraId="34871190" w14:textId="6BF753EA">
      <w:pPr>
        <w:shd w:val="clear" w:color="auto" w:fill="FFFFFF" w:themeFill="background1"/>
        <w:spacing w:line="240" w:lineRule="auto"/>
        <w:jc w:val="left"/>
      </w:pPr>
      <w:r w:rsidRPr="184723B2" w:rsidR="184723B2">
        <w:rPr>
          <w:rFonts w:ascii="Calibri" w:hAnsi="Calibri" w:eastAsia="Calibri" w:cs="Calibri"/>
          <w:noProof w:val="0"/>
          <w:sz w:val="24"/>
          <w:szCs w:val="24"/>
          <w:lang w:val="de-DE"/>
        </w:rPr>
        <w:t>vielen Dank für Ihre Bereitschaft, an unserer Mobilitätsumfrage teilzunehmen!</w:t>
      </w:r>
    </w:p>
    <w:p w:rsidR="001C4E9F" w:rsidP="2015FFD1" w:rsidRDefault="00AC0C45" w14:paraId="2C930E32" w14:textId="16067D7A">
      <w:pPr>
        <w:pStyle w:val="Standard"/>
        <w:spacing w:line="240" w:lineRule="auto"/>
        <w:rPr>
          <w:b w:val="0"/>
          <w:bCs w:val="0"/>
        </w:rPr>
      </w:pPr>
      <w:r w:rsidR="184723B2">
        <w:rPr>
          <w:b w:val="0"/>
          <w:bCs w:val="0"/>
        </w:rPr>
        <w:t xml:space="preserve">Die Pendlermobilität an Werktagen zählt zu den wichtigsten Verkehrsgründen und hat erhebliche Umweltauswirkungen. Da das Pendlerverhalten von individuellen </w:t>
      </w:r>
      <w:r w:rsidR="184723B2">
        <w:rPr>
          <w:b w:val="0"/>
          <w:bCs w:val="0"/>
        </w:rPr>
        <w:t xml:space="preserve">Entscheidungen </w:t>
      </w:r>
      <w:r w:rsidR="184723B2">
        <w:rPr>
          <w:b w:val="0"/>
          <w:bCs w:val="0"/>
        </w:rPr>
        <w:t>und vielfältigen Rahmenbedingungen geprägt ist, können nur gezielte, maßgeschneiderte Maßnahmen langfristig zur Reduktion von Emissionen beitragen.</w:t>
      </w:r>
    </w:p>
    <w:p w:rsidR="184723B2" w:rsidP="184723B2" w:rsidRDefault="184723B2" w14:paraId="243AC8B3" w14:textId="2175BC3F">
      <w:pPr>
        <w:pStyle w:val="Standard"/>
        <w:spacing w:line="240" w:lineRule="auto"/>
        <w:rPr>
          <w:rFonts w:ascii="Calibri" w:hAnsi="Calibri" w:eastAsia="Times New Roman" w:cs="Calibri"/>
          <w:color w:val="auto"/>
          <w:sz w:val="22"/>
          <w:szCs w:val="22"/>
          <w:lang w:eastAsia="de-DE"/>
        </w:rPr>
      </w:pPr>
      <w:r w:rsidRPr="184723B2" w:rsidR="184723B2">
        <w:rPr>
          <w:rFonts w:ascii="Calibri" w:hAnsi="Calibri" w:eastAsia="Times New Roman" w:cs="Calibri"/>
          <w:color w:val="000000" w:themeColor="text1" w:themeTint="FF" w:themeShade="FF"/>
          <w:lang w:eastAsia="de-DE"/>
        </w:rPr>
        <w:t xml:space="preserve">Mit Ihrer Teilnahme an dieser Umfrage tragen Sie aktiv zur Gestaltung unserer Klimaschutzmaßnahmen bei. </w:t>
      </w:r>
      <w:r w:rsidRPr="184723B2" w:rsidR="184723B2">
        <w:rPr>
          <w:rFonts w:ascii="Calibri" w:hAnsi="Calibri" w:eastAsia="Times New Roman" w:cs="Calibri"/>
          <w:color w:val="auto"/>
          <w:lang w:eastAsia="de-DE"/>
        </w:rPr>
        <w:t xml:space="preserve">Bitte beachten Sie: </w:t>
      </w:r>
    </w:p>
    <w:p w:rsidR="184723B2" w:rsidP="184723B2" w:rsidRDefault="184723B2" w14:paraId="31E602B6" w14:textId="3AEFB145">
      <w:pPr>
        <w:pStyle w:val="Listenabsatz"/>
        <w:spacing w:line="240" w:lineRule="auto"/>
        <w:rPr>
          <w:rFonts w:ascii="Calibri" w:hAnsi="Calibri" w:eastAsia="Times New Roman" w:cs="Calibri"/>
          <w:color w:val="auto"/>
          <w:sz w:val="22"/>
          <w:szCs w:val="22"/>
          <w:lang w:eastAsia="de-DE"/>
        </w:rPr>
      </w:pPr>
      <w:r w:rsidRPr="184723B2" w:rsidR="184723B2">
        <w:rPr>
          <w:rFonts w:ascii="Calibri" w:hAnsi="Calibri" w:eastAsia="Times New Roman" w:cs="Calibri"/>
          <w:color w:val="auto"/>
          <w:lang w:eastAsia="de-DE"/>
        </w:rPr>
        <w:t>Die Umfrage funktioniert am besten am Laptop – insbesondere die Fragen mit Schiebereglern.</w:t>
      </w:r>
    </w:p>
    <w:p w:rsidR="184723B2" w:rsidP="184723B2" w:rsidRDefault="184723B2" w14:paraId="1C06780B" w14:textId="5D0CF5A4">
      <w:pPr>
        <w:pStyle w:val="Listenabsatz"/>
        <w:spacing w:line="240" w:lineRule="auto"/>
        <w:rPr>
          <w:rFonts w:ascii="Calibri" w:hAnsi="Calibri" w:eastAsia="Times New Roman" w:cs="Calibri"/>
          <w:color w:val="auto"/>
          <w:sz w:val="22"/>
          <w:szCs w:val="22"/>
          <w:lang w:eastAsia="de-DE"/>
        </w:rPr>
      </w:pPr>
      <w:r w:rsidRPr="184723B2" w:rsidR="184723B2">
        <w:rPr>
          <w:rFonts w:ascii="Calibri" w:hAnsi="Calibri" w:eastAsia="Times New Roman" w:cs="Calibri"/>
          <w:color w:val="auto"/>
          <w:lang w:eastAsia="de-DE"/>
        </w:rPr>
        <w:t>Die Teilnahme ist freiwillig und richtet sich an alle Hochschulangehörigen.</w:t>
      </w:r>
    </w:p>
    <w:p w:rsidR="184723B2" w:rsidP="184723B2" w:rsidRDefault="184723B2" w14:paraId="4FE1D3F2" w14:textId="4BCD396B">
      <w:pPr>
        <w:pStyle w:val="Listenabsatz"/>
        <w:spacing w:line="240" w:lineRule="auto"/>
        <w:rPr>
          <w:rFonts w:ascii="Calibri" w:hAnsi="Calibri" w:eastAsia="Times New Roman" w:cs="Calibri"/>
          <w:color w:val="auto"/>
          <w:sz w:val="22"/>
          <w:szCs w:val="22"/>
          <w:lang w:eastAsia="de-DE"/>
        </w:rPr>
      </w:pPr>
      <w:r w:rsidRPr="184723B2" w:rsidR="184723B2">
        <w:rPr>
          <w:rFonts w:ascii="Calibri" w:hAnsi="Calibri" w:eastAsia="Times New Roman" w:cs="Calibri"/>
          <w:color w:val="auto"/>
          <w:lang w:eastAsia="de-DE"/>
        </w:rPr>
        <w:t>Die Beantwortung dauert ca. 15 Minuten.</w:t>
      </w:r>
    </w:p>
    <w:p w:rsidR="184723B2" w:rsidP="184723B2" w:rsidRDefault="184723B2" w14:paraId="50144B2A" w14:textId="0A7FD521">
      <w:pPr>
        <w:pStyle w:val="Listenabsatz"/>
        <w:spacing w:line="240" w:lineRule="auto"/>
        <w:rPr>
          <w:b w:val="1"/>
          <w:bCs w:val="1"/>
          <w:noProof w:val="0"/>
          <w:lang w:val="de-DE"/>
        </w:rPr>
      </w:pPr>
      <w:r w:rsidRPr="184723B2" w:rsidR="184723B2">
        <w:rPr>
          <w:noProof w:val="0"/>
          <w:lang w:val="de-DE"/>
        </w:rPr>
        <w:t xml:space="preserve">Ein Wiedereinstieg ist nur bis zur zuletzt abgeschlossenen Fragegruppe möglich, da nur ganze Gruppen gespeichert werden. </w:t>
      </w:r>
      <w:r w:rsidRPr="184723B2" w:rsidR="184723B2">
        <w:rPr>
          <w:b w:val="1"/>
          <w:bCs w:val="1"/>
          <w:noProof w:val="0"/>
          <w:lang w:val="de-DE"/>
        </w:rPr>
        <w:t xml:space="preserve">Damit Ihre Angaben ausgewertet werden können, muss die Umfrage vollständig abgeschlossen werden. </w:t>
      </w:r>
      <w:r w:rsidRPr="184723B2" w:rsidR="184723B2">
        <w:rPr>
          <w:b w:val="0"/>
          <w:bCs w:val="0"/>
          <w:noProof w:val="0"/>
          <w:lang w:val="de-DE"/>
        </w:rPr>
        <w:t>Fragen mit rotem Sternchen (*) sind verpflichtend.</w:t>
      </w:r>
    </w:p>
    <w:p w:rsidR="184723B2" w:rsidP="184723B2" w:rsidRDefault="184723B2" w14:paraId="7C0EF686" w14:textId="06D70CB0">
      <w:pPr>
        <w:pStyle w:val="Listenabsatz"/>
        <w:spacing w:line="240" w:lineRule="auto"/>
        <w:rPr>
          <w:rFonts w:ascii="Calibri" w:hAnsi="Calibri" w:eastAsia="Times New Roman" w:cs="Calibri"/>
          <w:color w:val="auto"/>
          <w:sz w:val="22"/>
          <w:szCs w:val="22"/>
          <w:lang w:eastAsia="de-DE"/>
        </w:rPr>
      </w:pPr>
      <w:r w:rsidRPr="184723B2" w:rsidR="184723B2">
        <w:rPr>
          <w:b w:val="0"/>
          <w:bCs w:val="0"/>
          <w:color w:val="auto"/>
        </w:rPr>
        <w:t xml:space="preserve">Die Fragen beziehen sich auf das Jahr </w:t>
      </w:r>
      <w:r w:rsidRPr="184723B2" w:rsidR="184723B2">
        <w:rPr>
          <w:b w:val="0"/>
          <w:bCs w:val="0"/>
          <w:color w:val="92D050"/>
        </w:rPr>
        <w:t>2024</w:t>
      </w:r>
      <w:r w:rsidRPr="184723B2" w:rsidR="184723B2">
        <w:rPr>
          <w:b w:val="0"/>
          <w:bCs w:val="0"/>
          <w:color w:val="auto"/>
        </w:rPr>
        <w:t>.</w:t>
      </w:r>
    </w:p>
    <w:p w:rsidR="184723B2" w:rsidP="184723B2" w:rsidRDefault="184723B2" w14:paraId="71306C71" w14:textId="36417431">
      <w:pPr>
        <w:pStyle w:val="Listenabsatz"/>
        <w:spacing w:line="240" w:lineRule="auto"/>
        <w:rPr>
          <w:rFonts w:ascii="Calibri" w:hAnsi="Calibri" w:eastAsia="Times New Roman" w:cs="Calibri"/>
          <w:color w:val="000000" w:themeColor="text1" w:themeTint="FF" w:themeShade="FF"/>
          <w:sz w:val="22"/>
          <w:szCs w:val="22"/>
          <w:lang w:eastAsia="de-DE"/>
        </w:rPr>
      </w:pPr>
      <w:r w:rsidRPr="184723B2" w:rsidR="184723B2">
        <w:rPr>
          <w:rFonts w:ascii="Calibri" w:hAnsi="Calibri" w:eastAsia="Times New Roman" w:cs="Calibri"/>
          <w:color w:val="auto"/>
          <w:lang w:eastAsia="de-DE"/>
        </w:rPr>
        <w:t>Zeitraum der Umf</w:t>
      </w:r>
      <w:r w:rsidRPr="184723B2" w:rsidR="184723B2">
        <w:rPr>
          <w:rFonts w:ascii="Calibri" w:hAnsi="Calibri" w:eastAsia="Times New Roman" w:cs="Calibri"/>
          <w:color w:val="000000" w:themeColor="text1" w:themeTint="FF" w:themeShade="FF"/>
          <w:lang w:eastAsia="de-DE"/>
        </w:rPr>
        <w:t>rage:</w:t>
      </w:r>
      <w:r w:rsidRPr="184723B2" w:rsidR="184723B2">
        <w:rPr>
          <w:rFonts w:ascii="Calibri" w:hAnsi="Calibri" w:eastAsia="Times New Roman" w:cs="Calibri"/>
          <w:color w:val="92D050"/>
          <w:lang w:eastAsia="de-DE"/>
        </w:rPr>
        <w:t xml:space="preserve"> X bis</w:t>
      </w:r>
      <w:r w:rsidRPr="184723B2" w:rsidR="184723B2">
        <w:rPr>
          <w:rFonts w:ascii="Calibri" w:hAnsi="Calibri" w:eastAsia="Times New Roman" w:cs="Calibri"/>
          <w:color w:val="92D050"/>
          <w:lang w:eastAsia="de-DE"/>
        </w:rPr>
        <w:t xml:space="preserve"> X </w:t>
      </w:r>
      <w:r w:rsidRPr="184723B2" w:rsidR="184723B2">
        <w:rPr>
          <w:rFonts w:ascii="Calibri" w:hAnsi="Calibri" w:eastAsia="Times New Roman" w:cs="Calibri"/>
          <w:color w:val="92D050"/>
          <w:lang w:eastAsia="de-DE"/>
        </w:rPr>
        <w:t>2024</w:t>
      </w:r>
    </w:p>
    <w:p w:rsidR="2015FFD1" w:rsidP="2015FFD1" w:rsidRDefault="2015FFD1" w14:paraId="60FD3A92" w14:textId="68170AE8">
      <w:pPr>
        <w:pStyle w:val="Standard"/>
        <w:spacing w:after="0" w:line="240" w:lineRule="auto"/>
        <w:jc w:val="both"/>
        <w:rPr>
          <w:rFonts w:ascii="Calibri" w:hAnsi="Calibri" w:eastAsia="Times New Roman" w:cs="Calibri"/>
          <w:color w:val="92D050"/>
          <w:lang w:eastAsia="de-DE"/>
        </w:rPr>
      </w:pPr>
      <w:r w:rsidRPr="2015FFD1" w:rsidR="2015FFD1">
        <w:rPr>
          <w:rFonts w:ascii="Calibri" w:hAnsi="Calibri" w:eastAsia="Calibri" w:cs="Calibri"/>
          <w:b w:val="0"/>
          <w:bCs w:val="0"/>
          <w:noProof w:val="0"/>
          <w:sz w:val="22"/>
          <w:szCs w:val="22"/>
          <w:lang w:val="de-DE"/>
        </w:rPr>
        <w:t>Wir danken Ihnen herzlich für Ihre Teilnahme!</w:t>
      </w:r>
      <w:r w:rsidRPr="2015FFD1" w:rsidR="2015FFD1">
        <w:rPr>
          <w:rFonts w:ascii="Calibri" w:hAnsi="Calibri" w:eastAsia="Times New Roman" w:cs="Calibri"/>
          <w:color w:val="000000" w:themeColor="text1" w:themeTint="FF" w:themeShade="FF"/>
          <w:lang w:eastAsia="de-DE"/>
        </w:rPr>
        <w:t xml:space="preserve"> </w:t>
      </w:r>
      <w:r>
        <w:br/>
      </w:r>
      <w:r w:rsidRPr="2015FFD1" w:rsidR="2015FFD1">
        <w:rPr>
          <w:rFonts w:ascii="Calibri" w:hAnsi="Calibri" w:eastAsia="Times New Roman" w:cs="Calibri"/>
          <w:color w:val="92D050"/>
          <w:lang w:eastAsia="de-DE"/>
        </w:rPr>
        <w:t>[Ansprechperson je Hochschule und Mail-Adresse]</w:t>
      </w:r>
    </w:p>
    <w:p w:rsidR="2015FFD1" w:rsidP="2015FFD1" w:rsidRDefault="2015FFD1" w14:paraId="5CB3A2E1" w14:textId="16BE3EFB">
      <w:pPr>
        <w:spacing w:after="0" w:line="240" w:lineRule="auto"/>
        <w:rPr>
          <w:rFonts w:ascii="Calibri" w:hAnsi="Calibri" w:eastAsia="Times New Roman" w:cs="Calibri"/>
          <w:b w:val="1"/>
          <w:bCs w:val="1"/>
          <w:lang w:eastAsia="de-DE"/>
        </w:rPr>
      </w:pPr>
    </w:p>
    <w:p w:rsidRPr="00324CB9" w:rsidR="00324CB9" w:rsidP="184723B2" w:rsidRDefault="00324CB9" w14:paraId="0939E04B" w14:textId="4FDD5EBF">
      <w:pPr>
        <w:spacing w:after="0" w:line="240" w:lineRule="auto"/>
        <w:rPr>
          <w:rFonts w:ascii="Calibri" w:hAnsi="Calibri" w:eastAsia="Times New Roman" w:cs="Calibri"/>
          <w:b w:val="1"/>
          <w:bCs w:val="1"/>
          <w:sz w:val="20"/>
          <w:szCs w:val="20"/>
          <w:lang w:eastAsia="de-DE"/>
        </w:rPr>
      </w:pPr>
      <w:r w:rsidRPr="184723B2" w:rsidR="184723B2">
        <w:rPr>
          <w:rFonts w:ascii="Calibri" w:hAnsi="Calibri" w:eastAsia="Times New Roman" w:cs="Calibri"/>
          <w:b w:val="1"/>
          <w:bCs w:val="1"/>
          <w:sz w:val="20"/>
          <w:szCs w:val="20"/>
          <w:lang w:eastAsia="de-DE"/>
        </w:rPr>
        <w:t>Projektdurchführung</w:t>
      </w:r>
    </w:p>
    <w:p w:rsidRPr="00DD26D6" w:rsidR="00324CB9" w:rsidP="184723B2" w:rsidRDefault="00324CB9" w14:paraId="7A88ABCF" w14:textId="4CF4B79B">
      <w:pPr>
        <w:spacing w:after="0" w:line="240" w:lineRule="auto"/>
        <w:rPr>
          <w:rStyle w:val="Hyperlink"/>
          <w:rFonts w:ascii="Calibri" w:hAnsi="Calibri" w:eastAsia="Times New Roman" w:cs="Calibri"/>
          <w:b w:val="1"/>
          <w:bCs w:val="1"/>
          <w:sz w:val="20"/>
          <w:szCs w:val="20"/>
          <w:lang w:eastAsia="de-DE"/>
        </w:rPr>
      </w:pPr>
      <w:r w:rsidRPr="184723B2" w:rsidR="184723B2">
        <w:rPr>
          <w:sz w:val="20"/>
          <w:szCs w:val="20"/>
        </w:rPr>
        <w:t>Initiative</w:t>
      </w:r>
      <w:r w:rsidRPr="184723B2" w:rsidR="184723B2">
        <w:rPr>
          <w:b w:val="1"/>
          <w:bCs w:val="1"/>
          <w:sz w:val="20"/>
          <w:szCs w:val="20"/>
        </w:rPr>
        <w:t>:</w:t>
      </w:r>
      <w:r w:rsidRPr="184723B2" w:rsidR="184723B2">
        <w:rPr>
          <w:b w:val="0"/>
          <w:bCs w:val="0"/>
          <w:sz w:val="20"/>
          <w:szCs w:val="20"/>
        </w:rPr>
        <w:t xml:space="preserve"> Sub-AG Mobilitätsumfrage</w:t>
      </w:r>
      <w:r w:rsidRPr="184723B2" w:rsidR="184723B2">
        <w:rPr>
          <w:b w:val="0"/>
          <w:bCs w:val="0"/>
          <w:sz w:val="20"/>
          <w:szCs w:val="20"/>
        </w:rPr>
        <w:t xml:space="preserve"> der </w:t>
      </w:r>
      <w:hyperlink r:id="R88c35110dcf747da">
        <w:r w:rsidRPr="184723B2" w:rsidR="184723B2">
          <w:rPr>
            <w:rStyle w:val="Hyperlink"/>
            <w:rFonts w:ascii="Calibri" w:hAnsi="Calibri" w:eastAsia="Times New Roman" w:cs="Calibri"/>
            <w:b w:val="0"/>
            <w:bCs w:val="0"/>
            <w:sz w:val="20"/>
            <w:szCs w:val="20"/>
            <w:lang w:eastAsia="de-DE"/>
          </w:rPr>
          <w:t>AG nachhaltige Hochschulen Sachsen-Anhalt</w:t>
        </w:r>
      </w:hyperlink>
    </w:p>
    <w:p w:rsidRPr="00324CB9" w:rsidR="00324CB9" w:rsidP="184723B2" w:rsidRDefault="00324CB9" w14:paraId="6CBA0DB5" w14:textId="7D328354">
      <w:pPr>
        <w:spacing w:after="0" w:line="240" w:lineRule="auto"/>
        <w:rPr>
          <w:rFonts w:ascii="Calibri" w:hAnsi="Calibri" w:eastAsia="Times New Roman" w:cs="Calibri"/>
          <w:sz w:val="20"/>
          <w:szCs w:val="20"/>
          <w:lang w:eastAsia="de-DE"/>
        </w:rPr>
      </w:pPr>
      <w:r w:rsidRPr="184723B2" w:rsidR="184723B2">
        <w:rPr>
          <w:rFonts w:ascii="Calibri" w:hAnsi="Calibri" w:eastAsia="Times New Roman" w:cs="Calibri"/>
          <w:sz w:val="20"/>
          <w:szCs w:val="20"/>
          <w:lang w:eastAsia="de-DE"/>
        </w:rPr>
        <w:t xml:space="preserve">Leitung der Sub-AG: Julia </w:t>
      </w:r>
      <w:r w:rsidRPr="184723B2" w:rsidR="184723B2">
        <w:rPr>
          <w:rFonts w:ascii="Calibri" w:hAnsi="Calibri" w:eastAsia="Times New Roman" w:cs="Calibri"/>
          <w:sz w:val="20"/>
          <w:szCs w:val="20"/>
          <w:lang w:eastAsia="de-DE"/>
        </w:rPr>
        <w:t>Zigann</w:t>
      </w:r>
      <w:r w:rsidRPr="184723B2" w:rsidR="184723B2">
        <w:rPr>
          <w:rFonts w:ascii="Calibri" w:hAnsi="Calibri" w:eastAsia="Times New Roman" w:cs="Calibri"/>
          <w:sz w:val="20"/>
          <w:szCs w:val="20"/>
          <w:lang w:eastAsia="de-DE"/>
        </w:rPr>
        <w:t xml:space="preserve">, M. Sc. Ing. (Hochschule Magdeburg-Stendal); Greta Jäckel, </w:t>
      </w:r>
      <w:r w:rsidRPr="184723B2" w:rsidR="184723B2">
        <w:rPr>
          <w:rFonts w:ascii="Calibri" w:hAnsi="Calibri" w:eastAsia="Times New Roman" w:cs="Calibri"/>
          <w:sz w:val="20"/>
          <w:szCs w:val="20"/>
          <w:lang w:eastAsia="de-DE"/>
        </w:rPr>
        <w:t>M.Sc</w:t>
      </w:r>
      <w:r w:rsidRPr="184723B2" w:rsidR="184723B2">
        <w:rPr>
          <w:rFonts w:ascii="Calibri" w:hAnsi="Calibri" w:eastAsia="Times New Roman" w:cs="Calibri"/>
          <w:sz w:val="20"/>
          <w:szCs w:val="20"/>
          <w:lang w:eastAsia="de-DE"/>
        </w:rPr>
        <w:t xml:space="preserve">. (Hochschule Merseburg) und </w:t>
      </w:r>
      <w:r w:rsidRPr="184723B2" w:rsidR="184723B2">
        <w:rPr>
          <w:rFonts w:ascii="Calibri" w:hAnsi="Calibri" w:eastAsia="Times New Roman" w:cs="Calibri"/>
          <w:sz w:val="20"/>
          <w:szCs w:val="20"/>
          <w:lang w:eastAsia="de-DE"/>
        </w:rPr>
        <w:t>Iliyana</w:t>
      </w:r>
      <w:r w:rsidRPr="184723B2" w:rsidR="184723B2">
        <w:rPr>
          <w:rFonts w:ascii="Calibri" w:hAnsi="Calibri" w:eastAsia="Times New Roman" w:cs="Calibri"/>
          <w:sz w:val="20"/>
          <w:szCs w:val="20"/>
          <w:lang w:eastAsia="de-DE"/>
        </w:rPr>
        <w:t xml:space="preserve"> Wenge, Dipl.-Psych. (LENA)</w:t>
      </w:r>
    </w:p>
    <w:p w:rsidR="006728B0" w:rsidP="006728B0" w:rsidRDefault="006728B0" w14:paraId="4CC6857A" w14:textId="77777777">
      <w:pPr>
        <w:pBdr>
          <w:bottom w:val="single" w:color="auto" w:sz="12" w:space="1"/>
        </w:pBdr>
        <w:spacing w:line="240" w:lineRule="auto"/>
        <w:rPr>
          <w:rFonts w:ascii="Calibri" w:hAnsi="Calibri" w:eastAsia="Times New Roman" w:cs="Calibri"/>
          <w:i/>
          <w:iCs/>
          <w:color w:val="000000"/>
          <w:lang w:eastAsia="de-DE"/>
        </w:rPr>
      </w:pPr>
    </w:p>
    <w:p w:rsidR="00DE55BB" w:rsidP="184723B2" w:rsidRDefault="00DE55BB" w14:paraId="4B571F6B" w14:textId="437A8EDE">
      <w:pPr>
        <w:spacing w:after="0"/>
        <w:rPr>
          <w:i w:val="0"/>
          <w:iCs w:val="0"/>
        </w:rPr>
      </w:pPr>
      <w:r w:rsidRPr="184723B2" w:rsidR="184723B2">
        <w:rPr>
          <w:rFonts w:ascii="Calibri" w:hAnsi="Calibri" w:eastAsia="Calibri" w:cs="Calibri"/>
          <w:noProof w:val="0"/>
          <w:sz w:val="24"/>
          <w:szCs w:val="24"/>
          <w:lang w:val="de-DE"/>
        </w:rPr>
        <w:t>☒</w:t>
      </w:r>
      <w:r w:rsidRPr="184723B2" w:rsidR="184723B2">
        <w:rPr>
          <w:rFonts w:ascii="Calibri" w:hAnsi="Calibri" w:eastAsia="Calibri" w:cs="Calibri"/>
          <w:i w:val="1"/>
          <w:iCs w:val="1"/>
          <w:noProof w:val="0"/>
          <w:sz w:val="24"/>
          <w:szCs w:val="24"/>
          <w:lang w:val="de-DE"/>
        </w:rPr>
        <w:t xml:space="preserve"> </w:t>
      </w:r>
      <w:r w:rsidRPr="184723B2" w:rsidR="184723B2">
        <w:rPr>
          <w:rFonts w:ascii="Calibri" w:hAnsi="Calibri" w:eastAsia="Calibri" w:cs="Calibri"/>
          <w:i w:val="0"/>
          <w:iCs w:val="0"/>
          <w:noProof w:val="0"/>
          <w:sz w:val="24"/>
          <w:szCs w:val="24"/>
          <w:lang w:val="de-DE"/>
        </w:rPr>
        <w:t>Um die Umfrage zu öffnen, akzeptieren Sie bitte unsere Datenschutzerklärung.</w:t>
      </w:r>
      <w:r>
        <w:br/>
      </w:r>
      <w:r w:rsidRPr="184723B2" w:rsidR="184723B2">
        <w:rPr>
          <w:rFonts w:ascii="Calibri" w:hAnsi="Calibri" w:eastAsia="Calibri" w:cs="Calibri"/>
          <w:i w:val="0"/>
          <w:iCs w:val="0"/>
          <w:noProof w:val="0"/>
          <w:sz w:val="24"/>
          <w:szCs w:val="24"/>
          <w:lang w:val="de-DE"/>
        </w:rPr>
        <w:t xml:space="preserve"> Datenschutzerklärung anzeigen. </w:t>
      </w:r>
      <w:r w:rsidRPr="184723B2" w:rsidR="184723B2">
        <w:rPr>
          <w:rFonts w:ascii="Calibri" w:hAnsi="Calibri" w:eastAsia="Calibri" w:cs="Calibri"/>
          <w:i w:val="0"/>
          <w:iCs w:val="0"/>
          <w:noProof w:val="0"/>
          <w:sz w:val="24"/>
          <w:szCs w:val="24"/>
          <w:lang w:val="de-DE"/>
        </w:rPr>
        <w:t>🔻</w:t>
      </w:r>
    </w:p>
    <w:p w:rsidR="00DE55BB" w:rsidP="184723B2" w:rsidRDefault="00DE55BB" w14:paraId="4CFE2C8C" w14:textId="475F5A3C">
      <w:pPr>
        <w:spacing w:after="0"/>
        <w:rPr>
          <w:rFonts w:ascii="Calibri" w:hAnsi="Calibri" w:eastAsia="Calibri" w:cs="Calibri"/>
          <w:i w:val="0"/>
          <w:iCs w:val="0"/>
          <w:noProof w:val="0"/>
          <w:sz w:val="24"/>
          <w:szCs w:val="24"/>
          <w:lang w:val="de-DE"/>
        </w:rPr>
      </w:pPr>
    </w:p>
    <w:p w:rsidR="00DE55BB" w:rsidP="184723B2" w:rsidRDefault="00DE55BB" w14:paraId="0010958A" w14:textId="6E2FDA27">
      <w:pPr>
        <w:spacing w:after="0"/>
        <w:rPr>
          <w:i w:val="1"/>
          <w:iCs w:val="1"/>
        </w:rPr>
      </w:pPr>
      <w:r w:rsidRPr="184723B2" w:rsidR="184723B2">
        <w:rPr>
          <w:rFonts w:ascii="Calibri" w:hAnsi="Calibri" w:eastAsia="Calibri" w:cs="Calibri"/>
          <w:noProof w:val="0"/>
          <w:sz w:val="24"/>
          <w:szCs w:val="24"/>
          <w:lang w:val="de-DE"/>
        </w:rPr>
        <w:t>🔻</w:t>
      </w:r>
      <w:r w:rsidRPr="184723B2" w:rsidR="184723B2">
        <w:rPr>
          <w:rFonts w:ascii="Calibri" w:hAnsi="Calibri" w:eastAsia="Calibri" w:cs="Calibri"/>
          <w:i w:val="1"/>
          <w:iCs w:val="1"/>
          <w:noProof w:val="0"/>
          <w:sz w:val="24"/>
          <w:szCs w:val="24"/>
          <w:lang w:val="de-DE"/>
        </w:rPr>
        <w:t xml:space="preserve"> Diese Umfrage ist anonym und datenschutzkonform. Es werden keine personenbezogenen Daten gespeichert, sofern nicht ausdrücklich danach gefragt wird. Zugangsschlüssel (sofern verwendet) werden getrennt von den Umfrageantworten verwaltet und lassen keinen Rückschluss auf Ihre Person zu. Weitere Informationen finden Sie in der </w:t>
      </w:r>
      <w:hyperlink r:id="R74c9f7211d054352">
        <w:r w:rsidRPr="184723B2" w:rsidR="184723B2">
          <w:rPr>
            <w:rStyle w:val="Hyperlink"/>
            <w:rFonts w:ascii="Calibri" w:hAnsi="Calibri" w:eastAsia="Calibri" w:cs="Calibri"/>
            <w:i w:val="1"/>
            <w:iCs w:val="1"/>
            <w:noProof w:val="0"/>
            <w:color w:val="92D050"/>
            <w:sz w:val="24"/>
            <w:szCs w:val="24"/>
            <w:lang w:val="de-DE"/>
          </w:rPr>
          <w:t>Datenschutzerklärung der Hochschule Magdeburg-Stendal</w:t>
        </w:r>
      </w:hyperlink>
      <w:r w:rsidRPr="184723B2" w:rsidR="184723B2">
        <w:rPr>
          <w:rFonts w:ascii="Calibri" w:hAnsi="Calibri" w:eastAsia="Calibri" w:cs="Calibri"/>
          <w:i w:val="1"/>
          <w:iCs w:val="1"/>
          <w:noProof w:val="0"/>
          <w:color w:val="92D050"/>
          <w:sz w:val="24"/>
          <w:szCs w:val="24"/>
          <w:lang w:val="de-DE"/>
        </w:rPr>
        <w:t>.</w:t>
      </w:r>
      <w:r w:rsidRPr="184723B2">
        <w:rPr>
          <w:i w:val="1"/>
          <w:iCs w:val="1"/>
        </w:rPr>
        <w:br w:type="page"/>
      </w:r>
    </w:p>
    <w:sdt>
      <w:sdtPr>
        <w:id w:val="2067357512"/>
        <w:docPartObj>
          <w:docPartGallery w:val="Table of Contents"/>
          <w:docPartUnique/>
        </w:docPartObj>
      </w:sdtPr>
      <w:sdtContent>
        <w:p w:rsidR="000B6A17" w:rsidRDefault="000B6A17" w14:paraId="0D9A0BC7" w14:textId="34BA7918">
          <w:pPr>
            <w:pStyle w:val="Inhaltsverzeichnisberschrift"/>
          </w:pPr>
          <w:r w:rsidR="184723B2">
            <w:rPr/>
            <w:t>Inhalt</w:t>
          </w:r>
        </w:p>
        <w:p w:rsidR="00754026" w:rsidP="184723B2" w:rsidRDefault="00F116E3" w14:paraId="44181CA5" w14:textId="54A68370">
          <w:pPr>
            <w:pStyle w:val="Verzeichnis2"/>
            <w:tabs>
              <w:tab w:val="right" w:leader="dot" w:pos="9060"/>
            </w:tabs>
            <w:rPr>
              <w:rStyle w:val="Hyperlink"/>
              <w:noProof/>
              <w:lang w:val="en-GB" w:eastAsia="en-GB"/>
            </w:rPr>
          </w:pPr>
          <w:r>
            <w:fldChar w:fldCharType="begin"/>
          </w:r>
          <w:r>
            <w:instrText xml:space="preserve">TOC \o "1-3" \z \u \h</w:instrText>
          </w:r>
          <w:r>
            <w:fldChar w:fldCharType="separate"/>
          </w:r>
          <w:hyperlink w:anchor="_Toc102687778">
            <w:r w:rsidRPr="184723B2" w:rsidR="184723B2">
              <w:rPr>
                <w:rStyle w:val="Hyperlink"/>
              </w:rPr>
              <w:t>Allgemeines</w:t>
            </w:r>
            <w:r>
              <w:tab/>
            </w:r>
            <w:r>
              <w:fldChar w:fldCharType="begin"/>
            </w:r>
            <w:r>
              <w:instrText xml:space="preserve">PAGEREF _Toc102687778 \h</w:instrText>
            </w:r>
            <w:r>
              <w:fldChar w:fldCharType="separate"/>
            </w:r>
            <w:r w:rsidRPr="184723B2" w:rsidR="184723B2">
              <w:rPr>
                <w:rStyle w:val="Hyperlink"/>
              </w:rPr>
              <w:t>2</w:t>
            </w:r>
            <w:r>
              <w:fldChar w:fldCharType="end"/>
            </w:r>
          </w:hyperlink>
        </w:p>
        <w:p w:rsidR="00754026" w:rsidP="184723B2" w:rsidRDefault="004F0852" w14:paraId="6C0FB8BC" w14:textId="52304556">
          <w:pPr>
            <w:pStyle w:val="Verzeichnis2"/>
            <w:tabs>
              <w:tab w:val="right" w:leader="dot" w:pos="9060"/>
            </w:tabs>
            <w:rPr>
              <w:rStyle w:val="Hyperlink"/>
              <w:noProof/>
              <w:lang w:val="en-GB" w:eastAsia="en-GB"/>
            </w:rPr>
          </w:pPr>
          <w:hyperlink w:anchor="_Toc1191652633">
            <w:r w:rsidRPr="184723B2" w:rsidR="184723B2">
              <w:rPr>
                <w:rStyle w:val="Hyperlink"/>
              </w:rPr>
              <w:t>Treibhausgasbilanz: Pendlermobilität</w:t>
            </w:r>
            <w:r>
              <w:tab/>
            </w:r>
            <w:r>
              <w:fldChar w:fldCharType="begin"/>
            </w:r>
            <w:r>
              <w:instrText xml:space="preserve">PAGEREF _Toc1191652633 \h</w:instrText>
            </w:r>
            <w:r>
              <w:fldChar w:fldCharType="separate"/>
            </w:r>
            <w:r w:rsidRPr="184723B2" w:rsidR="184723B2">
              <w:rPr>
                <w:rStyle w:val="Hyperlink"/>
              </w:rPr>
              <w:t>2</w:t>
            </w:r>
            <w:r>
              <w:fldChar w:fldCharType="end"/>
            </w:r>
          </w:hyperlink>
        </w:p>
        <w:p w:rsidR="00754026" w:rsidP="184723B2" w:rsidRDefault="004F0852" w14:paraId="322EF97C" w14:textId="2CD268F5">
          <w:pPr>
            <w:pStyle w:val="Verzeichnis2"/>
            <w:tabs>
              <w:tab w:val="right" w:leader="dot" w:pos="9060"/>
            </w:tabs>
            <w:rPr>
              <w:rStyle w:val="Hyperlink"/>
              <w:noProof/>
              <w:lang w:val="en-GB" w:eastAsia="en-GB"/>
            </w:rPr>
          </w:pPr>
          <w:hyperlink w:anchor="_Toc1132838774">
            <w:r w:rsidRPr="184723B2" w:rsidR="184723B2">
              <w:rPr>
                <w:rStyle w:val="Hyperlink"/>
              </w:rPr>
              <w:t>Treibhausgasbilanz: Dienstreisen</w:t>
            </w:r>
            <w:r>
              <w:tab/>
            </w:r>
            <w:r>
              <w:fldChar w:fldCharType="begin"/>
            </w:r>
            <w:r>
              <w:instrText xml:space="preserve">PAGEREF _Toc1132838774 \h</w:instrText>
            </w:r>
            <w:r>
              <w:fldChar w:fldCharType="separate"/>
            </w:r>
            <w:r w:rsidRPr="184723B2" w:rsidR="184723B2">
              <w:rPr>
                <w:rStyle w:val="Hyperlink"/>
              </w:rPr>
              <w:t>8</w:t>
            </w:r>
            <w:r>
              <w:fldChar w:fldCharType="end"/>
            </w:r>
          </w:hyperlink>
        </w:p>
        <w:p w:rsidR="00754026" w:rsidP="184723B2" w:rsidRDefault="004F0852" w14:paraId="4F25E72F" w14:textId="6829C692">
          <w:pPr>
            <w:pStyle w:val="Verzeichnis2"/>
            <w:tabs>
              <w:tab w:val="right" w:leader="dot" w:pos="9060"/>
            </w:tabs>
            <w:rPr>
              <w:rStyle w:val="Hyperlink"/>
              <w:noProof/>
              <w:lang w:val="en-GB" w:eastAsia="en-GB"/>
            </w:rPr>
          </w:pPr>
          <w:hyperlink w:anchor="_Toc1902044772">
            <w:r w:rsidRPr="184723B2" w:rsidR="184723B2">
              <w:rPr>
                <w:rStyle w:val="Hyperlink"/>
              </w:rPr>
              <w:t>Maßnahmen: Ist-Zustand</w:t>
            </w:r>
            <w:r>
              <w:tab/>
            </w:r>
            <w:r>
              <w:fldChar w:fldCharType="begin"/>
            </w:r>
            <w:r>
              <w:instrText xml:space="preserve">PAGEREF _Toc1902044772 \h</w:instrText>
            </w:r>
            <w:r>
              <w:fldChar w:fldCharType="separate"/>
            </w:r>
            <w:r w:rsidRPr="184723B2" w:rsidR="184723B2">
              <w:rPr>
                <w:rStyle w:val="Hyperlink"/>
              </w:rPr>
              <w:t>9</w:t>
            </w:r>
            <w:r>
              <w:fldChar w:fldCharType="end"/>
            </w:r>
          </w:hyperlink>
        </w:p>
        <w:p w:rsidR="00754026" w:rsidP="184723B2" w:rsidRDefault="004F0852" w14:paraId="7C22C771" w14:textId="6334C545">
          <w:pPr>
            <w:pStyle w:val="Verzeichnis2"/>
            <w:tabs>
              <w:tab w:val="right" w:leader="dot" w:pos="9060"/>
            </w:tabs>
            <w:rPr>
              <w:rStyle w:val="Hyperlink"/>
              <w:noProof/>
              <w:lang w:val="en-GB" w:eastAsia="en-GB"/>
            </w:rPr>
          </w:pPr>
          <w:hyperlink w:anchor="_Toc599083250">
            <w:r w:rsidRPr="184723B2" w:rsidR="184723B2">
              <w:rPr>
                <w:rStyle w:val="Hyperlink"/>
              </w:rPr>
              <w:t>Maßnahmen: Wunsch-Zustand</w:t>
            </w:r>
            <w:r>
              <w:tab/>
            </w:r>
            <w:r>
              <w:fldChar w:fldCharType="begin"/>
            </w:r>
            <w:r>
              <w:instrText xml:space="preserve">PAGEREF _Toc599083250 \h</w:instrText>
            </w:r>
            <w:r>
              <w:fldChar w:fldCharType="separate"/>
            </w:r>
            <w:r w:rsidRPr="184723B2" w:rsidR="184723B2">
              <w:rPr>
                <w:rStyle w:val="Hyperlink"/>
              </w:rPr>
              <w:t>12</w:t>
            </w:r>
            <w:r>
              <w:fldChar w:fldCharType="end"/>
            </w:r>
          </w:hyperlink>
        </w:p>
        <w:p w:rsidR="00754026" w:rsidP="184723B2" w:rsidRDefault="004F0852" w14:paraId="5D4A444B" w14:textId="2F8C0384">
          <w:pPr>
            <w:pStyle w:val="Verzeichnis2"/>
            <w:tabs>
              <w:tab w:val="right" w:leader="dot" w:pos="9060"/>
            </w:tabs>
            <w:rPr>
              <w:rStyle w:val="Hyperlink"/>
              <w:noProof/>
              <w:lang w:val="en-GB" w:eastAsia="en-GB"/>
            </w:rPr>
          </w:pPr>
          <w:hyperlink w:anchor="_Toc1977607852">
            <w:r w:rsidRPr="184723B2" w:rsidR="184723B2">
              <w:rPr>
                <w:rStyle w:val="Hyperlink"/>
              </w:rPr>
              <w:t>Feedback</w:t>
            </w:r>
            <w:r>
              <w:tab/>
            </w:r>
            <w:r>
              <w:fldChar w:fldCharType="begin"/>
            </w:r>
            <w:r>
              <w:instrText xml:space="preserve">PAGEREF _Toc1977607852 \h</w:instrText>
            </w:r>
            <w:r>
              <w:fldChar w:fldCharType="separate"/>
            </w:r>
            <w:r w:rsidRPr="184723B2" w:rsidR="184723B2">
              <w:rPr>
                <w:rStyle w:val="Hyperlink"/>
              </w:rPr>
              <w:t>16</w:t>
            </w:r>
            <w:r>
              <w:fldChar w:fldCharType="end"/>
            </w:r>
          </w:hyperlink>
          <w:r>
            <w:fldChar w:fldCharType="end"/>
          </w:r>
        </w:p>
      </w:sdtContent>
    </w:sdt>
    <w:p w:rsidR="00F116E3" w:rsidP="427EAAF6" w:rsidRDefault="00F116E3" w14:paraId="079E91B0" w14:textId="6DCBF237">
      <w:pPr>
        <w:pStyle w:val="Verzeichnis2"/>
        <w:tabs>
          <w:tab w:val="right" w:leader="dot" w:pos="9060"/>
        </w:tabs>
        <w:rPr>
          <w:rStyle w:val="Hyperlink"/>
          <w:noProof/>
          <w:lang w:val="en-GB" w:eastAsia="en-GB"/>
        </w:rPr>
      </w:pPr>
    </w:p>
    <w:p w:rsidRPr="000B6A17" w:rsidR="0F39E340" w:rsidP="000B6A17" w:rsidRDefault="3ACB12D9" w14:paraId="2C85DC96" w14:textId="405C2B38">
      <w:pPr>
        <w:pStyle w:val="berschrift2"/>
      </w:pPr>
      <w:bookmarkStart w:name="_Toc102687778" w:id="479056203"/>
      <w:r w:rsidR="184723B2">
        <w:rPr/>
        <w:t>Allgemeines</w:t>
      </w:r>
      <w:bookmarkEnd w:id="479056203"/>
    </w:p>
    <w:p w:rsidR="00933964" w:rsidRDefault="009E20A9" w14:paraId="174587B5" w14:textId="513E2E44">
      <w:pPr>
        <w:pStyle w:val="IntensivesZitat"/>
      </w:pPr>
      <w:r>
        <w:t xml:space="preserve">A1 </w:t>
      </w:r>
      <w:r w:rsidR="008E296D">
        <w:t>(Einfach-Auswahl</w:t>
      </w:r>
      <w:r w:rsidR="002373DE">
        <w:t>, Pflicht</w:t>
      </w:r>
      <w:r w:rsidR="008E296D">
        <w:t>)</w:t>
      </w:r>
    </w:p>
    <w:p w:rsidR="00933964" w:rsidRDefault="008E296D" w14:paraId="6173E38D" w14:textId="791E0B12">
      <w:pPr>
        <w:rPr>
          <w:rStyle w:val="Fett"/>
        </w:rPr>
      </w:pPr>
      <w:r w:rsidRPr="1F9ACE17" w:rsidR="1999B76B">
        <w:rPr>
          <w:rStyle w:val="Fett"/>
        </w:rPr>
        <w:t xml:space="preserve">Zu welcher Personengruppe </w:t>
      </w:r>
      <w:r w:rsidRPr="1F9ACE17" w:rsidR="1999B76B">
        <w:rPr>
          <w:rStyle w:val="Fett"/>
        </w:rPr>
        <w:t>an der Hochschule</w:t>
      </w:r>
      <w:r w:rsidRPr="1F9ACE17" w:rsidR="1999B76B">
        <w:rPr>
          <w:rStyle w:val="Fett"/>
        </w:rPr>
        <w:t xml:space="preserve"> gehören Sie?</w:t>
      </w:r>
    </w:p>
    <w:p w:rsidR="00933964" w:rsidRDefault="008E296D" w14:paraId="35ED7394" w14:textId="2FD54349">
      <w:pPr>
        <w:pStyle w:val="Listenabsatz"/>
        <w:rPr/>
      </w:pPr>
      <w:r w:rsidR="7C323D93">
        <w:rPr/>
        <w:t>Studierende</w:t>
      </w:r>
    </w:p>
    <w:p w:rsidR="008B27F6" w:rsidRDefault="4217C066" w14:paraId="1301ACAC" w14:textId="67BB676D">
      <w:pPr>
        <w:pStyle w:val="Listenabsatz"/>
        <w:rPr/>
      </w:pPr>
      <w:r w:rsidR="7C323D93">
        <w:rPr/>
        <w:t>Gaststudierende</w:t>
      </w:r>
    </w:p>
    <w:p w:rsidR="00CA74E3" w:rsidP="00CA74E3" w:rsidRDefault="4A4620F5" w14:paraId="594BE576" w14:textId="4F379F90">
      <w:pPr>
        <w:pStyle w:val="Listenabsatz"/>
      </w:pPr>
      <w:proofErr w:type="spellStart"/>
      <w:r>
        <w:t>Professor:innen</w:t>
      </w:r>
      <w:proofErr w:type="spellEnd"/>
      <w:r w:rsidR="18969994">
        <w:t xml:space="preserve"> und</w:t>
      </w:r>
      <w:r>
        <w:t xml:space="preserve"> </w:t>
      </w:r>
      <w:proofErr w:type="spellStart"/>
      <w:r>
        <w:t>Juniorprofessor:innen</w:t>
      </w:r>
      <w:proofErr w:type="spellEnd"/>
    </w:p>
    <w:p w:rsidR="00CA74E3" w:rsidP="00CA74E3" w:rsidRDefault="043F2B4E" w14:paraId="65B1E4E7" w14:textId="372A5D6D">
      <w:pPr>
        <w:pStyle w:val="Listenabsatz"/>
        <w:rPr/>
      </w:pPr>
      <w:r w:rsidR="7C323D93">
        <w:rPr/>
        <w:t xml:space="preserve">Wissenschaftliche und künstlerische </w:t>
      </w:r>
      <w:r w:rsidR="7C323D93">
        <w:rPr/>
        <w:t>Mitarbeiter:innen</w:t>
      </w:r>
      <w:r w:rsidR="7C323D93">
        <w:rPr/>
        <w:t xml:space="preserve"> </w:t>
      </w:r>
    </w:p>
    <w:p w:rsidR="009C7905" w:rsidP="000D7A8E" w:rsidRDefault="18969994" w14:paraId="3895E0ED" w14:textId="739316D6">
      <w:pPr>
        <w:pStyle w:val="Listenabsatz"/>
        <w:rPr/>
      </w:pPr>
      <w:r w:rsidR="7C323D93">
        <w:rPr/>
        <w:t xml:space="preserve">Wissenschaftsunterstützendes Personal </w:t>
      </w:r>
    </w:p>
    <w:p w:rsidR="00E823A0" w:rsidP="000D7A8E" w:rsidRDefault="4A4620F5" w14:paraId="14D9368F" w14:textId="5ED8A745">
      <w:pPr>
        <w:pStyle w:val="Listenabsatz"/>
      </w:pPr>
      <w:r>
        <w:t>Lehrkräfte für besondere Aufgaben</w:t>
      </w:r>
    </w:p>
    <w:p w:rsidR="00CA74E3" w:rsidP="009C7905" w:rsidRDefault="4A4620F5" w14:paraId="313721B2" w14:textId="206F0BEE">
      <w:pPr>
        <w:pStyle w:val="Listenabsatz"/>
        <w:rPr/>
      </w:pPr>
      <w:r w:rsidRPr="1F9ACE17" w:rsidR="1999B76B">
        <w:rPr>
          <w:b w:val="1"/>
          <w:bCs w:val="1"/>
        </w:rPr>
        <w:t xml:space="preserve">Nebenberuflich </w:t>
      </w:r>
      <w:r w:rsidR="1999B76B">
        <w:rPr/>
        <w:t xml:space="preserve">tätiges wissenschaftliches und künstlerisches Personal </w:t>
      </w:r>
    </w:p>
    <w:p w:rsidRPr="000D7A8E" w:rsidR="00E823A0" w:rsidP="000D7A8E" w:rsidRDefault="00E823A0" w14:paraId="45EF98D0" w14:textId="5C494183">
      <w:pPr>
        <w:rPr>
          <w:i/>
        </w:rPr>
      </w:pPr>
      <w:r w:rsidRPr="7C323D93" w:rsidR="7C323D93">
        <w:rPr>
          <w:i w:val="1"/>
          <w:iCs w:val="1"/>
        </w:rPr>
        <w:t>Personen in Doppelfunktion geben ihre Hauptfunktion</w:t>
      </w:r>
      <w:r w:rsidRPr="7C323D93" w:rsidR="7C323D93">
        <w:rPr>
          <w:i w:val="1"/>
          <w:iCs w:val="1"/>
        </w:rPr>
        <w:t xml:space="preserve"> an der jeweiligen Hochschule</w:t>
      </w:r>
      <w:r w:rsidRPr="7C323D93" w:rsidR="7C323D93">
        <w:rPr>
          <w:i w:val="1"/>
          <w:iCs w:val="1"/>
        </w:rPr>
        <w:t xml:space="preserve"> an.</w:t>
      </w:r>
    </w:p>
    <w:p w:rsidR="7C323D93" w:rsidP="1F9ACE17" w:rsidRDefault="7C323D93" w14:paraId="663D7DEC" w14:textId="73502597">
      <w:pPr>
        <w:pStyle w:val="Standard"/>
        <w:ind w:left="0"/>
        <w:rPr>
          <w:i w:val="1"/>
          <w:iCs w:val="1"/>
        </w:rPr>
      </w:pPr>
      <w:r w:rsidRPr="1F9ACE17" w:rsidR="1999B76B">
        <w:rPr>
          <w:i w:val="1"/>
          <w:iCs w:val="1"/>
        </w:rPr>
        <w:t>Einteilung der Personengruppen</w:t>
      </w:r>
      <w:r w:rsidRPr="1F9ACE17" w:rsidR="4317ED72">
        <w:rPr>
          <w:i w:val="1"/>
          <w:iCs w:val="1"/>
        </w:rPr>
        <w:t xml:space="preserve"> </w:t>
      </w:r>
      <w:r w:rsidRPr="1F9ACE17" w:rsidR="4317ED72">
        <w:rPr>
          <w:rStyle w:val="Fett"/>
          <w:b w:val="0"/>
          <w:bCs w:val="0"/>
          <w:i w:val="1"/>
          <w:iCs w:val="1"/>
        </w:rPr>
        <w:t>gemäß Hochschulgesetz des Landes Sachsen-Anhalt §33a</w:t>
      </w:r>
      <w:r w:rsidRPr="1F9ACE17" w:rsidR="1999B76B">
        <w:rPr>
          <w:i w:val="1"/>
          <w:iCs w:val="1"/>
        </w:rPr>
        <w:t>:</w:t>
      </w:r>
    </w:p>
    <w:p w:rsidR="7C323D93" w:rsidP="2E0DA31D" w:rsidRDefault="7C323D93" w14:paraId="799F2224" w14:textId="110446E2">
      <w:pPr>
        <w:pStyle w:val="Listenabsatz"/>
        <w:rPr>
          <w:i w:val="1"/>
          <w:iCs w:val="1"/>
        </w:rPr>
      </w:pPr>
      <w:r w:rsidRPr="2E0DA31D" w:rsidR="2E0DA31D">
        <w:rPr>
          <w:i w:val="1"/>
          <w:iCs w:val="1"/>
        </w:rPr>
        <w:t xml:space="preserve">Wissenschaftliche und künstlerische </w:t>
      </w:r>
      <w:r w:rsidRPr="2E0DA31D" w:rsidR="2E0DA31D">
        <w:rPr>
          <w:i w:val="1"/>
          <w:iCs w:val="1"/>
        </w:rPr>
        <w:t>Mitarbeiter:innen</w:t>
      </w:r>
      <w:r w:rsidRPr="2E0DA31D" w:rsidR="2E0DA31D">
        <w:rPr>
          <w:i w:val="1"/>
          <w:iCs w:val="1"/>
        </w:rPr>
        <w:t>: z.B</w:t>
      </w:r>
      <w:r w:rsidRPr="2E0DA31D" w:rsidR="2E0DA31D">
        <w:rPr>
          <w:i w:val="1"/>
          <w:iCs w:val="1"/>
        </w:rPr>
        <w:t xml:space="preserve">. </w:t>
      </w:r>
      <w:r w:rsidRPr="2E0DA31D" w:rsidR="2E0DA31D">
        <w:rPr>
          <w:i w:val="1"/>
          <w:iCs w:val="1"/>
        </w:rPr>
        <w:t>Doktorand:inn</w:t>
      </w:r>
      <w:r w:rsidRPr="2E0DA31D" w:rsidR="2E0DA31D">
        <w:rPr>
          <w:i w:val="1"/>
          <w:iCs w:val="1"/>
        </w:rPr>
        <w:t>en</w:t>
      </w:r>
      <w:r w:rsidRPr="2E0DA31D" w:rsidR="2E0DA31D">
        <w:rPr>
          <w:i w:val="1"/>
          <w:iCs w:val="1"/>
        </w:rPr>
        <w:t>, Post-Doc, …</w:t>
      </w:r>
    </w:p>
    <w:p w:rsidR="7C323D93" w:rsidP="772ED6E5" w:rsidRDefault="7C323D93" w14:paraId="1F43F639" w14:textId="1F27A855">
      <w:pPr>
        <w:pStyle w:val="Listenabsatz"/>
        <w:rPr>
          <w:i w:val="1"/>
          <w:iCs w:val="1"/>
        </w:rPr>
      </w:pPr>
      <w:r w:rsidRPr="772ED6E5" w:rsidR="772ED6E5">
        <w:rPr>
          <w:i w:val="1"/>
          <w:iCs w:val="1"/>
        </w:rPr>
        <w:t xml:space="preserve">Wissenschaftsunterstützendes Personal: z.B. </w:t>
      </w:r>
      <w:r w:rsidRPr="772ED6E5" w:rsidR="772ED6E5">
        <w:rPr>
          <w:i w:val="1"/>
          <w:iCs w:val="1"/>
        </w:rPr>
        <w:t>Verwaltungsmitarbeiter:innen</w:t>
      </w:r>
      <w:r w:rsidRPr="772ED6E5" w:rsidR="772ED6E5">
        <w:rPr>
          <w:i w:val="1"/>
          <w:iCs w:val="1"/>
        </w:rPr>
        <w:t xml:space="preserve">, technisches Personal (z.B. Labor, Werkstatt), </w:t>
      </w:r>
      <w:r w:rsidRPr="772ED6E5" w:rsidR="772ED6E5">
        <w:rPr>
          <w:i w:val="1"/>
          <w:iCs w:val="1"/>
        </w:rPr>
        <w:t>Referent:innen</w:t>
      </w:r>
      <w:r w:rsidRPr="772ED6E5" w:rsidR="772ED6E5">
        <w:rPr>
          <w:i w:val="1"/>
          <w:iCs w:val="1"/>
        </w:rPr>
        <w:t xml:space="preserve"> und Prorektorate</w:t>
      </w:r>
    </w:p>
    <w:p w:rsidR="7C323D93" w:rsidP="7C323D93" w:rsidRDefault="7C323D93" w14:paraId="7ABAF031" w14:textId="1757C03B">
      <w:pPr>
        <w:pStyle w:val="Listenabsatz"/>
        <w:rPr>
          <w:i w:val="1"/>
          <w:iCs w:val="1"/>
        </w:rPr>
      </w:pPr>
      <w:r w:rsidRPr="7C323D93" w:rsidR="7C323D93">
        <w:rPr>
          <w:i w:val="1"/>
          <w:iCs w:val="1"/>
        </w:rPr>
        <w:t>Lehrkräfte für besondere Aufgaben</w:t>
      </w:r>
    </w:p>
    <w:p w:rsidR="7C323D93" w:rsidP="2E0DA31D" w:rsidRDefault="7C323D93" w14:paraId="24185F1B" w14:textId="3671C2DD">
      <w:pPr>
        <w:pStyle w:val="Listenabsatz"/>
        <w:rPr>
          <w:i w:val="1"/>
          <w:iCs w:val="1"/>
        </w:rPr>
      </w:pPr>
      <w:r w:rsidRPr="2E0DA31D" w:rsidR="2E0DA31D">
        <w:rPr>
          <w:i w:val="1"/>
          <w:iCs w:val="1"/>
        </w:rPr>
        <w:t xml:space="preserve">Nebenberuflich tätiges wissenschaftliches und künstlerisches Personal: z. B. Lehrbeauftragte; </w:t>
      </w:r>
      <w:r w:rsidRPr="2E0DA31D" w:rsidR="2E0DA31D">
        <w:rPr>
          <w:i w:val="1"/>
          <w:iCs w:val="1"/>
        </w:rPr>
        <w:t>Honorarprofessor:innen</w:t>
      </w:r>
      <w:r w:rsidRPr="2E0DA31D" w:rsidR="2E0DA31D">
        <w:rPr>
          <w:i w:val="1"/>
          <w:iCs w:val="1"/>
        </w:rPr>
        <w:t xml:space="preserve">; Gast- und </w:t>
      </w:r>
      <w:r w:rsidRPr="2E0DA31D" w:rsidR="2E0DA31D">
        <w:rPr>
          <w:i w:val="1"/>
          <w:iCs w:val="1"/>
        </w:rPr>
        <w:t>Privatdozent:innen</w:t>
      </w:r>
      <w:r w:rsidRPr="2E0DA31D" w:rsidR="2E0DA31D">
        <w:rPr>
          <w:i w:val="1"/>
          <w:iCs w:val="1"/>
        </w:rPr>
        <w:t xml:space="preserve">; Gast- und außerplanmäßige </w:t>
      </w:r>
      <w:r w:rsidRPr="2E0DA31D" w:rsidR="2E0DA31D">
        <w:rPr>
          <w:i w:val="1"/>
          <w:iCs w:val="1"/>
        </w:rPr>
        <w:t>Professor:innen</w:t>
      </w:r>
      <w:r w:rsidRPr="2E0DA31D" w:rsidR="2E0DA31D">
        <w:rPr>
          <w:i w:val="1"/>
          <w:iCs w:val="1"/>
        </w:rPr>
        <w:t xml:space="preserve">; wissenschaftliche, künstlerische und studentische Hilfskräfte; </w:t>
      </w:r>
      <w:r w:rsidRPr="2E0DA31D" w:rsidR="2E0DA31D">
        <w:rPr>
          <w:i w:val="1"/>
          <w:iCs w:val="1"/>
        </w:rPr>
        <w:t>Praktikant:innen</w:t>
      </w:r>
      <w:r w:rsidRPr="2E0DA31D" w:rsidR="2E0DA31D">
        <w:rPr>
          <w:i w:val="1"/>
          <w:iCs w:val="1"/>
        </w:rPr>
        <w:t>; Azubis.</w:t>
      </w:r>
    </w:p>
    <w:p w:rsidR="00EC2FBC" w:rsidP="00EC2FBC" w:rsidRDefault="009E20A9" w14:paraId="3071B9F3" w14:textId="25930441">
      <w:pPr>
        <w:pStyle w:val="IntensivesZitat"/>
      </w:pPr>
      <w:r>
        <w:t>A2</w:t>
      </w:r>
      <w:r w:rsidR="001C367F">
        <w:t xml:space="preserve"> </w:t>
      </w:r>
      <w:r w:rsidR="00EC2FBC">
        <w:t>(Einfach-Auswahl</w:t>
      </w:r>
      <w:r w:rsidR="002373DE">
        <w:t>, Pflicht</w:t>
      </w:r>
      <w:r w:rsidR="00EC2FBC">
        <w:t>)</w:t>
      </w:r>
    </w:p>
    <w:p w:rsidR="00EC2FBC" w:rsidP="00EC2FBC" w:rsidRDefault="006728B0" w14:paraId="15F75EBF" w14:textId="7D092993">
      <w:pPr>
        <w:rPr>
          <w:rStyle w:val="Fett"/>
        </w:rPr>
      </w:pPr>
      <w:r w:rsidRPr="184723B2" w:rsidR="184723B2">
        <w:rPr>
          <w:rStyle w:val="Fett"/>
        </w:rPr>
        <w:t>Zu</w:t>
      </w:r>
      <w:r w:rsidRPr="184723B2" w:rsidR="184723B2">
        <w:rPr>
          <w:rStyle w:val="Fett"/>
        </w:rPr>
        <w:t xml:space="preserve"> welchem Fachbereich </w:t>
      </w:r>
      <w:r w:rsidRPr="184723B2" w:rsidR="184723B2">
        <w:rPr>
          <w:rStyle w:val="Fett"/>
        </w:rPr>
        <w:t>gehören</w:t>
      </w:r>
      <w:r w:rsidRPr="184723B2" w:rsidR="184723B2">
        <w:rPr>
          <w:rStyle w:val="Fett"/>
        </w:rPr>
        <w:t xml:space="preserve"> Sie? </w:t>
      </w:r>
    </w:p>
    <w:p w:rsidR="2E0DA31D" w:rsidP="184723B2" w:rsidRDefault="2E0DA31D" w14:paraId="54071EC2" w14:textId="4F713BDA">
      <w:pPr>
        <w:pStyle w:val="Listenabsatz"/>
        <w:suppressLineNumbers w:val="0"/>
        <w:bidi w:val="0"/>
        <w:spacing w:before="0" w:beforeAutospacing="off" w:after="160" w:afterAutospacing="off" w:line="259" w:lineRule="auto"/>
        <w:ind w:left="1440" w:right="0" w:hanging="360"/>
        <w:jc w:val="left"/>
        <w:rPr>
          <w:color w:val="92D050"/>
        </w:rPr>
      </w:pPr>
      <w:r w:rsidRPr="184723B2" w:rsidR="184723B2">
        <w:rPr>
          <w:color w:val="92D050"/>
        </w:rPr>
        <w:t>Fachbereich 1</w:t>
      </w:r>
    </w:p>
    <w:p w:rsidR="2E0DA31D" w:rsidP="2E0DA31D" w:rsidRDefault="2E0DA31D" w14:paraId="44562CF2" w14:textId="1356AB38">
      <w:pPr>
        <w:pStyle w:val="Listenabsatz"/>
        <w:suppressLineNumbers w:val="0"/>
        <w:bidi w:val="0"/>
        <w:spacing w:before="0" w:beforeAutospacing="off" w:after="160" w:afterAutospacing="off" w:line="259" w:lineRule="auto"/>
        <w:ind w:left="1440" w:right="0" w:hanging="360"/>
        <w:jc w:val="left"/>
        <w:rPr/>
      </w:pPr>
      <w:r w:rsidRPr="184723B2" w:rsidR="184723B2">
        <w:rPr>
          <w:color w:val="92D050"/>
        </w:rPr>
        <w:t>Verwaltung</w:t>
      </w:r>
    </w:p>
    <w:p w:rsidR="2E0DA31D" w:rsidP="2E0DA31D" w:rsidRDefault="2E0DA31D" w14:paraId="3CA23CB1" w14:textId="6EF89341">
      <w:pPr>
        <w:pStyle w:val="Listenabsatz"/>
        <w:suppressLineNumbers w:val="0"/>
        <w:bidi w:val="0"/>
        <w:spacing w:before="0" w:beforeAutospacing="off" w:after="160" w:afterAutospacing="off" w:line="259" w:lineRule="auto"/>
        <w:ind w:left="1440" w:right="0" w:hanging="360"/>
        <w:jc w:val="left"/>
        <w:rPr/>
      </w:pPr>
      <w:r w:rsidR="2E0DA31D">
        <w:rPr/>
        <w:t>...</w:t>
      </w:r>
    </w:p>
    <w:p w:rsidR="39C3B485" w:rsidRDefault="39C3B485" w14:paraId="15E312D2" w14:textId="15999035">
      <w:r w:rsidR="2E23FE41">
        <w:rPr/>
        <w:t>Zur Verwaltung gehören auch das Rektorat, Prorektorate, Stabsstellen, Dezernate und weitere Einrichtungen</w:t>
      </w:r>
      <w:r w:rsidR="2E23FE41">
        <w:rPr/>
        <w:t xml:space="preserve"> (</w:t>
      </w:r>
      <w:r w:rsidR="70E83870">
        <w:rPr/>
        <w:t>z.B. IT, Gesundheit, Sport)</w:t>
      </w:r>
      <w:r w:rsidR="2E23FE41">
        <w:rPr/>
        <w:t xml:space="preserve"> der </w:t>
      </w:r>
      <w:r w:rsidR="2E23FE41">
        <w:rPr/>
        <w:t>Hochschule</w:t>
      </w:r>
      <w:r w:rsidR="2E23FE41">
        <w:rPr/>
        <w:t>.</w:t>
      </w:r>
    </w:p>
    <w:p w:rsidR="005D2710" w:rsidRDefault="005D2710" w14:paraId="4DFC5214" w14:textId="77777777">
      <w:pPr>
        <w:rPr>
          <w:rFonts w:eastAsiaTheme="minorEastAsia"/>
          <w:sz w:val="34"/>
          <w:szCs w:val="34"/>
        </w:rPr>
      </w:pPr>
      <w:r>
        <w:br w:type="page"/>
      </w:r>
    </w:p>
    <w:p w:rsidR="005D2710" w:rsidP="1084DFE8" w:rsidRDefault="000B3EE5" w14:paraId="520ED486" w14:textId="5531C3BF">
      <w:pPr>
        <w:pStyle w:val="berschrift2"/>
        <w:rPr>
          <w:rStyle w:val="berschrift2Zchn"/>
        </w:rPr>
      </w:pPr>
      <w:bookmarkStart w:name="_Toc1191652633" w:id="1439711661"/>
      <w:r w:rsidR="184723B2">
        <w:rPr/>
        <w:t xml:space="preserve">Treibhausgasbilanz: </w:t>
      </w:r>
      <w:r w:rsidRPr="184723B2" w:rsidR="184723B2">
        <w:rPr>
          <w:rStyle w:val="berschrift2Zchn"/>
        </w:rPr>
        <w:t>Pendlermobilität</w:t>
      </w:r>
      <w:bookmarkEnd w:id="1439711661"/>
    </w:p>
    <w:p w:rsidRPr="00223321" w:rsidR="00E35729" w:rsidP="2015FFD1" w:rsidRDefault="0045475C" w14:paraId="2433D2CC" w14:textId="3F105E56">
      <w:pPr>
        <w:pStyle w:val="Standard"/>
        <w:spacing w:before="0" w:beforeAutospacing="off" w:after="240" w:afterAutospacing="off"/>
        <w:rPr>
          <w:b w:val="1"/>
          <w:bCs w:val="1"/>
          <w:sz w:val="28"/>
          <w:szCs w:val="28"/>
        </w:rPr>
      </w:pPr>
      <w:r w:rsidRPr="2E0DA31D" w:rsidR="2E0DA31D">
        <w:rPr>
          <w:rFonts w:ascii="Calibri" w:hAnsi="Calibri" w:eastAsia="Calibri" w:cs="Calibri"/>
          <w:noProof w:val="0"/>
          <w:sz w:val="22"/>
          <w:szCs w:val="22"/>
          <w:lang w:val="de-DE"/>
        </w:rPr>
        <w:t xml:space="preserve">Die mit einem </w:t>
      </w:r>
      <w:r w:rsidRPr="2E0DA31D" w:rsidR="2E0DA31D">
        <w:rPr>
          <w:rFonts w:ascii="Calibri" w:hAnsi="Calibri" w:eastAsia="Calibri" w:cs="Calibri"/>
          <w:b w:val="1"/>
          <w:bCs w:val="1"/>
          <w:noProof w:val="0"/>
          <w:sz w:val="22"/>
          <w:szCs w:val="22"/>
          <w:lang w:val="de-DE"/>
        </w:rPr>
        <w:t>*</w:t>
      </w:r>
      <w:r w:rsidRPr="2E0DA31D" w:rsidR="2E0DA31D">
        <w:rPr>
          <w:rFonts w:ascii="Calibri" w:hAnsi="Calibri" w:eastAsia="Calibri" w:cs="Calibri"/>
          <w:noProof w:val="0"/>
          <w:sz w:val="22"/>
          <w:szCs w:val="22"/>
          <w:lang w:val="de-DE"/>
        </w:rPr>
        <w:t xml:space="preserve"> markierten Fragen sind entscheidend für die Treibhausgasbilanz. Daher bitten wir Sie diese, so </w:t>
      </w:r>
      <w:r w:rsidRPr="2E0DA31D" w:rsidR="2E0DA31D">
        <w:rPr>
          <w:rFonts w:ascii="Calibri" w:hAnsi="Calibri" w:eastAsia="Calibri" w:cs="Calibri"/>
          <w:b w:val="1"/>
          <w:bCs w:val="1"/>
          <w:noProof w:val="0"/>
          <w:sz w:val="22"/>
          <w:szCs w:val="22"/>
          <w:lang w:val="de-DE"/>
        </w:rPr>
        <w:t xml:space="preserve">präzise und realitätsnah </w:t>
      </w:r>
      <w:r w:rsidRPr="2E0DA31D" w:rsidR="2E0DA31D">
        <w:rPr>
          <w:rFonts w:ascii="Calibri" w:hAnsi="Calibri" w:eastAsia="Calibri" w:cs="Calibri"/>
          <w:b w:val="0"/>
          <w:bCs w:val="0"/>
          <w:noProof w:val="0"/>
          <w:sz w:val="22"/>
          <w:szCs w:val="22"/>
          <w:lang w:val="de-DE"/>
        </w:rPr>
        <w:t>wie möglich</w:t>
      </w:r>
      <w:r w:rsidRPr="2E0DA31D" w:rsidR="2E0DA31D">
        <w:rPr>
          <w:rFonts w:ascii="Calibri" w:hAnsi="Calibri" w:eastAsia="Calibri" w:cs="Calibri"/>
          <w:b w:val="0"/>
          <w:bCs w:val="0"/>
          <w:noProof w:val="0"/>
          <w:sz w:val="22"/>
          <w:szCs w:val="22"/>
          <w:lang w:val="de-DE"/>
        </w:rPr>
        <w:t xml:space="preserve"> </w:t>
      </w:r>
      <w:r w:rsidRPr="2E0DA31D" w:rsidR="2E0DA31D">
        <w:rPr>
          <w:rFonts w:ascii="Calibri" w:hAnsi="Calibri" w:eastAsia="Calibri" w:cs="Calibri"/>
          <w:noProof w:val="0"/>
          <w:sz w:val="22"/>
          <w:szCs w:val="22"/>
          <w:lang w:val="de-DE"/>
        </w:rPr>
        <w:t>zu antworten.</w:t>
      </w:r>
    </w:p>
    <w:p w:rsidR="2E0DA31D" w:rsidP="2E0DA31D" w:rsidRDefault="2E0DA31D" w14:paraId="71B3F1BE" w14:textId="082E759B">
      <w:pPr>
        <w:rPr>
          <w:rFonts w:ascii="Calibri" w:hAnsi="Calibri" w:cs="Calibri"/>
        </w:rPr>
      </w:pPr>
      <w:r w:rsidRPr="2E0DA31D" w:rsidR="2E0DA31D">
        <w:rPr>
          <w:rStyle w:val="Fett"/>
          <w:rFonts w:ascii="Calibri" w:hAnsi="Calibri" w:cs="Calibri"/>
          <w:b w:val="0"/>
          <w:bCs w:val="0"/>
        </w:rPr>
        <w:t xml:space="preserve">Mit Pendlermobilität wird die An- und Abreise zur Hochschule oder zwischen den Wohnorten definiert. Zum Pendeln gehören alle Mobilitätsformen (Fahrrad fahren, zu Fuß, Pkw usw.). </w:t>
      </w:r>
    </w:p>
    <w:p w:rsidR="2E0DA31D" w:rsidP="2E0DA31D" w:rsidRDefault="2E0DA31D" w14:paraId="591FCCCD" w14:textId="4F077037">
      <w:pPr>
        <w:rPr>
          <w:rFonts w:ascii="Calibri" w:hAnsi="Calibri" w:cs="Calibri"/>
          <w:b w:val="1"/>
          <w:bCs w:val="1"/>
        </w:rPr>
      </w:pPr>
      <w:r w:rsidRPr="2E0DA31D" w:rsidR="2E0DA31D">
        <w:rPr>
          <w:rStyle w:val="Fett"/>
          <w:rFonts w:ascii="Calibri" w:hAnsi="Calibri" w:cs="Calibri"/>
          <w:b w:val="0"/>
          <w:bCs w:val="0"/>
        </w:rPr>
        <w:t>Die Fragen beziehen sich auf das Jahr</w:t>
      </w:r>
      <w:r w:rsidRPr="2E0DA31D" w:rsidR="2E0DA31D">
        <w:rPr>
          <w:rStyle w:val="Fett"/>
          <w:rFonts w:ascii="Calibri" w:hAnsi="Calibri" w:cs="Calibri"/>
          <w:b w:val="1"/>
          <w:bCs w:val="1"/>
        </w:rPr>
        <w:t xml:space="preserve"> 2024.</w:t>
      </w:r>
    </w:p>
    <w:p w:rsidR="20F72206" w:rsidP="772ED6E5" w:rsidRDefault="20F72206" w14:paraId="166C4CA7" w14:textId="4BBECCAC">
      <w:pPr>
        <w:pStyle w:val="Standard"/>
        <w:ind/>
        <w:jc w:val="left"/>
        <w:rPr>
          <w:rStyle w:val="SchwacheHervorhebung"/>
          <w:noProof w:val="0"/>
          <w:lang w:val="de-DE"/>
        </w:rPr>
      </w:pPr>
      <w:r>
        <w:br/>
      </w:r>
    </w:p>
    <w:p w:rsidR="772ED6E5" w:rsidRDefault="772ED6E5" w14:paraId="1B463B6B" w14:textId="4514634D"/>
    <w:p w:rsidR="00AB17E7" w:rsidP="772ED6E5" w:rsidRDefault="009859F8" w14:paraId="5F491945" w14:textId="63C79F87">
      <w:pPr>
        <w:pStyle w:val="IntensivesZitat"/>
        <w:suppressLineNumbers w:val="0"/>
        <w:bidi w:val="0"/>
        <w:spacing w:before="0" w:beforeAutospacing="off" w:after="240" w:afterAutospacing="off" w:line="259" w:lineRule="auto"/>
        <w:ind w:left="0"/>
        <w:rPr>
          <w:rFonts w:ascii="Calibri" w:hAnsi="Calibri" w:eastAsia="Calibri" w:cs="Calibri"/>
          <w:i w:val="1"/>
          <w:iCs w:val="1"/>
          <w:noProof w:val="0"/>
          <w:sz w:val="22"/>
          <w:szCs w:val="22"/>
          <w:lang w:val="de-DE"/>
        </w:rPr>
      </w:pPr>
      <w:r w:rsidR="772ED6E5">
        <w:rPr/>
        <w:t>B2 (Einfach-Auswahl, Pflicht)</w:t>
      </w:r>
    </w:p>
    <w:p w:rsidR="00E25C1C" w:rsidP="00E25C1C" w:rsidRDefault="008F5E30" w14:paraId="39E41594" w14:textId="540380C4">
      <w:pPr>
        <w:rPr>
          <w:rStyle w:val="Fett"/>
        </w:rPr>
      </w:pPr>
      <w:r w:rsidRPr="49485C14" w:rsidR="49485C14">
        <w:rPr>
          <w:rStyle w:val="Fett"/>
        </w:rPr>
        <w:t xml:space="preserve">Von wie vielen Orten pendelten Sie 2024 hochschulbedingt? </w:t>
      </w:r>
    </w:p>
    <w:p w:rsidR="00AE4DC8" w:rsidP="00C806A8" w:rsidRDefault="00AE4DC8" w14:paraId="02F0A66D" w14:textId="4C1573D3">
      <w:pPr>
        <w:pStyle w:val="Listenabsatz"/>
        <w:rPr/>
      </w:pPr>
      <w:r w:rsidR="5684E7E9">
        <w:rPr/>
        <w:t xml:space="preserve">Ich pendelte von einem Wohnort aus zum Campus. </w:t>
      </w:r>
    </w:p>
    <w:p w:rsidR="00AE4DC8" w:rsidP="00C806A8" w:rsidRDefault="00AE4DC8" w14:paraId="1288F1A8" w14:textId="2C41CDC1">
      <w:pPr>
        <w:pStyle w:val="Listenabsatz"/>
        <w:rPr/>
      </w:pPr>
      <w:r w:rsidR="772ED6E5">
        <w:rPr/>
        <w:t>Ich bewohnte hochschulbedingt mindestens eine weitere Wohnung (auch Zimmer, Unterkunft oder Heim).</w:t>
      </w:r>
    </w:p>
    <w:p w:rsidR="283F691C" w:rsidP="4D515BF8" w:rsidRDefault="283F691C" w14:paraId="025E5EE0" w14:textId="70920DF1">
      <w:pPr>
        <w:pStyle w:val="Listenabsatz"/>
        <w:rPr/>
      </w:pPr>
      <w:r w:rsidR="772ED6E5">
        <w:rPr/>
        <w:t>Ich habe einen Wohnsitz im Ausland und bewohne hochschulbedingt mindestens eine weitere Wohnung (auch Zimmer, Unterkunft oder Heim).</w:t>
      </w:r>
    </w:p>
    <w:p w:rsidR="00E25C1C" w:rsidP="00E25C1C" w:rsidRDefault="00E25C1C" w14:paraId="19C4A2EF" w14:textId="23E87B34">
      <w:pPr>
        <w:pStyle w:val="IntensivesZitat"/>
        <w:jc w:val="left"/>
      </w:pPr>
      <w:r>
        <w:t xml:space="preserve"> (Anzeigefilter nur für Personen mit </w:t>
      </w:r>
      <w:r w:rsidR="00AE4DC8">
        <w:t>mehreren</w:t>
      </w:r>
      <w:r>
        <w:t xml:space="preserve"> Wohnsitzen)</w:t>
      </w:r>
      <w:r w:rsidR="00016373">
        <w:t xml:space="preserve"> – B</w:t>
      </w:r>
      <w:r w:rsidR="009475B1">
        <w:t>3 a-c</w:t>
      </w:r>
    </w:p>
    <w:p w:rsidR="00AB17E7" w:rsidP="0938A79D" w:rsidRDefault="00AB17E7" w14:paraId="686A9165" w14:textId="216B34DD">
      <w:pPr>
        <w:rPr>
          <w:rStyle w:val="SchwacheHervorhebung"/>
        </w:rPr>
      </w:pPr>
      <w:r w:rsidRPr="49485C14" w:rsidR="49485C14">
        <w:rPr>
          <w:rStyle w:val="Fett"/>
          <w:b w:val="0"/>
          <w:bCs w:val="0"/>
        </w:rPr>
        <w:t>Filter bezieht sich auf Frage B2:</w:t>
      </w:r>
      <w:r>
        <w:br/>
      </w:r>
      <w:r w:rsidRPr="49485C14" w:rsidR="49485C14">
        <w:rPr>
          <w:i w:val="1"/>
          <w:iCs w:val="1"/>
        </w:rPr>
        <w:t xml:space="preserve">Von wie vielen Orten pendelten Sie 2024 hochschulbedingt?  </w:t>
      </w:r>
    </w:p>
    <w:p w:rsidR="31E0ECEF" w:rsidP="427EAAF6" w:rsidRDefault="009859F8" w14:paraId="6AA2FE8C" w14:textId="6772F7D5">
      <w:pPr>
        <w:pStyle w:val="IntensivesZitat"/>
      </w:pPr>
      <w:r>
        <w:t>B</w:t>
      </w:r>
      <w:r w:rsidR="009475B1">
        <w:t xml:space="preserve">3a </w:t>
      </w:r>
      <w:r w:rsidR="31E0ECEF">
        <w:t>(</w:t>
      </w:r>
      <w:r w:rsidR="00331E71">
        <w:t>Liste (</w:t>
      </w:r>
      <w:proofErr w:type="spellStart"/>
      <w:r w:rsidR="00331E71">
        <w:t>Klappbox</w:t>
      </w:r>
      <w:proofErr w:type="spellEnd"/>
      <w:r w:rsidR="00331E71">
        <w:t>)</w:t>
      </w:r>
      <w:r w:rsidR="002373DE">
        <w:t>, Pflicht</w:t>
      </w:r>
      <w:r w:rsidR="31E0ECEF">
        <w:t>)</w:t>
      </w:r>
    </w:p>
    <w:p w:rsidR="0756C617" w:rsidP="427EAAF6" w:rsidRDefault="0756C617" w14:paraId="3DB48F6D" w14:textId="65EA149C">
      <w:pPr>
        <w:rPr>
          <w:rStyle w:val="Fett"/>
          <w:rFonts w:ascii="Calibri" w:hAnsi="Calibri" w:cs="Calibri"/>
        </w:rPr>
      </w:pPr>
      <w:r w:rsidRPr="772ED6E5" w:rsidR="772ED6E5">
        <w:rPr>
          <w:rStyle w:val="Fett"/>
        </w:rPr>
        <w:t xml:space="preserve">Wie häufig pendelten Sie 2024 hochschulbedingt </w:t>
      </w:r>
      <w:r w:rsidRPr="772ED6E5" w:rsidR="772ED6E5">
        <w:rPr>
          <w:rStyle w:val="Fett"/>
          <w:u w:val="single"/>
        </w:rPr>
        <w:t>zwischen den Wohnorten</w:t>
      </w:r>
      <w:r w:rsidRPr="772ED6E5" w:rsidR="772ED6E5">
        <w:rPr>
          <w:rStyle w:val="Fett"/>
        </w:rPr>
        <w:t xml:space="preserve"> (auch Zimmer, Unterkunft, Heim)? Hin- und Rückfahrt sind </w:t>
      </w:r>
      <w:r w:rsidRPr="772ED6E5" w:rsidR="772ED6E5">
        <w:rPr>
          <w:rStyle w:val="Fett"/>
          <w:u w:val="single"/>
        </w:rPr>
        <w:t>zwei Einzelstrecken</w:t>
      </w:r>
      <w:r w:rsidRPr="772ED6E5" w:rsidR="772ED6E5">
        <w:rPr>
          <w:rStyle w:val="Fett"/>
        </w:rPr>
        <w:t>.</w:t>
      </w:r>
    </w:p>
    <w:p w:rsidR="00801083" w:rsidP="2E0DA31D" w:rsidRDefault="5B74E333" w14:paraId="1C5C26A4" w14:textId="5E47EF0A">
      <w:pPr>
        <w:pStyle w:val="Untertitel"/>
        <w:jc w:val="center"/>
        <w:rPr>
          <w:rStyle w:val="Fett"/>
          <w:rFonts w:eastAsia="Calibri" w:eastAsiaTheme="minorAscii"/>
          <w:b w:val="0"/>
          <w:bCs w:val="0"/>
        </w:rPr>
      </w:pPr>
      <w:r w:rsidRPr="772ED6E5" w:rsidR="772ED6E5">
        <w:rPr>
          <w:rFonts w:eastAsia="Calibri" w:eastAsiaTheme="minorAscii"/>
          <w:b w:val="1"/>
          <w:bCs w:val="1"/>
        </w:rPr>
        <w:t xml:space="preserve">Auswahl: </w:t>
      </w:r>
      <w:r w:rsidRPr="772ED6E5" w:rsidR="772ED6E5">
        <w:rPr>
          <w:rFonts w:eastAsia="Calibri" w:eastAsiaTheme="minorAscii"/>
        </w:rPr>
        <w:t xml:space="preserve">nie |1-11 Einzelstrecken im Jahr | 1-3 Einzelstrecken im Monat | 1 Einzelstrecke pro Woche | 2 Einzelstrecken pro Woche | 3 Einzelstrecken pro Woche | 4 Einzelstrecken pro Woche | 5 Einzelstrecken pro Woche |6 Einzelstrecken pro Woche | 7 Einzelstrecken pro Woche | 8 Einzelstrecken pro Woche | 9 Einzelstrecken pro Woche | 10 Einzelstrecken pro Woche | ≥ 10 Einzelstrecken pro Woche | </w:t>
      </w:r>
      <w:r w:rsidR="772ED6E5">
        <w:rPr/>
        <w:t>Eigene Eingabe der Anzahl pro Jahr: (Eingabe)</w:t>
      </w:r>
    </w:p>
    <w:p w:rsidR="729184E0" w:rsidP="4D515BF8" w:rsidRDefault="00801083" w14:paraId="6B05DCED" w14:textId="00B5BA41">
      <w:pPr>
        <w:pStyle w:val="Standard"/>
        <w:rPr>
          <w:rStyle w:val="Fett"/>
          <w:b w:val="0"/>
          <w:bCs w:val="0"/>
        </w:rPr>
      </w:pPr>
      <w:r w:rsidRPr="772ED6E5" w:rsidR="772ED6E5">
        <w:rPr>
          <w:rStyle w:val="Fett"/>
          <w:b w:val="0"/>
          <w:bCs w:val="0"/>
        </w:rPr>
        <w:t xml:space="preserve">Geben Sie hier den Turnus </w:t>
      </w:r>
      <w:r w:rsidRPr="772ED6E5" w:rsidR="772ED6E5">
        <w:rPr>
          <w:rStyle w:val="Fett"/>
          <w:rFonts w:ascii="Calibri" w:hAnsi="Calibri" w:cs="Calibri"/>
          <w:b w:val="0"/>
          <w:bCs w:val="0"/>
        </w:rPr>
        <w:t>zwischen Ihren beiden Wohnorten an (nicht zur Hochschule)</w:t>
      </w:r>
      <w:r w:rsidRPr="772ED6E5" w:rsidR="772ED6E5">
        <w:rPr>
          <w:rStyle w:val="Fett"/>
          <w:b w:val="0"/>
          <w:bCs w:val="0"/>
        </w:rPr>
        <w:t xml:space="preserve">. </w:t>
      </w:r>
      <w:r w:rsidRPr="772ED6E5" w:rsidR="772ED6E5">
        <w:rPr>
          <w:rFonts w:ascii="Calibri" w:hAnsi="Calibri" w:eastAsia="Calibri" w:cs="Calibri"/>
          <w:noProof w:val="0"/>
          <w:color w:val="7F8C8D"/>
          <w:sz w:val="22"/>
          <w:szCs w:val="22"/>
          <w:lang w:val="de-DE"/>
        </w:rPr>
        <w:t>Privatfahrten bspw. zu Feiertagen bitte nicht angeben.</w:t>
      </w:r>
    </w:p>
    <w:p w:rsidR="0045475C" w:rsidP="0045475C" w:rsidRDefault="009475B1" w14:paraId="00C7093A" w14:textId="6C2F503B">
      <w:pPr>
        <w:pStyle w:val="IntensivesZitat"/>
      </w:pPr>
      <w:r w:rsidR="2E0DA31D">
        <w:rPr/>
        <w:t>B3b (Eingabe, Pflicht)</w:t>
      </w:r>
    </w:p>
    <w:p w:rsidR="0045475C" w:rsidP="0045475C" w:rsidRDefault="0045475C" w14:paraId="6EB9AEF0" w14:textId="57C00E5A">
      <w:pPr>
        <w:rPr>
          <w:rStyle w:val="Fett"/>
        </w:rPr>
      </w:pPr>
      <w:r w:rsidRPr="2E0DA31D" w:rsidR="2E0DA31D">
        <w:rPr>
          <w:rStyle w:val="Fett"/>
        </w:rPr>
        <w:t>Wie weit sind die Wohnorte voneinander entfernt (in Kilometer)?</w:t>
      </w:r>
    </w:p>
    <w:p w:rsidR="20F72206" w:rsidP="20F72206" w:rsidRDefault="20F72206" w14:paraId="36B3EFE6" w14:textId="28D48A49">
      <w:pPr>
        <w:pStyle w:val="Listenabsatz"/>
        <w:suppressLineNumbers w:val="0"/>
        <w:spacing w:before="0" w:beforeAutospacing="off" w:after="160" w:afterAutospacing="off" w:line="259" w:lineRule="auto"/>
        <w:ind w:right="0"/>
        <w:jc w:val="left"/>
        <w:rPr>
          <w:rStyle w:val="Fett"/>
          <w:b w:val="0"/>
          <w:bCs w:val="0"/>
        </w:rPr>
      </w:pPr>
      <w:r w:rsidRPr="4D515BF8" w:rsidR="0076E8BE">
        <w:rPr>
          <w:rStyle w:val="Fett"/>
          <w:b w:val="0"/>
          <w:bCs w:val="0"/>
        </w:rPr>
        <w:t>(Eingabe)</w:t>
      </w:r>
    </w:p>
    <w:p w:rsidR="20F72206" w:rsidP="4D515BF8" w:rsidRDefault="20F72206" w14:paraId="4A90D302" w14:textId="75518BCE">
      <w:pPr>
        <w:pStyle w:val="Standard"/>
        <w:spacing w:before="0" w:beforeAutospacing="off" w:after="160" w:afterAutospacing="off" w:line="259" w:lineRule="auto"/>
        <w:ind w:right="0"/>
        <w:jc w:val="left"/>
        <w:rPr>
          <w:rFonts w:ascii="Calibri" w:hAnsi="Calibri" w:eastAsia="Calibri" w:cs="Calibri"/>
          <w:noProof w:val="0"/>
          <w:color w:val="7F8C8D"/>
          <w:sz w:val="22"/>
          <w:szCs w:val="22"/>
          <w:lang w:val="de-DE"/>
        </w:rPr>
      </w:pPr>
      <w:r w:rsidRPr="772ED6E5" w:rsidR="772ED6E5">
        <w:rPr>
          <w:rFonts w:ascii="Calibri" w:hAnsi="Calibri" w:eastAsia="Calibri" w:cs="Calibri"/>
          <w:noProof w:val="0"/>
          <w:color w:val="7F8C8D"/>
          <w:sz w:val="22"/>
          <w:szCs w:val="22"/>
          <w:lang w:val="de-DE"/>
        </w:rPr>
        <w:t>Angaben in</w:t>
      </w:r>
      <w:r w:rsidRPr="772ED6E5" w:rsidR="772ED6E5">
        <w:rPr>
          <w:rFonts w:ascii="Calibri" w:hAnsi="Calibri" w:eastAsia="Calibri" w:cs="Calibri"/>
          <w:b w:val="1"/>
          <w:bCs w:val="1"/>
          <w:noProof w:val="0"/>
          <w:color w:val="7F8C8D"/>
          <w:sz w:val="22"/>
          <w:szCs w:val="22"/>
          <w:lang w:val="de-DE"/>
        </w:rPr>
        <w:t xml:space="preserve"> km</w:t>
      </w:r>
      <w:r w:rsidRPr="772ED6E5" w:rsidR="772ED6E5">
        <w:rPr>
          <w:rFonts w:ascii="Calibri" w:hAnsi="Calibri" w:eastAsia="Calibri" w:cs="Calibri"/>
          <w:noProof w:val="0"/>
          <w:color w:val="7F8C8D"/>
          <w:sz w:val="22"/>
          <w:szCs w:val="22"/>
          <w:lang w:val="de-DE"/>
        </w:rPr>
        <w:t xml:space="preserve"> Wegstrecke. </w:t>
      </w:r>
      <w:r w:rsidRPr="772ED6E5" w:rsidR="772ED6E5">
        <w:rPr>
          <w:rFonts w:ascii="Calibri" w:hAnsi="Calibri" w:eastAsia="Calibri" w:cs="Calibri"/>
          <w:noProof w:val="0"/>
          <w:color w:val="95A5A6"/>
          <w:sz w:val="22"/>
          <w:szCs w:val="22"/>
          <w:lang w:val="de-DE"/>
        </w:rPr>
        <w:t>Bei Dezimalstellen ein Komma verwenden. Bitte keine 1000er-Trennzeichen als Punkt verwenden.</w:t>
      </w:r>
      <w:r w:rsidRPr="772ED6E5" w:rsidR="772ED6E5">
        <w:rPr>
          <w:rFonts w:ascii="Calibri" w:hAnsi="Calibri" w:eastAsia="Calibri" w:cs="Calibri"/>
          <w:noProof w:val="0"/>
          <w:sz w:val="22"/>
          <w:szCs w:val="22"/>
          <w:lang w:val="de-DE"/>
        </w:rPr>
        <w:t xml:space="preserve"> </w:t>
      </w:r>
    </w:p>
    <w:tbl>
      <w:tblPr>
        <w:tblStyle w:val="Tabellenraster"/>
        <w:tblW w:w="0" w:type="auto"/>
        <w:tblBorders>
          <w:top w:val="single" w:sz="6"/>
          <w:left w:val="single" w:sz="6"/>
          <w:bottom w:val="single" w:sz="6"/>
          <w:right w:val="single" w:sz="6"/>
        </w:tblBorders>
        <w:tblLayout w:type="fixed"/>
        <w:tblLook w:val="06A0" w:firstRow="1" w:lastRow="0" w:firstColumn="1" w:lastColumn="0" w:noHBand="1" w:noVBand="1"/>
      </w:tblPr>
      <w:tblGrid>
        <w:gridCol w:w="1521"/>
        <w:gridCol w:w="6384"/>
      </w:tblGrid>
      <w:tr w:rsidR="49485C14" w:rsidTr="49485C14" w14:paraId="7DC5571D">
        <w:trPr>
          <w:trHeight w:val="300"/>
        </w:trPr>
        <w:tc>
          <w:tcPr>
            <w:tcW w:w="1521" w:type="dxa"/>
            <w:tcMar/>
            <w:vAlign w:val="center"/>
          </w:tcPr>
          <w:p w:rsidR="49485C14" w:rsidP="49485C14" w:rsidRDefault="49485C14" w14:paraId="763D70BC" w14:textId="70729497">
            <w:pPr>
              <w:spacing w:before="0" w:beforeAutospacing="off" w:after="0" w:afterAutospacing="off"/>
              <w:rPr>
                <w:b w:val="1"/>
                <w:bCs w:val="1"/>
                <w:color w:val="7F8C8D"/>
              </w:rPr>
            </w:pPr>
            <w:r w:rsidRPr="49485C14" w:rsidR="49485C14">
              <w:rPr>
                <w:b w:val="1"/>
                <w:bCs w:val="1"/>
                <w:color w:val="7F8C8D"/>
              </w:rPr>
              <w:t>Flugzeug</w:t>
            </w:r>
          </w:p>
        </w:tc>
        <w:tc>
          <w:tcPr>
            <w:tcW w:w="6384" w:type="dxa"/>
            <w:tcMar/>
            <w:vAlign w:val="center"/>
          </w:tcPr>
          <w:p w:rsidR="49485C14" w:rsidP="49485C14" w:rsidRDefault="49485C14" w14:paraId="4BEB66D6" w14:textId="40ED799A">
            <w:pPr>
              <w:spacing w:before="0" w:beforeAutospacing="off" w:after="0" w:afterAutospacing="off"/>
            </w:pPr>
            <w:r w:rsidRPr="49485C14" w:rsidR="49485C14">
              <w:rPr>
                <w:b w:val="1"/>
                <w:bCs w:val="1"/>
                <w:color w:val="7F8C8D"/>
              </w:rPr>
              <w:t>Alle anderen Verkehrsmittel</w:t>
            </w:r>
          </w:p>
        </w:tc>
      </w:tr>
      <w:tr w:rsidR="49485C14" w:rsidTr="49485C14" w14:paraId="203E4047">
        <w:trPr>
          <w:trHeight w:val="300"/>
        </w:trPr>
        <w:tc>
          <w:tcPr>
            <w:tcW w:w="1521" w:type="dxa"/>
            <w:tcMar/>
            <w:vAlign w:val="center"/>
          </w:tcPr>
          <w:p w:rsidR="49485C14" w:rsidP="49485C14" w:rsidRDefault="49485C14" w14:paraId="1D3684AA" w14:textId="7B05DC73">
            <w:pPr>
              <w:spacing w:before="0" w:beforeAutospacing="off" w:after="0" w:afterAutospacing="off"/>
            </w:pPr>
            <w:hyperlink r:id="R8c94a5b7a4b748ab">
              <w:r w:rsidRPr="49485C14" w:rsidR="49485C14">
                <w:rPr>
                  <w:rStyle w:val="Hyperlink"/>
                  <w:color w:val="7F8C8D"/>
                  <w:u w:val="single"/>
                </w:rPr>
                <w:t>Luftlinie.org</w:t>
              </w:r>
            </w:hyperlink>
          </w:p>
        </w:tc>
        <w:tc>
          <w:tcPr>
            <w:tcW w:w="6384" w:type="dxa"/>
            <w:tcMar/>
            <w:vAlign w:val="center"/>
          </w:tcPr>
          <w:p w:rsidR="49485C14" w:rsidP="49485C14" w:rsidRDefault="49485C14" w14:paraId="7CAD7237" w14:textId="3E0667E6">
            <w:pPr>
              <w:spacing w:before="0" w:beforeAutospacing="off" w:after="0" w:afterAutospacing="off"/>
              <w:rPr>
                <w:color w:val="7F8C8D"/>
              </w:rPr>
            </w:pPr>
            <w:hyperlink r:id="Rba4742bf42c84b44">
              <w:r w:rsidRPr="49485C14" w:rsidR="49485C14">
                <w:rPr>
                  <w:rStyle w:val="Hyperlink"/>
                  <w:color w:val="7F8C8D"/>
                  <w:u w:val="single"/>
                </w:rPr>
                <w:t>Google Maps</w:t>
              </w:r>
            </w:hyperlink>
            <w:r w:rsidRPr="49485C14" w:rsidR="49485C14">
              <w:rPr>
                <w:color w:val="7F8C8D"/>
              </w:rPr>
              <w:t xml:space="preserve"> (Bahnstrecken mit der Pkw-Strecke kalkulieren).</w:t>
            </w:r>
            <w:r>
              <w:br/>
            </w:r>
          </w:p>
        </w:tc>
      </w:tr>
    </w:tbl>
    <w:p w:rsidR="49485C14" w:rsidP="49485C14" w:rsidRDefault="49485C14" w14:paraId="5C919A4E" w14:textId="266C09C8">
      <w:pPr>
        <w:pStyle w:val="Standard"/>
        <w:spacing w:before="0" w:beforeAutospacing="off" w:after="240" w:afterAutospacing="off"/>
        <w:ind w:left="0"/>
        <w:rPr>
          <w:rFonts w:ascii="Calibri" w:hAnsi="Calibri" w:eastAsia="Calibri" w:cs="Calibri"/>
          <w:i w:val="1"/>
          <w:iCs w:val="1"/>
          <w:noProof w:val="0"/>
          <w:sz w:val="22"/>
          <w:szCs w:val="22"/>
          <w:lang w:val="de-DE"/>
        </w:rPr>
      </w:pPr>
    </w:p>
    <w:p w:rsidR="00AB17E7" w:rsidP="00AB17E7" w:rsidRDefault="009475B1" w14:paraId="3EDB1B79" w14:textId="71871416">
      <w:pPr>
        <w:pStyle w:val="IntensivesZitat"/>
      </w:pPr>
      <w:r>
        <w:t>B3c</w:t>
      </w:r>
      <w:r w:rsidR="00AB17E7">
        <w:t xml:space="preserve"> (</w:t>
      </w:r>
      <w:r w:rsidR="00E353FD">
        <w:t>Mehrfache nummerische Eingabe</w:t>
      </w:r>
      <w:r w:rsidR="002373DE">
        <w:t>, Pflicht</w:t>
      </w:r>
      <w:r w:rsidR="00AB17E7">
        <w:t>)</w:t>
      </w:r>
    </w:p>
    <w:p w:rsidR="00AB17E7" w:rsidP="427EAAF6" w:rsidRDefault="00AB17E7" w14:paraId="76B9D91B" w14:textId="0553D021">
      <w:pPr>
        <w:rPr>
          <w:rStyle w:val="Fett"/>
        </w:rPr>
      </w:pPr>
      <w:r w:rsidRPr="49485C14" w:rsidR="49485C14">
        <w:rPr>
          <w:rStyle w:val="Fett"/>
        </w:rPr>
        <w:t xml:space="preserve">Mit welchem der folgenden Verkehrsmittel legten Sie 2024 die Strecke zwischen den Wohnorten zurück? </w:t>
      </w:r>
    </w:p>
    <w:p w:rsidR="000812B0" w:rsidP="427EAAF6" w:rsidRDefault="000812B0" w14:paraId="6E7529AE" w14:textId="5EF2F096">
      <w:pPr>
        <w:rPr>
          <w:rStyle w:val="Fett"/>
        </w:rPr>
      </w:pPr>
      <w:r>
        <w:t>Wenn Sie mehrere Verkehrsmittel nutzen, geben Sie bitte die prozentuale Verteilung der zurückgelegten Kilometer an, sodass die Summe 100% ergibt (z.B. 60% Auto, 30% Bahn, 10% Fahrrad).</w:t>
      </w:r>
    </w:p>
    <w:p w:rsidR="00750781" w:rsidP="00C806A8" w:rsidRDefault="00750781" w14:paraId="14C84A0C" w14:textId="1E8AD2EE" w14:noSpellErr="1">
      <w:pPr>
        <w:pStyle w:val="Listenabsatz"/>
        <w:rPr/>
      </w:pPr>
      <w:r w:rsidR="6FA86E8A">
        <w:rPr/>
        <w:t>Flug</w:t>
      </w:r>
      <w:r w:rsidR="6FA86E8A">
        <w:rPr/>
        <w:t>zeug</w:t>
      </w:r>
    </w:p>
    <w:p w:rsidR="1084DFE8" w:rsidP="1084DFE8" w:rsidRDefault="1084DFE8" w14:paraId="26963371" w14:textId="3AA5CA41">
      <w:pPr>
        <w:pStyle w:val="Listenabsatz"/>
        <w:rPr/>
      </w:pPr>
      <w:r w:rsidR="6FA86E8A">
        <w:rPr/>
        <w:t>Züge im Fernverkehr (IC, EC, ICE)</w:t>
      </w:r>
    </w:p>
    <w:p w:rsidR="00750781" w:rsidP="00C806A8" w:rsidRDefault="00750781" w14:paraId="10A348A9" w14:textId="697CB999" w14:noSpellErr="1">
      <w:pPr>
        <w:pStyle w:val="Listenabsatz"/>
        <w:rPr/>
      </w:pPr>
      <w:r w:rsidR="6FA86E8A">
        <w:rPr/>
        <w:t xml:space="preserve">Züge im </w:t>
      </w:r>
      <w:r w:rsidR="6FA86E8A">
        <w:rPr/>
        <w:t>Regionalverkehr</w:t>
      </w:r>
      <w:r w:rsidR="6FA86E8A">
        <w:rPr/>
        <w:t xml:space="preserve"> (RE, Tram, …)</w:t>
      </w:r>
    </w:p>
    <w:p w:rsidR="00750781" w:rsidP="00C806A8" w:rsidRDefault="00750781" w14:paraId="63273C0E" w14:textId="77777777">
      <w:pPr>
        <w:pStyle w:val="Listenabsatz"/>
      </w:pPr>
      <w:r>
        <w:t>Linienbus (Nahverkehr)</w:t>
      </w:r>
    </w:p>
    <w:p w:rsidRPr="00051531" w:rsidR="00750781" w:rsidP="00C806A8" w:rsidRDefault="00750781" w14:paraId="36089EE6" w14:textId="74D4BBD0">
      <w:pPr>
        <w:pStyle w:val="Listenabsatz"/>
        <w:rPr/>
      </w:pPr>
      <w:r w:rsidR="6FA86E8A">
        <w:rPr/>
        <w:t xml:space="preserve">Motorisierte </w:t>
      </w:r>
      <w:r w:rsidR="6FA86E8A">
        <w:rPr/>
        <w:t>Zweiräder</w:t>
      </w:r>
    </w:p>
    <w:p w:rsidRPr="00051531" w:rsidR="00750781" w:rsidP="00C806A8" w:rsidRDefault="00750781" w14:paraId="43DF99F8" w14:textId="43B48B03">
      <w:pPr>
        <w:pStyle w:val="Listenabsatz"/>
        <w:rPr/>
      </w:pPr>
      <w:r w:rsidR="6FA86E8A">
        <w:rPr/>
        <w:t>Fahrrad</w:t>
      </w:r>
    </w:p>
    <w:p w:rsidRPr="00051531" w:rsidR="00750781" w:rsidP="00C806A8" w:rsidRDefault="00750781" w14:paraId="278B7AD1" w14:textId="237559A8">
      <w:pPr>
        <w:pStyle w:val="Listenabsatz"/>
        <w:rPr/>
      </w:pPr>
      <w:r w:rsidR="6FA86E8A">
        <w:rPr/>
        <w:t>E-Bike</w:t>
      </w:r>
    </w:p>
    <w:p w:rsidRPr="00051531" w:rsidR="00750781" w:rsidP="00C806A8" w:rsidRDefault="00750781" w14:paraId="19243C93" w14:textId="42F87887">
      <w:pPr>
        <w:pStyle w:val="Listenabsatz"/>
        <w:rPr/>
      </w:pPr>
      <w:r w:rsidR="6FA86E8A">
        <w:rPr/>
        <w:t>Zu Fuß</w:t>
      </w:r>
    </w:p>
    <w:p w:rsidR="00750781" w:rsidP="00C806A8" w:rsidRDefault="00750781" w14:paraId="07D426B7" w14:textId="72957416">
      <w:pPr>
        <w:pStyle w:val="Listenabsatz"/>
        <w:rPr/>
      </w:pPr>
      <w:r w:rsidR="6FA86E8A">
        <w:rPr/>
        <w:t>Mitfahrende:r</w:t>
      </w:r>
      <w:r w:rsidR="6FA86E8A">
        <w:rPr/>
        <w:t xml:space="preserve"> in einer Fahrgemeinschaft in einem privaten Pkw oder auf einem motorisierten Zweirad</w:t>
      </w:r>
    </w:p>
    <w:p w:rsidR="00750781" w:rsidP="00C806A8" w:rsidRDefault="00750781" w14:paraId="5B859088" w14:textId="0A3B1E57">
      <w:pPr>
        <w:pStyle w:val="Listenabsatz"/>
        <w:rPr/>
      </w:pPr>
      <w:r w:rsidR="6FA86E8A">
        <w:rPr/>
        <w:t>Fahrer:</w:t>
      </w:r>
      <w:r w:rsidR="6FA86E8A">
        <w:rPr/>
        <w:t>in</w:t>
      </w:r>
      <w:r w:rsidR="6FA86E8A">
        <w:rPr/>
        <w:t xml:space="preserve"> eines privaten Pkw</w:t>
      </w:r>
      <w:r w:rsidR="6FA86E8A">
        <w:rPr/>
        <w:t xml:space="preserve"> (Diesel)</w:t>
      </w:r>
    </w:p>
    <w:p w:rsidR="00750781" w:rsidP="00C806A8" w:rsidRDefault="00750781" w14:paraId="2E06A5FF" w14:textId="77777777">
      <w:pPr>
        <w:pStyle w:val="Listenabsatz"/>
      </w:pPr>
      <w:proofErr w:type="spellStart"/>
      <w:r w:rsidRPr="00C806A8">
        <w:t>Fahrer:</w:t>
      </w:r>
      <w:proofErr w:type="gramStart"/>
      <w:r w:rsidRPr="00C806A8">
        <w:t>in</w:t>
      </w:r>
      <w:proofErr w:type="spellEnd"/>
      <w:r w:rsidRPr="00C806A8">
        <w:t xml:space="preserve"> eines privaten Pkw</w:t>
      </w:r>
      <w:proofErr w:type="gramEnd"/>
      <w:r>
        <w:t xml:space="preserve"> (Benzin)</w:t>
      </w:r>
    </w:p>
    <w:p w:rsidR="00803EFF" w:rsidP="00C806A8" w:rsidRDefault="00803EFF" w14:paraId="5795AB71" w14:textId="77777777">
      <w:pPr>
        <w:pStyle w:val="Listenabsatz"/>
      </w:pPr>
      <w:proofErr w:type="spellStart"/>
      <w:r w:rsidRPr="00C806A8">
        <w:t>Fahrer:</w:t>
      </w:r>
      <w:proofErr w:type="gramStart"/>
      <w:r w:rsidRPr="00C806A8">
        <w:t>in</w:t>
      </w:r>
      <w:proofErr w:type="spellEnd"/>
      <w:r w:rsidRPr="00C806A8">
        <w:t xml:space="preserve"> eines privaten Pkw</w:t>
      </w:r>
      <w:proofErr w:type="gramEnd"/>
      <w:r>
        <w:t xml:space="preserve"> (E-Auto)</w:t>
      </w:r>
    </w:p>
    <w:p w:rsidR="00803EFF" w:rsidP="00C806A8" w:rsidRDefault="00803EFF" w14:paraId="23DEEFE9" w14:textId="45756614">
      <w:pPr>
        <w:pStyle w:val="Listenabsatz"/>
        <w:rPr/>
      </w:pPr>
      <w:r w:rsidR="6FA86E8A">
        <w:rPr/>
        <w:t>Fahrer:in</w:t>
      </w:r>
      <w:r w:rsidR="6FA86E8A">
        <w:rPr/>
        <w:t xml:space="preserve"> eines privaten Pkw (Brennstoffzelle</w:t>
      </w:r>
      <w:r w:rsidR="6FA86E8A">
        <w:rPr/>
        <w:t>)</w:t>
      </w:r>
    </w:p>
    <w:p w:rsidR="00803EFF" w:rsidP="00C806A8" w:rsidRDefault="00803EFF" w14:paraId="3AA679AA" w14:textId="3C76FB06">
      <w:pPr>
        <w:pStyle w:val="Listenabsatz"/>
        <w:rPr/>
      </w:pPr>
      <w:r w:rsidR="6FA86E8A">
        <w:rPr/>
        <w:t>Fahrer:in</w:t>
      </w:r>
      <w:r w:rsidR="6FA86E8A">
        <w:rPr/>
        <w:t xml:space="preserve"> eines privaten Pkw (CNG)</w:t>
      </w:r>
    </w:p>
    <w:p w:rsidR="00803EFF" w:rsidP="00C806A8" w:rsidRDefault="00803EFF" w14:paraId="1F963531" w14:textId="0E79ACA3">
      <w:pPr>
        <w:pStyle w:val="Listenabsatz"/>
        <w:rPr/>
      </w:pPr>
      <w:r w:rsidR="6FA86E8A">
        <w:rPr/>
        <w:t>Fahrer:</w:t>
      </w:r>
      <w:r w:rsidR="6FA86E8A">
        <w:rPr/>
        <w:t>in</w:t>
      </w:r>
      <w:r w:rsidR="6FA86E8A">
        <w:rPr/>
        <w:t xml:space="preserve"> eines privaten Pkw</w:t>
      </w:r>
      <w:r w:rsidR="6FA86E8A">
        <w:rPr/>
        <w:t xml:space="preserve"> (Plug-In-Hybrid)</w:t>
      </w:r>
    </w:p>
    <w:p w:rsidR="6FA86E8A" w:rsidP="6FA86E8A" w:rsidRDefault="6FA86E8A" w14:paraId="4C557EB2" w14:textId="0159435D">
      <w:pPr>
        <w:pStyle w:val="Listenabsatz"/>
        <w:rPr/>
      </w:pPr>
      <w:r w:rsidR="2E0DA31D">
        <w:rPr/>
        <w:t>Fahrer:in</w:t>
      </w:r>
      <w:r w:rsidR="2E0DA31D">
        <w:rPr/>
        <w:t xml:space="preserve"> eines privaten Pkw (unterschiedliche Antriebsarten)</w:t>
      </w:r>
    </w:p>
    <w:p w:rsidR="2E0DA31D" w:rsidP="2E0DA31D" w:rsidRDefault="2E0DA31D" w14:paraId="4F91D24B" w14:textId="1E654103">
      <w:pPr>
        <w:pStyle w:val="Standard"/>
        <w:rPr>
          <w:rFonts w:ascii="Calibri" w:hAnsi="Calibri" w:eastAsia="Calibri" w:cs="Calibri"/>
          <w:i w:val="1"/>
          <w:iCs w:val="1"/>
          <w:noProof w:val="0"/>
          <w:sz w:val="22"/>
          <w:szCs w:val="22"/>
          <w:lang w:val="de-DE"/>
        </w:rPr>
      </w:pPr>
      <w:r w:rsidRPr="2E0DA31D" w:rsidR="2E0DA31D">
        <w:rPr>
          <w:rFonts w:ascii="Calibri" w:hAnsi="Calibri" w:eastAsia="Calibri" w:cs="Calibri"/>
          <w:i w:val="1"/>
          <w:iCs w:val="1"/>
          <w:noProof w:val="0"/>
          <w:sz w:val="22"/>
          <w:szCs w:val="22"/>
          <w:lang w:val="de-DE"/>
        </w:rPr>
        <w:t>Geben Sie hier das genutzte Verkehrsmittel für die Strecke zwischen Ihren beiden Wohnsitzen und nicht zum Arbeitsort an.</w:t>
      </w:r>
    </w:p>
    <w:p w:rsidR="00AB17E7" w:rsidP="00AB17E7" w:rsidRDefault="009859F8" w14:paraId="7DAE1599" w14:textId="435AEA9A">
      <w:pPr>
        <w:pStyle w:val="IntensivesZitat"/>
      </w:pPr>
      <w:r w:rsidR="2E0DA31D">
        <w:rPr/>
        <w:t>B</w:t>
      </w:r>
      <w:r w:rsidR="2E0DA31D">
        <w:rPr/>
        <w:t>4</w:t>
      </w:r>
      <w:r w:rsidR="2E0DA31D">
        <w:rPr/>
        <w:t xml:space="preserve"> </w:t>
      </w:r>
      <w:r w:rsidR="2E0DA31D">
        <w:rPr/>
        <w:t>(</w:t>
      </w:r>
      <w:r w:rsidR="2E0DA31D">
        <w:rPr/>
        <w:t>Matrix</w:t>
      </w:r>
      <w:r w:rsidR="2E0DA31D">
        <w:rPr/>
        <w:t>, Pflicht</w:t>
      </w:r>
      <w:r w:rsidR="2E0DA31D">
        <w:rPr/>
        <w:t>)</w:t>
      </w:r>
    </w:p>
    <w:p w:rsidR="00E353FD" w:rsidP="00AB17E7" w:rsidRDefault="001D4986" w14:paraId="2C5CB128" w14:textId="2F69F368">
      <w:pPr>
        <w:rPr>
          <w:rStyle w:val="Fett"/>
        </w:rPr>
      </w:pPr>
      <w:r w:rsidRPr="49485C14" w:rsidR="49485C14">
        <w:rPr>
          <w:rStyle w:val="Fett"/>
        </w:rPr>
        <w:t>Wie viel Kilometer Wegstrecke wohnten Sie 2024 vom Campus entfernt (</w:t>
      </w:r>
      <w:r w:rsidRPr="49485C14" w:rsidR="49485C14">
        <w:rPr>
          <w:rStyle w:val="Fett"/>
        </w:rPr>
        <w:t>one-way</w:t>
      </w:r>
      <w:r w:rsidRPr="49485C14" w:rsidR="49485C14">
        <w:rPr>
          <w:rStyle w:val="Fett"/>
        </w:rPr>
        <w:t>)?</w:t>
      </w:r>
    </w:p>
    <w:p w:rsidR="2E0DA31D" w:rsidP="2E0DA31D" w:rsidRDefault="2E0DA31D" w14:paraId="5C37B716" w14:textId="5F16A29D">
      <w:pPr>
        <w:pStyle w:val="Untertitel"/>
        <w:suppressLineNumbers w:val="0"/>
        <w:bidi w:val="0"/>
        <w:spacing w:before="0" w:beforeAutospacing="off" w:after="160" w:afterAutospacing="off" w:line="259" w:lineRule="auto"/>
        <w:ind w:left="0" w:right="0"/>
        <w:jc w:val="center"/>
        <w:rPr>
          <w:rFonts w:eastAsia="Calibri" w:eastAsiaTheme="minorAscii"/>
        </w:rPr>
      </w:pPr>
      <w:r w:rsidRPr="2E0DA31D" w:rsidR="2E0DA31D">
        <w:rPr>
          <w:rFonts w:eastAsia="Calibri" w:eastAsiaTheme="minorAscii"/>
          <w:b w:val="1"/>
          <w:bCs w:val="1"/>
        </w:rPr>
        <w:t>Bewertungsskala</w:t>
      </w:r>
      <w:r w:rsidRPr="2E0DA31D" w:rsidR="2E0DA31D">
        <w:rPr>
          <w:rFonts w:eastAsia="Calibri" w:eastAsiaTheme="minorAscii"/>
        </w:rPr>
        <w:t>: &lt; 2 km | 2 bis &lt; 5 km | 5 bis &lt; 10 km | 10 bis &lt; 15 km | 15 bis &lt; 30 km | 30 bis &lt; 50 km | 50 bis &lt; 75 km | 75 bis &lt; 100 km | 100 bis &lt; 150 km | &gt; 150 km</w:t>
      </w:r>
    </w:p>
    <w:p w:rsidR="6FA86E8A" w:rsidP="2E0DA31D" w:rsidRDefault="6FA86E8A" w14:paraId="2C71960F" w14:textId="0F0D8005">
      <w:pPr>
        <w:pStyle w:val="Listenabsatz"/>
        <w:suppressLineNumbers w:val="0"/>
        <w:bidi w:val="0"/>
        <w:spacing w:before="0" w:beforeAutospacing="off" w:after="160" w:afterAutospacing="off" w:line="259" w:lineRule="auto"/>
        <w:ind w:left="1440" w:right="0" w:hanging="360"/>
        <w:jc w:val="left"/>
        <w:rPr/>
      </w:pPr>
      <w:r w:rsidR="772ED6E5">
        <w:rPr/>
        <w:t>Campus 1</w:t>
      </w:r>
    </w:p>
    <w:p w:rsidR="6FA86E8A" w:rsidP="772ED6E5" w:rsidRDefault="6FA86E8A" w14:paraId="008C81AC" w14:textId="7426EB90">
      <w:pPr>
        <w:pStyle w:val="Listenabsatz"/>
        <w:suppressLineNumbers w:val="0"/>
        <w:spacing w:before="0" w:beforeAutospacing="off" w:after="160" w:afterAutospacing="off" w:line="259" w:lineRule="auto"/>
        <w:ind w:left="1440" w:right="0" w:hanging="360"/>
        <w:jc w:val="left"/>
        <w:rPr/>
      </w:pPr>
      <w:r w:rsidR="772ED6E5">
        <w:rPr/>
        <w:t>Campus 2</w:t>
      </w:r>
    </w:p>
    <w:p w:rsidR="20F72206" w:rsidP="20F72206" w:rsidRDefault="20F72206" w14:paraId="1C88B711" w14:textId="212CF85B">
      <w:pPr>
        <w:pStyle w:val="Listenabsatz"/>
        <w:suppressLineNumbers w:val="0"/>
        <w:bidi w:val="0"/>
        <w:spacing w:before="0" w:beforeAutospacing="off" w:after="160" w:afterAutospacing="off" w:line="259" w:lineRule="auto"/>
        <w:ind w:left="1440" w:right="0" w:hanging="360"/>
        <w:jc w:val="left"/>
        <w:rPr/>
      </w:pPr>
      <w:r w:rsidR="772ED6E5">
        <w:rPr/>
        <w:t>Campus 3</w:t>
      </w:r>
    </w:p>
    <w:p w:rsidR="2E0DA31D" w:rsidP="2E0DA31D" w:rsidRDefault="2E0DA31D" w14:paraId="093F6EB9" w14:textId="58AEF50E">
      <w:pPr>
        <w:pStyle w:val="Standard"/>
        <w:rPr>
          <w:rStyle w:val="Fett"/>
          <w:b w:val="0"/>
          <w:bCs w:val="0"/>
        </w:rPr>
      </w:pPr>
      <w:r w:rsidRPr="49485C14" w:rsidR="49485C14">
        <w:rPr>
          <w:rFonts w:ascii="Calibri" w:hAnsi="Calibri" w:eastAsia="Calibri" w:cs="Calibri"/>
          <w:b w:val="0"/>
          <w:bCs w:val="0"/>
          <w:i w:val="1"/>
          <w:iCs w:val="1"/>
          <w:noProof w:val="0"/>
          <w:sz w:val="24"/>
          <w:szCs w:val="24"/>
          <w:lang w:val="de-DE"/>
        </w:rPr>
        <w:t>Bei mehreren Wohnorten geben Sie hier den Weg von dem näher an der Hochschule gelegenen Wohnort an, von dem Sie zum Arbeits-/Studienplatz pendeln</w:t>
      </w:r>
      <w:r w:rsidRPr="49485C14" w:rsidR="49485C14">
        <w:rPr>
          <w:rStyle w:val="Fett"/>
          <w:b w:val="0"/>
          <w:bCs w:val="0"/>
        </w:rPr>
        <w:t>.</w:t>
      </w:r>
    </w:p>
    <w:tbl>
      <w:tblPr>
        <w:tblStyle w:val="Tabellenraster"/>
        <w:tblW w:w="0" w:type="auto"/>
        <w:tblBorders>
          <w:top w:val="single" w:sz="6"/>
          <w:left w:val="single" w:sz="6"/>
          <w:bottom w:val="single" w:sz="6"/>
          <w:right w:val="single" w:sz="6"/>
        </w:tblBorders>
        <w:tblLayout w:type="fixed"/>
        <w:tblLook w:val="06A0" w:firstRow="1" w:lastRow="0" w:firstColumn="1" w:lastColumn="0" w:noHBand="1" w:noVBand="1"/>
      </w:tblPr>
      <w:tblGrid>
        <w:gridCol w:w="2068"/>
        <w:gridCol w:w="6587"/>
      </w:tblGrid>
      <w:tr w:rsidR="49485C14" w:rsidTr="1F9ACE17" w14:paraId="2925DD07">
        <w:trPr>
          <w:trHeight w:val="300"/>
        </w:trPr>
        <w:tc>
          <w:tcPr>
            <w:tcW w:w="2068" w:type="dxa"/>
            <w:tcMar/>
            <w:vAlign w:val="center"/>
          </w:tcPr>
          <w:p w:rsidR="49485C14" w:rsidP="49485C14" w:rsidRDefault="49485C14" w14:paraId="707BBA1E" w14:textId="7A658F24">
            <w:pPr>
              <w:spacing w:before="0" w:beforeAutospacing="off" w:after="0" w:afterAutospacing="off"/>
            </w:pPr>
            <w:r w:rsidRPr="49485C14" w:rsidR="49485C14">
              <w:rPr>
                <w:b w:val="1"/>
                <w:bCs w:val="1"/>
                <w:color w:val="7F8C8D"/>
              </w:rPr>
              <w:t>Flugzeugstrecke</w:t>
            </w:r>
          </w:p>
        </w:tc>
        <w:tc>
          <w:tcPr>
            <w:tcW w:w="6587" w:type="dxa"/>
            <w:tcMar/>
            <w:vAlign w:val="center"/>
          </w:tcPr>
          <w:p w:rsidR="49485C14" w:rsidP="49485C14" w:rsidRDefault="49485C14" w14:paraId="063EAC94" w14:textId="2D38A9FB">
            <w:pPr>
              <w:spacing w:before="0" w:beforeAutospacing="off" w:after="0" w:afterAutospacing="off"/>
            </w:pPr>
            <w:r w:rsidRPr="1F9ACE17" w:rsidR="3E0C4EEA">
              <w:rPr>
                <w:rFonts w:ascii="Calibri" w:hAnsi="Calibri" w:eastAsia="Calibri" w:cs="Arial" w:asciiTheme="minorAscii" w:hAnsiTheme="minorAscii" w:eastAsiaTheme="minorAscii" w:cstheme="minorBidi"/>
                <w:b w:val="1"/>
                <w:bCs w:val="1"/>
                <w:color w:val="7F8C8D"/>
                <w:sz w:val="22"/>
                <w:szCs w:val="22"/>
                <w:lang w:eastAsia="en-US" w:bidi="ar-SA"/>
              </w:rPr>
              <w:t>A</w:t>
            </w:r>
            <w:r w:rsidRPr="1F9ACE17" w:rsidR="3E0C4EEA">
              <w:rPr>
                <w:rFonts w:ascii="Calibri" w:hAnsi="Calibri" w:eastAsia="Calibri" w:cs="Arial" w:asciiTheme="minorAscii" w:hAnsiTheme="minorAscii" w:eastAsiaTheme="minorAscii" w:cstheme="minorBidi"/>
                <w:b w:val="1"/>
                <w:bCs w:val="1"/>
                <w:color w:val="7F8C8D"/>
                <w:sz w:val="22"/>
                <w:szCs w:val="22"/>
                <w:lang w:eastAsia="en-US" w:bidi="ar-SA"/>
              </w:rPr>
              <w:t>l</w:t>
            </w:r>
            <w:r w:rsidRPr="1F9ACE17" w:rsidR="3E0C4EEA">
              <w:rPr>
                <w:b w:val="1"/>
                <w:bCs w:val="1"/>
                <w:color w:val="7F8C8D"/>
              </w:rPr>
              <w:t>le anderen Verkehrsmittel</w:t>
            </w:r>
          </w:p>
        </w:tc>
      </w:tr>
      <w:tr w:rsidR="49485C14" w:rsidTr="1F9ACE17" w14:paraId="489DF7CB">
        <w:trPr>
          <w:trHeight w:val="300"/>
        </w:trPr>
        <w:tc>
          <w:tcPr>
            <w:tcW w:w="2068" w:type="dxa"/>
            <w:tcMar/>
            <w:vAlign w:val="center"/>
          </w:tcPr>
          <w:p w:rsidR="49485C14" w:rsidP="49485C14" w:rsidRDefault="49485C14" w14:paraId="71241EB6" w14:textId="6BB5A2A6">
            <w:pPr>
              <w:spacing w:before="0" w:beforeAutospacing="off" w:after="0" w:afterAutospacing="off"/>
            </w:pPr>
            <w:hyperlink r:id="R9d45fc14b6104b69">
              <w:r w:rsidRPr="49485C14" w:rsidR="49485C14">
                <w:rPr>
                  <w:rStyle w:val="Hyperlink"/>
                  <w:color w:val="7F8C8D"/>
                  <w:u w:val="single"/>
                </w:rPr>
                <w:t>Luftlinie.org</w:t>
              </w:r>
            </w:hyperlink>
          </w:p>
        </w:tc>
        <w:tc>
          <w:tcPr>
            <w:tcW w:w="6587" w:type="dxa"/>
            <w:tcMar/>
            <w:vAlign w:val="center"/>
          </w:tcPr>
          <w:p w:rsidR="49485C14" w:rsidP="49485C14" w:rsidRDefault="49485C14" w14:paraId="181A0857" w14:textId="1A69B805">
            <w:pPr>
              <w:spacing w:before="0" w:beforeAutospacing="off" w:after="0" w:afterAutospacing="off"/>
            </w:pPr>
            <w:hyperlink r:id="R5202779f14444fdf">
              <w:r w:rsidRPr="49485C14" w:rsidR="49485C14">
                <w:rPr>
                  <w:rStyle w:val="Hyperlink"/>
                  <w:color w:val="7F8C8D"/>
                  <w:u w:val="single"/>
                </w:rPr>
                <w:t>Google Maps</w:t>
              </w:r>
            </w:hyperlink>
            <w:r w:rsidRPr="49485C14" w:rsidR="49485C14">
              <w:rPr>
                <w:color w:val="7F8C8D"/>
              </w:rPr>
              <w:t xml:space="preserve"> (Bahnstrecken mit der Pkw-Strecke kalkulieren</w:t>
            </w:r>
            <w:r w:rsidR="49485C14">
              <w:rPr/>
              <w:t xml:space="preserve"> </w:t>
            </w:r>
          </w:p>
        </w:tc>
      </w:tr>
    </w:tbl>
    <w:p w:rsidR="00AE00C5" w:rsidP="00AE00C5" w:rsidRDefault="009475B1" w14:paraId="5874BD58" w14:textId="29D89220">
      <w:pPr>
        <w:pStyle w:val="IntensivesZitat"/>
      </w:pPr>
      <w:r w:rsidR="49485C14">
        <w:rPr/>
        <w:t>B</w:t>
      </w:r>
      <w:r w:rsidR="49485C14">
        <w:rPr/>
        <w:t>5</w:t>
      </w:r>
      <w:r w:rsidR="49485C14">
        <w:rPr/>
        <w:t xml:space="preserve"> (</w:t>
      </w:r>
      <w:r w:rsidR="49485C14">
        <w:rPr/>
        <w:t>Matrix</w:t>
      </w:r>
      <w:r w:rsidR="49485C14">
        <w:rPr/>
        <w:t>, Pflicht</w:t>
      </w:r>
      <w:r w:rsidR="49485C14">
        <w:rPr/>
        <w:t>)</w:t>
      </w:r>
    </w:p>
    <w:p w:rsidR="001D4986" w:rsidP="772ED6E5" w:rsidRDefault="001D4986" w14:paraId="44245E84" w14:textId="09FD4E90">
      <w:pPr>
        <w:pStyle w:val="Standard"/>
        <w:rPr>
          <w:b w:val="1"/>
          <w:bCs w:val="1"/>
          <w:i w:val="0"/>
          <w:iCs w:val="0"/>
        </w:rPr>
      </w:pPr>
      <w:r w:rsidRPr="772ED6E5" w:rsidR="772ED6E5">
        <w:rPr>
          <w:rStyle w:val="Fett"/>
        </w:rPr>
        <w:t xml:space="preserve">Wie häufig suchten Sie den Campus 2024 durchschnittlich in der </w:t>
      </w:r>
      <w:r w:rsidRPr="772ED6E5" w:rsidR="772ED6E5">
        <w:rPr>
          <w:rStyle w:val="Fett"/>
          <w:u w:val="single"/>
        </w:rPr>
        <w:t xml:space="preserve">Vorlesungszeit </w:t>
      </w:r>
      <w:r w:rsidRPr="772ED6E5" w:rsidR="772ED6E5">
        <w:rPr>
          <w:rStyle w:val="Fett"/>
          <w:b w:val="1"/>
          <w:bCs w:val="1"/>
        </w:rPr>
        <w:t xml:space="preserve">auf? </w:t>
      </w:r>
    </w:p>
    <w:p w:rsidRPr="008619EE" w:rsidR="001D4986" w:rsidP="0938A79D" w:rsidRDefault="001D4986" w14:paraId="615F4F2F" w14:textId="24733960">
      <w:pPr>
        <w:pStyle w:val="Untertitel"/>
        <w:jc w:val="center"/>
        <w:rPr>
          <w:rFonts w:eastAsia="Calibri" w:eastAsiaTheme="minorAscii"/>
        </w:rPr>
      </w:pPr>
      <w:r w:rsidRPr="2E860EBD" w:rsidR="2E860EBD">
        <w:rPr>
          <w:rFonts w:eastAsia="Calibri" w:eastAsiaTheme="minorAscii"/>
          <w:b w:val="1"/>
          <w:bCs w:val="1"/>
        </w:rPr>
        <w:t xml:space="preserve">Bewertungsskala: </w:t>
      </w:r>
      <w:r w:rsidRPr="2E860EBD" w:rsidR="2E860EBD">
        <w:rPr>
          <w:rFonts w:eastAsia="Calibri" w:eastAsiaTheme="minorAscii"/>
        </w:rPr>
        <w:t>N</w:t>
      </w:r>
      <w:r w:rsidRPr="2E860EBD" w:rsidR="2E860EBD">
        <w:rPr>
          <w:rFonts w:eastAsia="Calibri" w:eastAsiaTheme="minorAscii"/>
        </w:rPr>
        <w:t>ie |</w:t>
      </w:r>
      <w:r w:rsidRPr="2E860EBD" w:rsidR="2E860EBD">
        <w:rPr>
          <w:rFonts w:eastAsia="Calibri" w:eastAsiaTheme="minorAscii"/>
        </w:rPr>
        <w:t xml:space="preserve"> </w:t>
      </w:r>
      <w:r w:rsidRPr="2E860EBD" w:rsidR="2E860EBD">
        <w:rPr>
          <w:rFonts w:eastAsia="Calibri" w:eastAsiaTheme="minorAscii"/>
        </w:rPr>
        <w:t>W</w:t>
      </w:r>
      <w:r w:rsidRPr="2E860EBD" w:rsidR="2E860EBD">
        <w:rPr>
          <w:rFonts w:eastAsia="Calibri" w:eastAsiaTheme="minorAscii"/>
        </w:rPr>
        <w:t>enige</w:t>
      </w:r>
      <w:r w:rsidRPr="2E860EBD" w:rsidR="2E860EBD">
        <w:rPr>
          <w:rFonts w:eastAsia="Calibri" w:eastAsiaTheme="minorAscii"/>
        </w:rPr>
        <w:t>r</w:t>
      </w:r>
      <w:r w:rsidRPr="2E860EBD" w:rsidR="2E860EBD">
        <w:rPr>
          <w:rFonts w:eastAsia="Calibri" w:eastAsiaTheme="minorAscii"/>
        </w:rPr>
        <w:t xml:space="preserve"> als</w:t>
      </w:r>
      <w:r w:rsidRPr="2E860EBD" w:rsidR="2E860EBD">
        <w:rPr>
          <w:rFonts w:eastAsia="Calibri" w:eastAsiaTheme="minorAscii"/>
        </w:rPr>
        <w:t xml:space="preserve"> </w:t>
      </w:r>
      <w:r w:rsidRPr="2E860EBD" w:rsidR="2E860EBD">
        <w:rPr>
          <w:rFonts w:eastAsia="Calibri" w:eastAsiaTheme="minorAscii"/>
        </w:rPr>
        <w:t>1</w:t>
      </w:r>
      <w:r w:rsidRPr="2E860EBD" w:rsidR="2E860EBD">
        <w:rPr>
          <w:rFonts w:eastAsia="Calibri" w:eastAsiaTheme="minorAscii"/>
        </w:rPr>
        <w:t xml:space="preserve"> Ma</w:t>
      </w:r>
      <w:r w:rsidRPr="2E860EBD" w:rsidR="2E860EBD">
        <w:rPr>
          <w:rFonts w:eastAsia="Calibri" w:eastAsiaTheme="minorAscii"/>
        </w:rPr>
        <w:t>l</w:t>
      </w:r>
      <w:r w:rsidRPr="2E860EBD" w:rsidR="2E860EBD">
        <w:rPr>
          <w:rFonts w:eastAsia="Calibri" w:eastAsiaTheme="minorAscii"/>
        </w:rPr>
        <w:t xml:space="preserve"> </w:t>
      </w:r>
      <w:r w:rsidRPr="2E860EBD" w:rsidR="2E860EBD">
        <w:rPr>
          <w:rFonts w:eastAsia="Calibri" w:eastAsiaTheme="minorAscii"/>
        </w:rPr>
        <w:t>pro Monat</w:t>
      </w:r>
      <w:r w:rsidRPr="2E860EBD" w:rsidR="2E860EBD">
        <w:rPr>
          <w:rFonts w:eastAsia="Calibri" w:eastAsiaTheme="minorAscii"/>
        </w:rPr>
        <w:t xml:space="preserve"> |</w:t>
      </w:r>
      <w:r w:rsidRPr="2E860EBD" w:rsidR="2E860EBD">
        <w:rPr>
          <w:rFonts w:eastAsia="Calibri" w:eastAsiaTheme="minorAscii"/>
        </w:rPr>
        <w:t xml:space="preserve"> </w:t>
      </w:r>
      <w:r w:rsidRPr="2E860EBD" w:rsidR="2E860EBD">
        <w:rPr>
          <w:rFonts w:eastAsia="Calibri" w:eastAsiaTheme="minorAscii"/>
        </w:rPr>
        <w:t>1</w:t>
      </w:r>
      <w:r w:rsidRPr="2E860EBD" w:rsidR="2E860EBD">
        <w:rPr>
          <w:rFonts w:eastAsia="Calibri" w:eastAsiaTheme="minorAscii"/>
        </w:rPr>
        <w:t>-3 Ma</w:t>
      </w:r>
      <w:r w:rsidRPr="2E860EBD" w:rsidR="2E860EBD">
        <w:rPr>
          <w:rFonts w:eastAsia="Calibri" w:eastAsiaTheme="minorAscii"/>
        </w:rPr>
        <w:t>l</w:t>
      </w:r>
      <w:r w:rsidRPr="2E860EBD" w:rsidR="2E860EBD">
        <w:rPr>
          <w:rFonts w:eastAsia="Calibri" w:eastAsiaTheme="minorAscii"/>
        </w:rPr>
        <w:t xml:space="preserve"> </w:t>
      </w:r>
      <w:r w:rsidRPr="2E860EBD" w:rsidR="2E860EBD">
        <w:rPr>
          <w:rFonts w:eastAsia="Calibri" w:eastAsiaTheme="minorAscii"/>
        </w:rPr>
        <w:t>im Monat |</w:t>
      </w:r>
      <w:r w:rsidRPr="2E860EBD" w:rsidR="2E860EBD">
        <w:rPr>
          <w:rFonts w:eastAsia="Calibri" w:eastAsiaTheme="minorAscii"/>
        </w:rPr>
        <w:t xml:space="preserve"> </w:t>
      </w:r>
      <w:r w:rsidRPr="2E860EBD" w:rsidR="2E860EBD">
        <w:rPr>
          <w:rFonts w:eastAsia="Calibri" w:eastAsiaTheme="minorAscii"/>
        </w:rPr>
        <w:t>1</w:t>
      </w:r>
      <w:r w:rsidRPr="2E860EBD" w:rsidR="2E860EBD">
        <w:rPr>
          <w:rFonts w:eastAsia="Calibri" w:eastAsiaTheme="minorAscii"/>
        </w:rPr>
        <w:t xml:space="preserve"> Ma</w:t>
      </w:r>
      <w:r w:rsidRPr="2E860EBD" w:rsidR="2E860EBD">
        <w:rPr>
          <w:rFonts w:eastAsia="Calibri" w:eastAsiaTheme="minorAscii"/>
        </w:rPr>
        <w:t>l</w:t>
      </w:r>
      <w:r w:rsidRPr="2E860EBD" w:rsidR="2E860EBD">
        <w:rPr>
          <w:rFonts w:eastAsia="Calibri" w:eastAsiaTheme="minorAscii"/>
        </w:rPr>
        <w:t xml:space="preserve"> </w:t>
      </w:r>
      <w:r w:rsidRPr="2E860EBD" w:rsidR="2E860EBD">
        <w:rPr>
          <w:rFonts w:eastAsia="Calibri" w:eastAsiaTheme="minorAscii"/>
        </w:rPr>
        <w:t>pro Woche |</w:t>
      </w:r>
      <w:r w:rsidRPr="2E860EBD" w:rsidR="2E860EBD">
        <w:rPr>
          <w:rFonts w:eastAsia="Calibri" w:eastAsiaTheme="minorAscii"/>
        </w:rPr>
        <w:t xml:space="preserve"> </w:t>
      </w:r>
      <w:r w:rsidRPr="2E860EBD" w:rsidR="2E860EBD">
        <w:rPr>
          <w:rFonts w:eastAsia="Calibri" w:eastAsiaTheme="minorAscii"/>
        </w:rPr>
        <w:t>2</w:t>
      </w:r>
      <w:r w:rsidRPr="2E860EBD" w:rsidR="2E860EBD">
        <w:rPr>
          <w:rFonts w:eastAsia="Calibri" w:eastAsiaTheme="minorAscii"/>
        </w:rPr>
        <w:t xml:space="preserve"> Ma</w:t>
      </w:r>
      <w:r w:rsidRPr="2E860EBD" w:rsidR="2E860EBD">
        <w:rPr>
          <w:rFonts w:eastAsia="Calibri" w:eastAsiaTheme="minorAscii"/>
        </w:rPr>
        <w:t>l</w:t>
      </w:r>
      <w:r w:rsidRPr="2E860EBD" w:rsidR="2E860EBD">
        <w:rPr>
          <w:rFonts w:eastAsia="Calibri" w:eastAsiaTheme="minorAscii"/>
        </w:rPr>
        <w:t xml:space="preserve"> </w:t>
      </w:r>
      <w:r w:rsidRPr="2E860EBD" w:rsidR="2E860EBD">
        <w:rPr>
          <w:rFonts w:eastAsia="Calibri" w:eastAsiaTheme="minorAscii"/>
        </w:rPr>
        <w:t>pro Woche |</w:t>
      </w:r>
      <w:r w:rsidRPr="2E860EBD" w:rsidR="2E860EBD">
        <w:rPr>
          <w:rFonts w:eastAsia="Calibri" w:eastAsiaTheme="minorAscii"/>
        </w:rPr>
        <w:t xml:space="preserve"> </w:t>
      </w:r>
      <w:r w:rsidRPr="2E860EBD" w:rsidR="2E860EBD">
        <w:rPr>
          <w:rFonts w:eastAsia="Calibri" w:eastAsiaTheme="minorAscii"/>
        </w:rPr>
        <w:t>3</w:t>
      </w:r>
      <w:r w:rsidRPr="2E860EBD" w:rsidR="2E860EBD">
        <w:rPr>
          <w:rFonts w:eastAsia="Calibri" w:eastAsiaTheme="minorAscii"/>
        </w:rPr>
        <w:t xml:space="preserve"> Ma</w:t>
      </w:r>
      <w:r w:rsidRPr="2E860EBD" w:rsidR="2E860EBD">
        <w:rPr>
          <w:rFonts w:eastAsia="Calibri" w:eastAsiaTheme="minorAscii"/>
        </w:rPr>
        <w:t>l</w:t>
      </w:r>
      <w:r w:rsidRPr="2E860EBD" w:rsidR="2E860EBD">
        <w:rPr>
          <w:rFonts w:eastAsia="Calibri" w:eastAsiaTheme="minorAscii"/>
        </w:rPr>
        <w:t xml:space="preserve"> </w:t>
      </w:r>
      <w:r w:rsidRPr="2E860EBD" w:rsidR="2E860EBD">
        <w:rPr>
          <w:rFonts w:eastAsia="Calibri" w:eastAsiaTheme="minorAscii"/>
        </w:rPr>
        <w:t xml:space="preserve">pro Woche </w:t>
      </w:r>
      <w:r w:rsidRPr="2E860EBD" w:rsidR="2E860EBD">
        <w:rPr>
          <w:rFonts w:eastAsia="Calibri" w:eastAsiaTheme="minorAscii"/>
        </w:rPr>
        <w:t>|</w:t>
      </w:r>
      <w:r w:rsidRPr="2E860EBD" w:rsidR="2E860EBD">
        <w:rPr>
          <w:rFonts w:eastAsia="Calibri" w:eastAsiaTheme="minorAscii"/>
        </w:rPr>
        <w:t>4</w:t>
      </w:r>
      <w:r w:rsidRPr="2E860EBD" w:rsidR="2E860EBD">
        <w:rPr>
          <w:rFonts w:eastAsia="Calibri" w:eastAsiaTheme="minorAscii"/>
        </w:rPr>
        <w:t xml:space="preserve"> Ma</w:t>
      </w:r>
      <w:r w:rsidRPr="2E860EBD" w:rsidR="2E860EBD">
        <w:rPr>
          <w:rFonts w:eastAsia="Calibri" w:eastAsiaTheme="minorAscii"/>
        </w:rPr>
        <w:t>l</w:t>
      </w:r>
      <w:r w:rsidRPr="2E860EBD" w:rsidR="2E860EBD">
        <w:rPr>
          <w:rFonts w:eastAsia="Calibri" w:eastAsiaTheme="minorAscii"/>
        </w:rPr>
        <w:t xml:space="preserve"> </w:t>
      </w:r>
      <w:r w:rsidRPr="2E860EBD" w:rsidR="2E860EBD">
        <w:rPr>
          <w:rFonts w:eastAsia="Calibri" w:eastAsiaTheme="minorAscii"/>
        </w:rPr>
        <w:t>pro Woche | ≥</w:t>
      </w:r>
      <w:r w:rsidRPr="2E860EBD" w:rsidR="2E860EBD">
        <w:rPr>
          <w:rFonts w:eastAsia="Calibri" w:eastAsiaTheme="minorAscii"/>
        </w:rPr>
        <w:t xml:space="preserve"> </w:t>
      </w:r>
      <w:r w:rsidRPr="2E860EBD" w:rsidR="2E860EBD">
        <w:rPr>
          <w:rFonts w:eastAsia="Calibri" w:eastAsiaTheme="minorAscii"/>
        </w:rPr>
        <w:t>5</w:t>
      </w:r>
      <w:r w:rsidRPr="2E860EBD" w:rsidR="2E860EBD">
        <w:rPr>
          <w:rFonts w:eastAsia="Calibri" w:eastAsiaTheme="minorAscii"/>
        </w:rPr>
        <w:t xml:space="preserve"> Ma</w:t>
      </w:r>
      <w:r w:rsidRPr="2E860EBD" w:rsidR="2E860EBD">
        <w:rPr>
          <w:rFonts w:eastAsia="Calibri" w:eastAsiaTheme="minorAscii"/>
        </w:rPr>
        <w:t>l</w:t>
      </w:r>
      <w:r w:rsidRPr="2E860EBD" w:rsidR="2E860EBD">
        <w:rPr>
          <w:rFonts w:eastAsia="Calibri" w:eastAsiaTheme="minorAscii"/>
        </w:rPr>
        <w:t xml:space="preserve"> </w:t>
      </w:r>
      <w:r w:rsidRPr="2E860EBD" w:rsidR="2E860EBD">
        <w:rPr>
          <w:rFonts w:eastAsia="Calibri" w:eastAsiaTheme="minorAscii"/>
        </w:rPr>
        <w:t xml:space="preserve">pro Woche </w:t>
      </w:r>
    </w:p>
    <w:p w:rsidR="6FA86E8A" w:rsidP="6FA86E8A" w:rsidRDefault="6FA86E8A" w14:paraId="6E59FFD3" w14:textId="088CE242">
      <w:pPr>
        <w:pStyle w:val="Listenabsatz"/>
        <w:suppressLineNumbers w:val="0"/>
        <w:bidi w:val="0"/>
        <w:spacing w:before="0" w:beforeAutospacing="off" w:after="160" w:afterAutospacing="off" w:line="259" w:lineRule="auto"/>
        <w:ind w:left="1440" w:right="0" w:hanging="360"/>
        <w:jc w:val="left"/>
        <w:rPr/>
      </w:pPr>
      <w:r w:rsidR="6FA86E8A">
        <w:rPr/>
        <w:t>Campus 1</w:t>
      </w:r>
    </w:p>
    <w:p w:rsidR="6FA86E8A" w:rsidP="6FA86E8A" w:rsidRDefault="6FA86E8A" w14:paraId="59E2626B" w14:textId="17E93620">
      <w:pPr>
        <w:pStyle w:val="Listenabsatz"/>
        <w:suppressLineNumbers w:val="0"/>
        <w:bidi w:val="0"/>
        <w:spacing w:before="0" w:beforeAutospacing="off" w:after="160" w:afterAutospacing="off" w:line="259" w:lineRule="auto"/>
        <w:ind w:left="1440" w:right="0" w:hanging="360"/>
        <w:jc w:val="left"/>
        <w:rPr/>
      </w:pPr>
      <w:r w:rsidR="6FA86E8A">
        <w:rPr/>
        <w:t>Campus 2</w:t>
      </w:r>
    </w:p>
    <w:p w:rsidR="6FA86E8A" w:rsidP="6FA86E8A" w:rsidRDefault="6FA86E8A" w14:paraId="7A66B13E" w14:textId="7C571EFF">
      <w:pPr>
        <w:pStyle w:val="Listenabsatz"/>
        <w:suppressLineNumbers w:val="0"/>
        <w:bidi w:val="0"/>
        <w:spacing w:before="0" w:beforeAutospacing="off" w:after="160" w:afterAutospacing="off" w:line="259" w:lineRule="auto"/>
        <w:ind w:left="1440" w:right="0" w:hanging="360"/>
        <w:jc w:val="left"/>
        <w:rPr/>
      </w:pPr>
      <w:r w:rsidR="6FA86E8A">
        <w:rPr/>
        <w:t>Campus</w:t>
      </w:r>
      <w:r w:rsidR="6FA86E8A">
        <w:rPr/>
        <w:t xml:space="preserve"> 3</w:t>
      </w:r>
    </w:p>
    <w:p w:rsidR="007A2325" w:rsidP="1F9ACE17" w:rsidRDefault="007A2325" w14:paraId="4EE43AB1" w14:textId="6F71D0EB">
      <w:pPr>
        <w:pStyle w:val="Standard"/>
        <w:rPr>
          <w:i w:val="1"/>
          <w:iCs w:val="1"/>
          <w:noProof w:val="0"/>
          <w:lang w:val="de-DE"/>
        </w:rPr>
      </w:pPr>
      <w:r w:rsidRPr="1F9ACE17" w:rsidR="6E259606">
        <w:rPr>
          <w:i w:val="1"/>
          <w:iCs w:val="1"/>
        </w:rPr>
        <w:t xml:space="preserve">9 Monate pro Jahr sind Vorlesungszeit. </w:t>
      </w:r>
      <w:r w:rsidRPr="1F9ACE17" w:rsidR="6E259606">
        <w:rPr>
          <w:i w:val="1"/>
          <w:iCs w:val="1"/>
        </w:rPr>
        <w:t>1 Mal</w:t>
      </w:r>
      <w:r w:rsidRPr="1F9ACE17" w:rsidR="6E259606">
        <w:rPr>
          <w:i w:val="1"/>
          <w:iCs w:val="1"/>
        </w:rPr>
        <w:t xml:space="preserve"> = Hin- </w:t>
      </w:r>
      <w:r w:rsidRPr="1F9ACE17" w:rsidR="6E259606">
        <w:rPr>
          <w:b w:val="1"/>
          <w:bCs w:val="1"/>
          <w:i w:val="1"/>
          <w:iCs w:val="1"/>
        </w:rPr>
        <w:t xml:space="preserve">und </w:t>
      </w:r>
      <w:r w:rsidRPr="1F9ACE17" w:rsidR="6E259606">
        <w:rPr>
          <w:i w:val="1"/>
          <w:iCs w:val="1"/>
        </w:rPr>
        <w:t>Rückfahrt</w:t>
      </w:r>
      <w:r w:rsidRPr="1F9ACE17" w:rsidR="31034E04">
        <w:rPr>
          <w:i w:val="1"/>
          <w:iCs w:val="1"/>
        </w:rPr>
        <w:t xml:space="preserve">. Weniger als </w:t>
      </w:r>
      <w:r w:rsidRPr="1F9ACE17" w:rsidR="31034E04">
        <w:rPr>
          <w:i w:val="1"/>
          <w:iCs w:val="1"/>
        </w:rPr>
        <w:t>1 Mal</w:t>
      </w:r>
      <w:r w:rsidRPr="1F9ACE17" w:rsidR="31034E04">
        <w:rPr>
          <w:i w:val="1"/>
          <w:iCs w:val="1"/>
        </w:rPr>
        <w:t xml:space="preserve"> pro Monat ist zum </w:t>
      </w:r>
      <w:r w:rsidRPr="1F9ACE17" w:rsidR="31034E04">
        <w:rPr>
          <w:i w:val="1"/>
          <w:iCs w:val="1"/>
        </w:rPr>
        <w:t xml:space="preserve">Beispiel </w:t>
      </w:r>
      <w:r w:rsidRPr="1F9ACE17" w:rsidR="75EC813E">
        <w:rPr>
          <w:i w:val="1"/>
          <w:iCs w:val="1"/>
        </w:rPr>
        <w:t>2</w:t>
      </w:r>
      <w:r w:rsidRPr="1F9ACE17" w:rsidR="31034E04">
        <w:rPr>
          <w:i w:val="1"/>
          <w:iCs w:val="1"/>
        </w:rPr>
        <w:t xml:space="preserve"> Ma</w:t>
      </w:r>
      <w:r w:rsidRPr="1F9ACE17" w:rsidR="31034E04">
        <w:rPr>
          <w:i w:val="1"/>
          <w:iCs w:val="1"/>
        </w:rPr>
        <w:t>l im Jahr.</w:t>
      </w:r>
    </w:p>
    <w:p w:rsidR="00AE00C5" w:rsidP="00AE00C5" w:rsidRDefault="009475B1" w14:paraId="3310C77D" w14:textId="3731B122">
      <w:pPr>
        <w:pStyle w:val="IntensivesZitat"/>
      </w:pPr>
      <w:r>
        <w:t xml:space="preserve">B6 </w:t>
      </w:r>
      <w:r w:rsidR="007D0F0C">
        <w:t>(</w:t>
      </w:r>
      <w:r w:rsidR="00E353FD">
        <w:t>Matrix</w:t>
      </w:r>
      <w:r w:rsidR="002373DE">
        <w:t>, Pflicht</w:t>
      </w:r>
      <w:r w:rsidR="007D0F0C">
        <w:t>)</w:t>
      </w:r>
    </w:p>
    <w:p w:rsidRPr="00F2002E" w:rsidR="001D4986" w:rsidP="772ED6E5" w:rsidRDefault="001D4986" w14:paraId="24FD918D" w14:textId="560CE4FC">
      <w:pPr>
        <w:pStyle w:val="Standard"/>
        <w:rPr>
          <w:rFonts w:eastAsia="Calibri" w:eastAsiaTheme="minorAscii"/>
        </w:rPr>
      </w:pPr>
      <w:r w:rsidRPr="1F9ACE17" w:rsidR="6E259606">
        <w:rPr>
          <w:rStyle w:val="Fett"/>
        </w:rPr>
        <w:t xml:space="preserve">Wie häufig suchten Sie den Campus 2024 durchschnittlich in der </w:t>
      </w:r>
      <w:r w:rsidRPr="1F9ACE17" w:rsidR="6E259606">
        <w:rPr>
          <w:rStyle w:val="Fett"/>
          <w:u w:val="single"/>
        </w:rPr>
        <w:t>vorlesungsfreien Zeit</w:t>
      </w:r>
      <w:r w:rsidRPr="1F9ACE17" w:rsidR="6E259606">
        <w:rPr>
          <w:rStyle w:val="Fett"/>
        </w:rPr>
        <w:t xml:space="preserve"> </w:t>
      </w:r>
      <w:r w:rsidRPr="1F9ACE17" w:rsidR="6E259606">
        <w:rPr>
          <w:rStyle w:val="Fett"/>
        </w:rPr>
        <w:t>auf?Bewertungsskala</w:t>
      </w:r>
      <w:r w:rsidRPr="1F9ACE17" w:rsidR="6E259606">
        <w:rPr>
          <w:rStyle w:val="Fett"/>
        </w:rPr>
        <w:t xml:space="preserve">: </w:t>
      </w:r>
      <w:r w:rsidRPr="1F9ACE17" w:rsidR="6E259606">
        <w:rPr>
          <w:rFonts w:eastAsia="Calibri" w:eastAsiaTheme="minorAscii"/>
        </w:rPr>
        <w:t>nie</w:t>
      </w:r>
      <w:r w:rsidRPr="1F9ACE17" w:rsidR="1FA81291">
        <w:rPr>
          <w:rFonts w:eastAsia="Calibri" w:eastAsiaTheme="minorAscii"/>
        </w:rPr>
        <w:t xml:space="preserve"> |</w:t>
      </w:r>
      <w:r w:rsidRPr="1F9ACE17" w:rsidR="1FA81291">
        <w:rPr>
          <w:rFonts w:eastAsia="Calibri" w:eastAsiaTheme="minorAscii"/>
        </w:rPr>
        <w:t xml:space="preserve"> </w:t>
      </w:r>
      <w:r w:rsidRPr="1F9ACE17" w:rsidR="36EDCB09">
        <w:rPr>
          <w:rFonts w:eastAsia="Calibri" w:eastAsiaTheme="minorAscii"/>
        </w:rPr>
        <w:t>W</w:t>
      </w:r>
      <w:r w:rsidRPr="1F9ACE17" w:rsidR="1CC7EEEC">
        <w:rPr>
          <w:rFonts w:eastAsia="Calibri" w:eastAsiaTheme="minorAscii"/>
        </w:rPr>
        <w:t xml:space="preserve">eniger als </w:t>
      </w:r>
      <w:r w:rsidRPr="1F9ACE17" w:rsidR="1CC7EEEC">
        <w:rPr>
          <w:rFonts w:eastAsia="Calibri" w:eastAsiaTheme="minorAscii"/>
        </w:rPr>
        <w:t>1 Mal</w:t>
      </w:r>
      <w:r w:rsidRPr="1F9ACE17" w:rsidR="1CC7EEEC">
        <w:rPr>
          <w:rFonts w:eastAsia="Calibri" w:eastAsiaTheme="minorAscii"/>
        </w:rPr>
        <w:t xml:space="preserve"> pro Monat</w:t>
      </w:r>
      <w:r w:rsidRPr="1F9ACE17" w:rsidR="6E259606">
        <w:rPr>
          <w:rFonts w:eastAsia="Calibri" w:eastAsiaTheme="minorAscii"/>
        </w:rPr>
        <w:t xml:space="preserve"> | </w:t>
      </w:r>
      <w:r w:rsidRPr="1F9ACE17" w:rsidR="6E259606">
        <w:rPr>
          <w:rFonts w:eastAsia="Calibri" w:eastAsiaTheme="minorAscii"/>
        </w:rPr>
        <w:t>1-3 Mal</w:t>
      </w:r>
      <w:r w:rsidRPr="1F9ACE17" w:rsidR="6E259606">
        <w:rPr>
          <w:rFonts w:eastAsia="Calibri" w:eastAsiaTheme="minorAscii"/>
        </w:rPr>
        <w:t xml:space="preserve"> im Monat |</w:t>
      </w:r>
      <w:r w:rsidRPr="1F9ACE17" w:rsidR="6E259606">
        <w:rPr>
          <w:rFonts w:eastAsia="Calibri" w:eastAsiaTheme="minorAscii"/>
        </w:rPr>
        <w:t>1 Mal</w:t>
      </w:r>
      <w:r w:rsidRPr="1F9ACE17" w:rsidR="6E259606">
        <w:rPr>
          <w:rFonts w:eastAsia="Calibri" w:eastAsiaTheme="minorAscii"/>
        </w:rPr>
        <w:t xml:space="preserve"> p</w:t>
      </w:r>
      <w:r w:rsidRPr="1F9ACE17" w:rsidR="6E259606">
        <w:rPr>
          <w:rFonts w:eastAsia="Calibri" w:eastAsiaTheme="minorAscii"/>
        </w:rPr>
        <w:t xml:space="preserve">ro Woche | </w:t>
      </w:r>
      <w:r w:rsidRPr="1F9ACE17" w:rsidR="6E259606">
        <w:rPr>
          <w:rFonts w:eastAsia="Calibri" w:eastAsiaTheme="minorAscii"/>
        </w:rPr>
        <w:t>2 Mal</w:t>
      </w:r>
      <w:r w:rsidRPr="1F9ACE17" w:rsidR="6E259606">
        <w:rPr>
          <w:rFonts w:eastAsia="Calibri" w:eastAsiaTheme="minorAscii"/>
        </w:rPr>
        <w:t xml:space="preserve"> pro Woche | </w:t>
      </w:r>
      <w:r w:rsidRPr="1F9ACE17" w:rsidR="6E259606">
        <w:rPr>
          <w:rFonts w:eastAsia="Calibri" w:eastAsiaTheme="minorAscii"/>
        </w:rPr>
        <w:t>3 Mal</w:t>
      </w:r>
      <w:r w:rsidRPr="1F9ACE17" w:rsidR="6E259606">
        <w:rPr>
          <w:rFonts w:eastAsia="Calibri" w:eastAsiaTheme="minorAscii"/>
        </w:rPr>
        <w:t xml:space="preserve"> pro Woche |</w:t>
      </w:r>
      <w:r w:rsidRPr="1F9ACE17" w:rsidR="6E259606">
        <w:rPr>
          <w:rFonts w:eastAsia="Calibri" w:eastAsiaTheme="minorAscii"/>
        </w:rPr>
        <w:t>4 Mal</w:t>
      </w:r>
      <w:r w:rsidRPr="1F9ACE17" w:rsidR="6E259606">
        <w:rPr>
          <w:rFonts w:eastAsia="Calibri" w:eastAsiaTheme="minorAscii"/>
        </w:rPr>
        <w:t xml:space="preserve"> pro Woche | </w:t>
      </w:r>
      <w:r w:rsidRPr="1F9ACE17" w:rsidR="6E259606">
        <w:rPr>
          <w:rFonts w:eastAsia="Calibri" w:eastAsiaTheme="minorAscii"/>
        </w:rPr>
        <w:t xml:space="preserve">≥ </w:t>
      </w:r>
      <w:r w:rsidRPr="1F9ACE17" w:rsidR="6E259606">
        <w:rPr>
          <w:rFonts w:eastAsia="Calibri" w:eastAsiaTheme="minorAscii"/>
        </w:rPr>
        <w:t>5 M</w:t>
      </w:r>
      <w:r w:rsidRPr="1F9ACE17" w:rsidR="6E259606">
        <w:rPr>
          <w:rFonts w:eastAsia="Calibri" w:eastAsiaTheme="minorAscii"/>
        </w:rPr>
        <w:t>al</w:t>
      </w:r>
      <w:r w:rsidRPr="1F9ACE17" w:rsidR="6E259606">
        <w:rPr>
          <w:rFonts w:eastAsia="Calibri" w:eastAsiaTheme="minorAscii"/>
        </w:rPr>
        <w:t xml:space="preserve"> pro Woche </w:t>
      </w:r>
    </w:p>
    <w:p w:rsidR="6FA86E8A" w:rsidP="184723B2" w:rsidRDefault="6FA86E8A" w14:paraId="572DAACB" w14:textId="331C561B">
      <w:pPr>
        <w:pStyle w:val="Listenabsatz"/>
        <w:suppressLineNumbers w:val="0"/>
        <w:bidi w:val="0"/>
        <w:spacing w:before="0" w:beforeAutospacing="off" w:after="160" w:afterAutospacing="off" w:line="259" w:lineRule="auto"/>
        <w:ind w:left="1440" w:right="0" w:hanging="360"/>
        <w:jc w:val="left"/>
        <w:rPr>
          <w:color w:val="92D050"/>
        </w:rPr>
      </w:pPr>
      <w:r w:rsidRPr="184723B2" w:rsidR="184723B2">
        <w:rPr>
          <w:color w:val="92D050"/>
        </w:rPr>
        <w:t>Campus 1</w:t>
      </w:r>
    </w:p>
    <w:p w:rsidR="6FA86E8A" w:rsidP="184723B2" w:rsidRDefault="6FA86E8A" w14:paraId="4B209FE2" w14:textId="23C55FE5">
      <w:pPr>
        <w:pStyle w:val="Listenabsatz"/>
        <w:suppressLineNumbers w:val="0"/>
        <w:bidi w:val="0"/>
        <w:spacing w:before="0" w:beforeAutospacing="off" w:after="160" w:afterAutospacing="off" w:line="259" w:lineRule="auto"/>
        <w:ind w:left="1440" w:right="0" w:hanging="360"/>
        <w:jc w:val="left"/>
        <w:rPr>
          <w:color w:val="92D050"/>
        </w:rPr>
      </w:pPr>
      <w:r w:rsidRPr="184723B2" w:rsidR="184723B2">
        <w:rPr>
          <w:color w:val="92D050"/>
        </w:rPr>
        <w:t>Campus 2</w:t>
      </w:r>
    </w:p>
    <w:p w:rsidR="6FA86E8A" w:rsidP="184723B2" w:rsidRDefault="6FA86E8A" w14:paraId="5043A2D6" w14:textId="76933D81">
      <w:pPr>
        <w:pStyle w:val="Listenabsatz"/>
        <w:suppressLineNumbers w:val="0"/>
        <w:bidi w:val="0"/>
        <w:spacing w:before="0" w:beforeAutospacing="off" w:after="160" w:afterAutospacing="off" w:line="259" w:lineRule="auto"/>
        <w:ind w:left="1440" w:right="0" w:hanging="360"/>
        <w:jc w:val="left"/>
        <w:rPr>
          <w:color w:val="92D050"/>
        </w:rPr>
      </w:pPr>
      <w:r w:rsidRPr="184723B2" w:rsidR="184723B2">
        <w:rPr>
          <w:color w:val="92D050"/>
        </w:rPr>
        <w:t>Campus 3</w:t>
      </w:r>
    </w:p>
    <w:p w:rsidRPr="0045475C" w:rsidR="00421631" w:rsidP="1F9ACE17" w:rsidRDefault="00421631" w14:paraId="570244A1" w14:textId="29C374EC">
      <w:pPr>
        <w:pStyle w:val="Standard"/>
        <w:rPr>
          <w:i w:val="1"/>
          <w:iCs w:val="1"/>
          <w:noProof w:val="0"/>
          <w:lang w:val="de-DE"/>
        </w:rPr>
      </w:pPr>
      <w:r w:rsidRPr="1F9ACE17" w:rsidR="6E259606">
        <w:rPr>
          <w:i w:val="1"/>
          <w:iCs w:val="1"/>
        </w:rPr>
        <w:t xml:space="preserve">3 Monate pro Jahr sind vorlesungsfrei. </w:t>
      </w:r>
      <w:r w:rsidRPr="1F9ACE17" w:rsidR="6E259606">
        <w:rPr>
          <w:i w:val="1"/>
          <w:iCs w:val="1"/>
        </w:rPr>
        <w:t>1 Mal</w:t>
      </w:r>
      <w:r w:rsidRPr="1F9ACE17" w:rsidR="6E259606">
        <w:rPr>
          <w:i w:val="1"/>
          <w:iCs w:val="1"/>
        </w:rPr>
        <w:t xml:space="preserve"> = Hin- </w:t>
      </w:r>
      <w:r w:rsidRPr="1F9ACE17" w:rsidR="6E259606">
        <w:rPr>
          <w:b w:val="1"/>
          <w:bCs w:val="1"/>
          <w:i w:val="1"/>
          <w:iCs w:val="1"/>
        </w:rPr>
        <w:t xml:space="preserve">und </w:t>
      </w:r>
      <w:r w:rsidRPr="1F9ACE17" w:rsidR="6E259606">
        <w:rPr>
          <w:i w:val="1"/>
          <w:iCs w:val="1"/>
        </w:rPr>
        <w:t>Rückfahrt</w:t>
      </w:r>
      <w:r w:rsidRPr="1F9ACE17" w:rsidR="08FE6C72">
        <w:rPr>
          <w:i w:val="1"/>
          <w:iCs w:val="1"/>
        </w:rPr>
        <w:t>.</w:t>
      </w:r>
      <w:r w:rsidRPr="1F9ACE17" w:rsidR="755F6EDF">
        <w:rPr>
          <w:i w:val="1"/>
          <w:iCs w:val="1"/>
        </w:rPr>
        <w:t xml:space="preserve"> </w:t>
      </w:r>
      <w:r w:rsidRPr="1F9ACE17" w:rsidR="693519F1">
        <w:rPr>
          <w:i w:val="1"/>
          <w:iCs w:val="1"/>
        </w:rPr>
        <w:t xml:space="preserve">Weniger als </w:t>
      </w:r>
      <w:r w:rsidRPr="1F9ACE17" w:rsidR="693519F1">
        <w:rPr>
          <w:i w:val="1"/>
          <w:iCs w:val="1"/>
        </w:rPr>
        <w:t>1 Mal</w:t>
      </w:r>
      <w:r w:rsidRPr="1F9ACE17" w:rsidR="693519F1">
        <w:rPr>
          <w:i w:val="1"/>
          <w:iCs w:val="1"/>
        </w:rPr>
        <w:t xml:space="preserve"> pro Monat ist zum Beispiel 2 Mal im Jahr.</w:t>
      </w:r>
    </w:p>
    <w:p w:rsidR="00223321" w:rsidP="00223321" w:rsidRDefault="009475B1" w14:paraId="43CC88F1" w14:textId="43553808">
      <w:pPr>
        <w:pStyle w:val="IntensivesZitat"/>
      </w:pPr>
      <w:r>
        <w:t>B7</w:t>
      </w:r>
      <w:r w:rsidR="00223321">
        <w:t xml:space="preserve"> (</w:t>
      </w:r>
      <w:r w:rsidR="005F77C9">
        <w:t>Mehrfache numerische Eingabe</w:t>
      </w:r>
      <w:r w:rsidR="002373DE">
        <w:t>, Pflicht</w:t>
      </w:r>
      <w:r w:rsidR="00223321">
        <w:t xml:space="preserve">) </w:t>
      </w:r>
    </w:p>
    <w:p w:rsidR="00223321" w:rsidP="00223321" w:rsidRDefault="00223321" w14:paraId="18AE6829" w14:textId="398B6295">
      <w:pPr>
        <w:rPr>
          <w:rStyle w:val="Fett"/>
        </w:rPr>
      </w:pPr>
      <w:r w:rsidRPr="49485C14" w:rsidR="49485C14">
        <w:rPr>
          <w:rStyle w:val="Fett"/>
        </w:rPr>
        <w:t xml:space="preserve">Mit welchen der folgenden Verkehrsmittel legten Sie </w:t>
      </w:r>
      <w:r w:rsidRPr="49485C14" w:rsidR="49485C14">
        <w:rPr>
          <w:rStyle w:val="Fett"/>
          <w:u w:val="single"/>
        </w:rPr>
        <w:t>an windigen, niederschlagsreichen Tagen (Schnee, Regen) und/oder Glätte</w:t>
      </w:r>
      <w:r w:rsidRPr="49485C14" w:rsidR="49485C14">
        <w:rPr>
          <w:rStyle w:val="Fett"/>
        </w:rPr>
        <w:t xml:space="preserve"> die Strecke vom Wohnort zur Hochschule zurück? </w:t>
      </w:r>
    </w:p>
    <w:p w:rsidR="005F77C9" w:rsidP="0045475C" w:rsidRDefault="00187A01" w14:paraId="7764F5C3" w14:textId="1D89C94D">
      <w:r w:rsidR="49485C14">
        <w:rPr/>
        <w:t>Wenn Sie mehrere Verkehrsmittel genutzt haben, geben Sie bitte die prozentuale Verteilung der zurückgelegten Kilometer an, sodass die Summe 100% ergibt (z.B. 60% Auto, 30% Bahn, 10% Fahrrad).</w:t>
      </w:r>
    </w:p>
    <w:p w:rsidR="00223321" w:rsidP="00C806A8" w:rsidRDefault="00223321" w14:paraId="75DEA1DE" w14:textId="4FEDF88C">
      <w:pPr>
        <w:pStyle w:val="Listenabsatz"/>
      </w:pPr>
      <w:r>
        <w:t>Züge im Fernverkehr (IC, EC, ICE)</w:t>
      </w:r>
    </w:p>
    <w:p w:rsidR="00223321" w:rsidP="00C806A8" w:rsidRDefault="00223321" w14:paraId="78F4AB98" w14:textId="0EAF7B94">
      <w:pPr>
        <w:pStyle w:val="Listenabsatz"/>
      </w:pPr>
      <w:r>
        <w:t>Züge im Regionalverkehr</w:t>
      </w:r>
      <w:r w:rsidR="005F77C9">
        <w:t xml:space="preserve"> (RE, Tram, …)</w:t>
      </w:r>
    </w:p>
    <w:p w:rsidR="00223321" w:rsidP="00C806A8" w:rsidRDefault="00223321" w14:paraId="5D67E06D" w14:textId="56D28D3E">
      <w:pPr>
        <w:pStyle w:val="Listenabsatz"/>
      </w:pPr>
      <w:r>
        <w:t>Linienbus</w:t>
      </w:r>
      <w:r w:rsidR="005F77C9">
        <w:t xml:space="preserve"> </w:t>
      </w:r>
      <w:r>
        <w:t>(Nahverkehr)</w:t>
      </w:r>
    </w:p>
    <w:p w:rsidR="00223321" w:rsidP="00C806A8" w:rsidRDefault="00223321" w14:paraId="75199953" w14:textId="77777777">
      <w:pPr>
        <w:pStyle w:val="Listenabsatz"/>
        <w:rPr/>
      </w:pPr>
      <w:r w:rsidR="6FA86E8A">
        <w:rPr/>
        <w:t>Motorisierte Zweiräder</w:t>
      </w:r>
    </w:p>
    <w:p w:rsidRPr="00051531" w:rsidR="00223321" w:rsidP="6FA86E8A" w:rsidRDefault="00223321" w14:paraId="270FFE82" w14:textId="66B1D282">
      <w:pPr>
        <w:pStyle w:val="Listenabsatz"/>
        <w:suppressLineNumbers w:val="0"/>
        <w:bidi w:val="0"/>
        <w:spacing w:before="0" w:beforeAutospacing="off" w:after="160" w:afterAutospacing="off" w:line="259" w:lineRule="auto"/>
        <w:ind w:left="1440" w:right="0" w:hanging="360"/>
        <w:jc w:val="left"/>
        <w:rPr/>
      </w:pPr>
      <w:r w:rsidR="6FA86E8A">
        <w:rPr/>
        <w:t>Fahrrad</w:t>
      </w:r>
    </w:p>
    <w:p w:rsidRPr="00051531" w:rsidR="00223321" w:rsidP="6FA86E8A" w:rsidRDefault="00223321" w14:paraId="2088DF8B" w14:textId="03053543">
      <w:pPr>
        <w:pStyle w:val="Listenabsatz"/>
        <w:suppressLineNumbers w:val="0"/>
        <w:bidi w:val="0"/>
        <w:spacing w:before="0" w:beforeAutospacing="off" w:after="160" w:afterAutospacing="off" w:line="259" w:lineRule="auto"/>
        <w:ind w:left="1440" w:right="0" w:hanging="360"/>
        <w:jc w:val="left"/>
        <w:rPr/>
      </w:pPr>
      <w:r w:rsidR="6FA86E8A">
        <w:rPr/>
        <w:t>E-</w:t>
      </w:r>
      <w:r w:rsidR="6FA86E8A">
        <w:rPr/>
        <w:t>Bike</w:t>
      </w:r>
    </w:p>
    <w:p w:rsidRPr="00051531" w:rsidR="00223321" w:rsidP="6FA86E8A" w:rsidRDefault="00223321" w14:paraId="446BA35E" w14:textId="38C46B48">
      <w:pPr>
        <w:pStyle w:val="Listenabsatz"/>
        <w:suppressLineNumbers w:val="0"/>
        <w:bidi w:val="0"/>
        <w:spacing w:before="0" w:beforeAutospacing="off" w:after="160" w:afterAutospacing="off" w:line="259" w:lineRule="auto"/>
        <w:ind w:left="1440" w:right="0" w:hanging="360"/>
        <w:jc w:val="left"/>
        <w:rPr/>
      </w:pPr>
      <w:r w:rsidR="6FA86E8A">
        <w:rPr/>
        <w:t>Zu</w:t>
      </w:r>
      <w:r w:rsidR="6FA86E8A">
        <w:rPr/>
        <w:t xml:space="preserve"> Fuß</w:t>
      </w:r>
    </w:p>
    <w:p w:rsidR="00223321" w:rsidP="00C806A8" w:rsidRDefault="00223321" w14:paraId="7067397E" w14:textId="20EDF26B">
      <w:pPr>
        <w:pStyle w:val="Listenabsatz"/>
        <w:rPr/>
      </w:pPr>
      <w:r w:rsidR="6FA86E8A">
        <w:rPr/>
        <w:t>Mitfahrende:r</w:t>
      </w:r>
      <w:r w:rsidR="6FA86E8A">
        <w:rPr/>
        <w:t xml:space="preserve"> in einer Fahrgemeinschaft in einem privaten Pkw oder auf einem motorisierte</w:t>
      </w:r>
      <w:r w:rsidR="6FA86E8A">
        <w:rPr/>
        <w:t>n</w:t>
      </w:r>
      <w:r w:rsidR="6FA86E8A">
        <w:rPr/>
        <w:t xml:space="preserve"> Zweirad</w:t>
      </w:r>
    </w:p>
    <w:p w:rsidR="00223321" w:rsidP="00C806A8" w:rsidRDefault="00223321" w14:paraId="2C4E1D97" w14:textId="77777777">
      <w:pPr>
        <w:pStyle w:val="Listenabsatz"/>
      </w:pPr>
      <w:proofErr w:type="spellStart"/>
      <w:r w:rsidRPr="00C806A8">
        <w:t>Fahrer:</w:t>
      </w:r>
      <w:proofErr w:type="gramStart"/>
      <w:r w:rsidRPr="00C806A8">
        <w:t>in</w:t>
      </w:r>
      <w:proofErr w:type="spellEnd"/>
      <w:r w:rsidRPr="00C806A8">
        <w:t xml:space="preserve"> eines privaten Pkw</w:t>
      </w:r>
      <w:proofErr w:type="gramEnd"/>
      <w:r>
        <w:t xml:space="preserve"> (Diesel)</w:t>
      </w:r>
    </w:p>
    <w:p w:rsidR="00223321" w:rsidP="00C806A8" w:rsidRDefault="00223321" w14:paraId="4BD1E87F" w14:textId="77777777">
      <w:pPr>
        <w:pStyle w:val="Listenabsatz"/>
      </w:pPr>
      <w:proofErr w:type="spellStart"/>
      <w:r w:rsidRPr="00C806A8">
        <w:t>Fahrer:</w:t>
      </w:r>
      <w:proofErr w:type="gramStart"/>
      <w:r w:rsidRPr="00C806A8">
        <w:t>in</w:t>
      </w:r>
      <w:proofErr w:type="spellEnd"/>
      <w:r w:rsidRPr="00C806A8">
        <w:t xml:space="preserve"> eines privaten Pkw</w:t>
      </w:r>
      <w:proofErr w:type="gramEnd"/>
      <w:r>
        <w:t xml:space="preserve"> (Benzin)</w:t>
      </w:r>
    </w:p>
    <w:p w:rsidR="00803EFF" w:rsidP="00C806A8" w:rsidRDefault="00803EFF" w14:paraId="608368BF" w14:textId="77777777">
      <w:pPr>
        <w:pStyle w:val="Listenabsatz"/>
      </w:pPr>
      <w:proofErr w:type="spellStart"/>
      <w:r w:rsidRPr="00C806A8">
        <w:t>Fahrer:</w:t>
      </w:r>
      <w:proofErr w:type="gramStart"/>
      <w:r w:rsidRPr="00C806A8">
        <w:t>in</w:t>
      </w:r>
      <w:proofErr w:type="spellEnd"/>
      <w:r w:rsidRPr="00C806A8">
        <w:t xml:space="preserve"> eines privaten Pkw</w:t>
      </w:r>
      <w:proofErr w:type="gramEnd"/>
      <w:r>
        <w:t xml:space="preserve"> (E-Auto)</w:t>
      </w:r>
    </w:p>
    <w:p w:rsidR="00803EFF" w:rsidP="00C806A8" w:rsidRDefault="00803EFF" w14:paraId="2C566053" w14:textId="738635E2">
      <w:pPr>
        <w:pStyle w:val="Listenabsatz"/>
        <w:rPr/>
      </w:pPr>
      <w:r w:rsidR="6FA86E8A">
        <w:rPr/>
        <w:t>Fahrer:in</w:t>
      </w:r>
      <w:r w:rsidR="6FA86E8A">
        <w:rPr/>
        <w:t xml:space="preserve"> eines privaten Pkw (Brennstoffzelle)</w:t>
      </w:r>
    </w:p>
    <w:p w:rsidR="00803EFF" w:rsidP="00C806A8" w:rsidRDefault="00803EFF" w14:paraId="08BA0A13" w14:textId="77777777">
      <w:pPr>
        <w:pStyle w:val="Listenabsatz"/>
      </w:pPr>
      <w:proofErr w:type="spellStart"/>
      <w:r w:rsidRPr="00C806A8">
        <w:t>Fahrer:</w:t>
      </w:r>
      <w:proofErr w:type="gramStart"/>
      <w:r w:rsidRPr="00C806A8">
        <w:t>in</w:t>
      </w:r>
      <w:proofErr w:type="spellEnd"/>
      <w:r w:rsidRPr="00C806A8">
        <w:t xml:space="preserve"> eines privaten Pkw</w:t>
      </w:r>
      <w:proofErr w:type="gramEnd"/>
      <w:r>
        <w:t xml:space="preserve"> (CNG)</w:t>
      </w:r>
    </w:p>
    <w:p w:rsidR="00803EFF" w:rsidP="00C806A8" w:rsidRDefault="00803EFF" w14:paraId="64213E09" w14:textId="77777777">
      <w:pPr>
        <w:pStyle w:val="Listenabsatz"/>
        <w:rPr/>
      </w:pPr>
      <w:r w:rsidR="6FA86E8A">
        <w:rPr/>
        <w:t>Fahrer:</w:t>
      </w:r>
      <w:r w:rsidR="6FA86E8A">
        <w:rPr/>
        <w:t>in</w:t>
      </w:r>
      <w:r w:rsidR="6FA86E8A">
        <w:rPr/>
        <w:t xml:space="preserve"> eines privaten Pkw</w:t>
      </w:r>
      <w:r w:rsidR="6FA86E8A">
        <w:rPr/>
        <w:t xml:space="preserve"> (Plug-In-Hybrid)</w:t>
      </w:r>
    </w:p>
    <w:p w:rsidR="6FA86E8A" w:rsidP="6FA86E8A" w:rsidRDefault="6FA86E8A" w14:paraId="72CB0BE2" w14:textId="69374AF0">
      <w:pPr>
        <w:pStyle w:val="Listenabsatz"/>
        <w:rPr/>
      </w:pPr>
      <w:r w:rsidR="6FA86E8A">
        <w:rPr/>
        <w:t>Fahrer:in</w:t>
      </w:r>
      <w:r w:rsidR="6FA86E8A">
        <w:rPr/>
        <w:t xml:space="preserve"> eines privaten Pkw (unterschiedliche Antriebsarten)</w:t>
      </w:r>
    </w:p>
    <w:p w:rsidR="0938A79D" w:rsidP="0938A79D" w:rsidRDefault="0938A79D" w14:paraId="6D0DEEAC" w14:textId="4B7E2D45">
      <w:pPr>
        <w:pStyle w:val="Standard"/>
        <w:rPr>
          <w:rStyle w:val="Fett"/>
          <w:b w:val="0"/>
          <w:bCs w:val="0"/>
        </w:rPr>
      </w:pPr>
      <w:r w:rsidRPr="6FA86E8A" w:rsidR="6FA86E8A">
        <w:rPr>
          <w:rFonts w:ascii="Calibri" w:hAnsi="Calibri" w:eastAsia="Calibri" w:cs="Calibri"/>
          <w:b w:val="0"/>
          <w:bCs w:val="0"/>
          <w:i w:val="1"/>
          <w:iCs w:val="1"/>
          <w:noProof w:val="0"/>
          <w:sz w:val="24"/>
          <w:szCs w:val="24"/>
          <w:lang w:val="de-DE"/>
        </w:rPr>
        <w:t>Bei mehreren Wohnorten geben Sie hier den Weg von dem näher an der Hochschule gelegenen Wohnort an, von dem Sie zum Arbeits-/Studienplatz pendeln</w:t>
      </w:r>
      <w:r w:rsidRPr="6FA86E8A" w:rsidR="6FA86E8A">
        <w:rPr>
          <w:rStyle w:val="Fett"/>
          <w:b w:val="0"/>
          <w:bCs w:val="0"/>
        </w:rPr>
        <w:t>.</w:t>
      </w:r>
    </w:p>
    <w:p w:rsidR="00223321" w:rsidP="00223321" w:rsidRDefault="009475B1" w14:paraId="4D1435EC" w14:textId="7C9C88F6">
      <w:pPr>
        <w:pStyle w:val="IntensivesZitat"/>
      </w:pPr>
      <w:r>
        <w:t>B8</w:t>
      </w:r>
      <w:r w:rsidR="00223321">
        <w:t xml:space="preserve"> (</w:t>
      </w:r>
      <w:r w:rsidR="005F77C9">
        <w:t xml:space="preserve">Mehrfache numerische Eingabe, </w:t>
      </w:r>
      <w:r w:rsidR="002373DE">
        <w:t>Pflicht</w:t>
      </w:r>
      <w:r w:rsidR="00223321">
        <w:t xml:space="preserve">) </w:t>
      </w:r>
    </w:p>
    <w:p w:rsidR="00223321" w:rsidP="00223321" w:rsidRDefault="00223321" w14:paraId="1B656ED6" w14:textId="0121B51E">
      <w:pPr>
        <w:rPr>
          <w:rStyle w:val="Fett"/>
        </w:rPr>
      </w:pPr>
      <w:r w:rsidRPr="49485C14" w:rsidR="49485C14">
        <w:rPr>
          <w:rStyle w:val="Fett"/>
        </w:rPr>
        <w:t xml:space="preserve">Mit welchem der folgenden Verkehrsmittel legten Sie an </w:t>
      </w:r>
      <w:r w:rsidRPr="49485C14" w:rsidR="49485C14">
        <w:rPr>
          <w:rStyle w:val="Fett"/>
          <w:u w:val="single"/>
        </w:rPr>
        <w:t>Tagen ohne Einschränkungen (sonnig, bewölkt)</w:t>
      </w:r>
      <w:r w:rsidRPr="49485C14" w:rsidR="49485C14">
        <w:rPr>
          <w:rStyle w:val="Fett"/>
        </w:rPr>
        <w:t xml:space="preserve"> die Strecke zur Hochschule zurück?</w:t>
      </w:r>
    </w:p>
    <w:p w:rsidR="00754278" w:rsidP="00223321" w:rsidRDefault="00754278" w14:paraId="4A52B5DA" w14:textId="138BCEEE">
      <w:pPr>
        <w:rPr>
          <w:rStyle w:val="Fett"/>
        </w:rPr>
      </w:pPr>
      <w:r w:rsidR="49485C14">
        <w:rPr/>
        <w:t>Wenn Sie mehrere Verkehrsmittel genutzt haben, geben Sie bitte die prozentuale Verteilung der zurückgelegten Kilometer an, sodass die Summe 100% ergibt (z. B. 60% Auto, 30% Bahn, 10% Fahrrad).</w:t>
      </w:r>
    </w:p>
    <w:p w:rsidR="00223321" w:rsidP="00223321" w:rsidRDefault="00223321" w14:paraId="1D59C1E4" w14:textId="77777777">
      <w:pPr>
        <w:pStyle w:val="Listenabsatz"/>
      </w:pPr>
      <w:r>
        <w:t>Züge im Fernverkehr (IC, EC, ICE)</w:t>
      </w:r>
    </w:p>
    <w:p w:rsidR="00223321" w:rsidP="00223321" w:rsidRDefault="00223321" w14:paraId="176FF982" w14:textId="2D02F9A4">
      <w:pPr>
        <w:pStyle w:val="Listenabsatz"/>
      </w:pPr>
      <w:r>
        <w:t>Züge im Regionalverkehr</w:t>
      </w:r>
      <w:r w:rsidR="005F77C9">
        <w:t xml:space="preserve"> (RE, Tram, …)</w:t>
      </w:r>
    </w:p>
    <w:p w:rsidR="00223321" w:rsidP="00223321" w:rsidRDefault="00223321" w14:paraId="3DC3B41D" w14:textId="77777777">
      <w:pPr>
        <w:pStyle w:val="Listenabsatz"/>
      </w:pPr>
      <w:r>
        <w:t>Linienbus (Nahverkehr)</w:t>
      </w:r>
    </w:p>
    <w:p w:rsidR="00223321" w:rsidP="00223321" w:rsidRDefault="00223321" w14:paraId="17E185BE" w14:textId="77777777">
      <w:pPr>
        <w:pStyle w:val="Listenabsatz"/>
        <w:rPr/>
      </w:pPr>
      <w:r w:rsidR="6FA86E8A">
        <w:rPr/>
        <w:t>Motorisierte Zweiräder</w:t>
      </w:r>
    </w:p>
    <w:p w:rsidRPr="00051531" w:rsidR="00223321" w:rsidP="6FA86E8A" w:rsidRDefault="00223321" w14:paraId="7FB4EEC1" w14:textId="6D7084F4">
      <w:pPr>
        <w:pStyle w:val="Listenabsatz"/>
        <w:suppressLineNumbers w:val="0"/>
        <w:bidi w:val="0"/>
        <w:spacing w:before="0" w:beforeAutospacing="off" w:after="160" w:afterAutospacing="off" w:line="259" w:lineRule="auto"/>
        <w:ind w:left="1440" w:right="0" w:hanging="360"/>
        <w:jc w:val="left"/>
        <w:rPr/>
      </w:pPr>
      <w:r w:rsidR="6FA86E8A">
        <w:rPr/>
        <w:t>Fahrrad</w:t>
      </w:r>
    </w:p>
    <w:p w:rsidRPr="00051531" w:rsidR="00223321" w:rsidP="6FA86E8A" w:rsidRDefault="00223321" w14:paraId="075CA39E" w14:textId="0467E4E9">
      <w:pPr>
        <w:pStyle w:val="Listenabsatz"/>
        <w:suppressLineNumbers w:val="0"/>
        <w:bidi w:val="0"/>
        <w:spacing w:before="0" w:beforeAutospacing="off" w:after="160" w:afterAutospacing="off" w:line="259" w:lineRule="auto"/>
        <w:ind w:left="1440" w:right="0" w:hanging="360"/>
        <w:jc w:val="left"/>
        <w:rPr/>
      </w:pPr>
      <w:r w:rsidR="6FA86E8A">
        <w:rPr/>
        <w:t>E-Bike</w:t>
      </w:r>
    </w:p>
    <w:p w:rsidRPr="00051531" w:rsidR="00223321" w:rsidP="6FA86E8A" w:rsidRDefault="00223321" w14:paraId="20029E77" w14:textId="58052D2A">
      <w:pPr>
        <w:pStyle w:val="Listenabsatz"/>
        <w:suppressLineNumbers w:val="0"/>
        <w:bidi w:val="0"/>
        <w:spacing w:before="0" w:beforeAutospacing="off" w:after="160" w:afterAutospacing="off" w:line="259" w:lineRule="auto"/>
        <w:ind w:left="1440" w:right="0" w:hanging="360"/>
        <w:jc w:val="left"/>
        <w:rPr/>
      </w:pPr>
      <w:r w:rsidR="6FA86E8A">
        <w:rPr/>
        <w:t>Zu Fuß</w:t>
      </w:r>
    </w:p>
    <w:p w:rsidR="00223321" w:rsidP="00223321" w:rsidRDefault="00223321" w14:paraId="1F85EF28" w14:textId="4D9ECE1D">
      <w:pPr>
        <w:pStyle w:val="Listenabsatz"/>
        <w:rPr/>
      </w:pPr>
      <w:r w:rsidR="6FA86E8A">
        <w:rPr/>
        <w:t>Mitfahrende:r</w:t>
      </w:r>
      <w:r w:rsidR="6FA86E8A">
        <w:rPr/>
        <w:t xml:space="preserve"> in einer Fahrgemeinschaft in einem privaten Pkw oder auf einem motorisierte</w:t>
      </w:r>
      <w:r w:rsidR="6FA86E8A">
        <w:rPr/>
        <w:t>n</w:t>
      </w:r>
      <w:r w:rsidR="6FA86E8A">
        <w:rPr/>
        <w:t xml:space="preserve"> Zweirad</w:t>
      </w:r>
    </w:p>
    <w:p w:rsidR="00223321" w:rsidP="00223321" w:rsidRDefault="00223321" w14:paraId="2EEA1555" w14:textId="77777777">
      <w:pPr>
        <w:pStyle w:val="Listenabsatz"/>
        <w:rPr>
          <w:b w:val="0"/>
          <w:bCs w:val="0"/>
        </w:rPr>
      </w:pPr>
      <w:r w:rsidR="6FA86E8A">
        <w:rPr>
          <w:b w:val="0"/>
          <w:bCs w:val="0"/>
        </w:rPr>
        <w:t>Fahrer:</w:t>
      </w:r>
      <w:r w:rsidR="6FA86E8A">
        <w:rPr>
          <w:b w:val="0"/>
          <w:bCs w:val="0"/>
        </w:rPr>
        <w:t>in</w:t>
      </w:r>
      <w:r w:rsidR="6FA86E8A">
        <w:rPr>
          <w:b w:val="0"/>
          <w:bCs w:val="0"/>
        </w:rPr>
        <w:t xml:space="preserve"> eines p</w:t>
      </w:r>
      <w:r w:rsidR="6FA86E8A">
        <w:rPr>
          <w:b w:val="0"/>
          <w:bCs w:val="0"/>
        </w:rPr>
        <w:t>rivate</w:t>
      </w:r>
      <w:r w:rsidR="6FA86E8A">
        <w:rPr>
          <w:b w:val="0"/>
          <w:bCs w:val="0"/>
        </w:rPr>
        <w:t>n</w:t>
      </w:r>
      <w:r w:rsidR="6FA86E8A">
        <w:rPr>
          <w:b w:val="0"/>
          <w:bCs w:val="0"/>
        </w:rPr>
        <w:t xml:space="preserve"> Pkw</w:t>
      </w:r>
      <w:r w:rsidR="6FA86E8A">
        <w:rPr>
          <w:b w:val="0"/>
          <w:bCs w:val="0"/>
        </w:rPr>
        <w:t xml:space="preserve"> (Diesel)</w:t>
      </w:r>
    </w:p>
    <w:p w:rsidR="00223321" w:rsidP="00223321" w:rsidRDefault="00223321" w14:paraId="65412E6D" w14:textId="77777777">
      <w:pPr>
        <w:pStyle w:val="Listenabsatz"/>
        <w:rPr>
          <w:b w:val="0"/>
          <w:bCs w:val="0"/>
        </w:rPr>
      </w:pPr>
      <w:r w:rsidR="6FA86E8A">
        <w:rPr>
          <w:b w:val="0"/>
          <w:bCs w:val="0"/>
        </w:rPr>
        <w:t>Fahrer:</w:t>
      </w:r>
      <w:r w:rsidR="6FA86E8A">
        <w:rPr>
          <w:b w:val="0"/>
          <w:bCs w:val="0"/>
        </w:rPr>
        <w:t>in</w:t>
      </w:r>
      <w:r w:rsidR="6FA86E8A">
        <w:rPr>
          <w:b w:val="0"/>
          <w:bCs w:val="0"/>
        </w:rPr>
        <w:t xml:space="preserve"> eines p</w:t>
      </w:r>
      <w:r w:rsidR="6FA86E8A">
        <w:rPr>
          <w:b w:val="0"/>
          <w:bCs w:val="0"/>
        </w:rPr>
        <w:t>rivate</w:t>
      </w:r>
      <w:r w:rsidR="6FA86E8A">
        <w:rPr>
          <w:b w:val="0"/>
          <w:bCs w:val="0"/>
        </w:rPr>
        <w:t>n</w:t>
      </w:r>
      <w:r w:rsidR="6FA86E8A">
        <w:rPr>
          <w:b w:val="0"/>
          <w:bCs w:val="0"/>
        </w:rPr>
        <w:t xml:space="preserve"> Pkw</w:t>
      </w:r>
      <w:r w:rsidR="6FA86E8A">
        <w:rPr>
          <w:b w:val="0"/>
          <w:bCs w:val="0"/>
        </w:rPr>
        <w:t xml:space="preserve"> (Benzin)</w:t>
      </w:r>
    </w:p>
    <w:p w:rsidR="00803EFF" w:rsidP="00803EFF" w:rsidRDefault="00803EFF" w14:paraId="6A55D5E1" w14:textId="77777777">
      <w:pPr>
        <w:pStyle w:val="Listenabsatz"/>
        <w:rPr>
          <w:b w:val="0"/>
          <w:bCs w:val="0"/>
        </w:rPr>
      </w:pPr>
      <w:r w:rsidR="6FA86E8A">
        <w:rPr>
          <w:b w:val="0"/>
          <w:bCs w:val="0"/>
        </w:rPr>
        <w:t>Fahrer:</w:t>
      </w:r>
      <w:r w:rsidR="6FA86E8A">
        <w:rPr>
          <w:b w:val="0"/>
          <w:bCs w:val="0"/>
        </w:rPr>
        <w:t>in</w:t>
      </w:r>
      <w:r w:rsidR="6FA86E8A">
        <w:rPr>
          <w:b w:val="0"/>
          <w:bCs w:val="0"/>
        </w:rPr>
        <w:t xml:space="preserve"> eines p</w:t>
      </w:r>
      <w:r w:rsidR="6FA86E8A">
        <w:rPr>
          <w:b w:val="0"/>
          <w:bCs w:val="0"/>
        </w:rPr>
        <w:t>rivate</w:t>
      </w:r>
      <w:r w:rsidR="6FA86E8A">
        <w:rPr>
          <w:b w:val="0"/>
          <w:bCs w:val="0"/>
        </w:rPr>
        <w:t>n</w:t>
      </w:r>
      <w:r w:rsidR="6FA86E8A">
        <w:rPr>
          <w:b w:val="0"/>
          <w:bCs w:val="0"/>
        </w:rPr>
        <w:t xml:space="preserve"> Pkw</w:t>
      </w:r>
      <w:r w:rsidR="6FA86E8A">
        <w:rPr>
          <w:b w:val="0"/>
          <w:bCs w:val="0"/>
        </w:rPr>
        <w:t xml:space="preserve"> (E-Auto)</w:t>
      </w:r>
    </w:p>
    <w:p w:rsidR="00803EFF" w:rsidP="00803EFF" w:rsidRDefault="00803EFF" w14:paraId="79FB072E" w14:textId="7702D6DB">
      <w:pPr>
        <w:pStyle w:val="Listenabsatz"/>
        <w:rPr>
          <w:b w:val="0"/>
          <w:bCs w:val="0"/>
        </w:rPr>
      </w:pPr>
      <w:r w:rsidR="6FA86E8A">
        <w:rPr>
          <w:b w:val="0"/>
          <w:bCs w:val="0"/>
        </w:rPr>
        <w:t>Fahrer:in</w:t>
      </w:r>
      <w:r w:rsidR="6FA86E8A">
        <w:rPr>
          <w:b w:val="0"/>
          <w:bCs w:val="0"/>
        </w:rPr>
        <w:t xml:space="preserve"> eines privaten Pkw (Brennstoffzelle)</w:t>
      </w:r>
    </w:p>
    <w:p w:rsidR="00803EFF" w:rsidP="00803EFF" w:rsidRDefault="00803EFF" w14:paraId="2E4F65E0" w14:textId="77777777">
      <w:pPr>
        <w:pStyle w:val="Listenabsatz"/>
        <w:rPr>
          <w:b w:val="0"/>
          <w:bCs w:val="0"/>
        </w:rPr>
      </w:pPr>
      <w:r w:rsidR="6FA86E8A">
        <w:rPr>
          <w:b w:val="0"/>
          <w:bCs w:val="0"/>
        </w:rPr>
        <w:t>Fahrer:</w:t>
      </w:r>
      <w:r w:rsidR="6FA86E8A">
        <w:rPr>
          <w:b w:val="0"/>
          <w:bCs w:val="0"/>
        </w:rPr>
        <w:t>in</w:t>
      </w:r>
      <w:r w:rsidR="6FA86E8A">
        <w:rPr>
          <w:b w:val="0"/>
          <w:bCs w:val="0"/>
        </w:rPr>
        <w:t xml:space="preserve"> eines p</w:t>
      </w:r>
      <w:r w:rsidR="6FA86E8A">
        <w:rPr>
          <w:b w:val="0"/>
          <w:bCs w:val="0"/>
        </w:rPr>
        <w:t>rivate</w:t>
      </w:r>
      <w:r w:rsidR="6FA86E8A">
        <w:rPr>
          <w:b w:val="0"/>
          <w:bCs w:val="0"/>
        </w:rPr>
        <w:t>n</w:t>
      </w:r>
      <w:r w:rsidR="6FA86E8A">
        <w:rPr>
          <w:b w:val="0"/>
          <w:bCs w:val="0"/>
        </w:rPr>
        <w:t xml:space="preserve"> Pkw</w:t>
      </w:r>
      <w:r w:rsidR="6FA86E8A">
        <w:rPr>
          <w:b w:val="0"/>
          <w:bCs w:val="0"/>
        </w:rPr>
        <w:t xml:space="preserve"> (CNG)</w:t>
      </w:r>
    </w:p>
    <w:p w:rsidR="00803EFF" w:rsidP="00803EFF" w:rsidRDefault="00803EFF" w14:paraId="37040716" w14:textId="77777777">
      <w:pPr>
        <w:pStyle w:val="Listenabsatz"/>
        <w:rPr>
          <w:b w:val="0"/>
          <w:bCs w:val="0"/>
        </w:rPr>
      </w:pPr>
      <w:r w:rsidR="6FA86E8A">
        <w:rPr>
          <w:b w:val="0"/>
          <w:bCs w:val="0"/>
        </w:rPr>
        <w:t>Fahrer:</w:t>
      </w:r>
      <w:r w:rsidR="6FA86E8A">
        <w:rPr>
          <w:b w:val="0"/>
          <w:bCs w:val="0"/>
        </w:rPr>
        <w:t>in</w:t>
      </w:r>
      <w:r w:rsidR="6FA86E8A">
        <w:rPr>
          <w:b w:val="0"/>
          <w:bCs w:val="0"/>
        </w:rPr>
        <w:t xml:space="preserve"> eines p</w:t>
      </w:r>
      <w:r w:rsidR="6FA86E8A">
        <w:rPr>
          <w:b w:val="0"/>
          <w:bCs w:val="0"/>
        </w:rPr>
        <w:t>rivate</w:t>
      </w:r>
      <w:r w:rsidR="6FA86E8A">
        <w:rPr>
          <w:b w:val="0"/>
          <w:bCs w:val="0"/>
        </w:rPr>
        <w:t>n</w:t>
      </w:r>
      <w:r w:rsidR="6FA86E8A">
        <w:rPr>
          <w:b w:val="0"/>
          <w:bCs w:val="0"/>
        </w:rPr>
        <w:t xml:space="preserve"> Pkw</w:t>
      </w:r>
      <w:r w:rsidR="6FA86E8A">
        <w:rPr>
          <w:b w:val="0"/>
          <w:bCs w:val="0"/>
        </w:rPr>
        <w:t xml:space="preserve"> (Plug-In-Hybrid)</w:t>
      </w:r>
    </w:p>
    <w:p w:rsidR="6FA86E8A" w:rsidP="6FA86E8A" w:rsidRDefault="6FA86E8A" w14:paraId="7FF1958C" w14:textId="363D3069">
      <w:pPr>
        <w:pStyle w:val="Listenabsatz"/>
        <w:rPr>
          <w:b w:val="0"/>
          <w:bCs w:val="0"/>
        </w:rPr>
      </w:pPr>
      <w:r w:rsidR="6FA86E8A">
        <w:rPr>
          <w:b w:val="0"/>
          <w:bCs w:val="0"/>
        </w:rPr>
        <w:t>Fahrer:in</w:t>
      </w:r>
      <w:r w:rsidR="6FA86E8A">
        <w:rPr>
          <w:b w:val="0"/>
          <w:bCs w:val="0"/>
        </w:rPr>
        <w:t xml:space="preserve"> eines privaten Pkw</w:t>
      </w:r>
      <w:r w:rsidR="6FA86E8A">
        <w:rPr>
          <w:b w:val="0"/>
          <w:bCs w:val="0"/>
        </w:rPr>
        <w:t xml:space="preserve"> (unterschiedliche Antriebsarten)</w:t>
      </w:r>
    </w:p>
    <w:p w:rsidR="0938A79D" w:rsidP="6FA86E8A" w:rsidRDefault="0938A79D" w14:paraId="2B7DA3BD" w14:textId="7FFF9F7C">
      <w:pPr>
        <w:pStyle w:val="Standard"/>
        <w:rPr>
          <w:rStyle w:val="Fett"/>
          <w:b w:val="0"/>
          <w:bCs w:val="0"/>
        </w:rPr>
      </w:pPr>
      <w:r w:rsidRPr="6FA86E8A" w:rsidR="6FA86E8A">
        <w:rPr>
          <w:rFonts w:ascii="Calibri" w:hAnsi="Calibri" w:eastAsia="Calibri" w:cs="Calibri"/>
          <w:b w:val="0"/>
          <w:bCs w:val="0"/>
          <w:i w:val="1"/>
          <w:iCs w:val="1"/>
          <w:noProof w:val="0"/>
          <w:sz w:val="24"/>
          <w:szCs w:val="24"/>
          <w:lang w:val="de-DE"/>
        </w:rPr>
        <w:t xml:space="preserve"> </w:t>
      </w:r>
      <w:r w:rsidRPr="6FA86E8A" w:rsidR="6FA86E8A">
        <w:rPr>
          <w:rFonts w:ascii="Calibri" w:hAnsi="Calibri" w:eastAsia="Calibri" w:cs="Calibri"/>
          <w:b w:val="0"/>
          <w:bCs w:val="0"/>
          <w:i w:val="1"/>
          <w:iCs w:val="1"/>
          <w:noProof w:val="0"/>
          <w:sz w:val="24"/>
          <w:szCs w:val="24"/>
          <w:lang w:val="de-DE"/>
        </w:rPr>
        <w:t>Bei mehreren Wohnorten</w:t>
      </w:r>
      <w:r w:rsidRPr="6FA86E8A" w:rsidR="6FA86E8A">
        <w:rPr>
          <w:rFonts w:ascii="Calibri" w:hAnsi="Calibri" w:eastAsia="Calibri" w:cs="Calibri"/>
          <w:b w:val="0"/>
          <w:bCs w:val="0"/>
          <w:i w:val="1"/>
          <w:iCs w:val="1"/>
          <w:noProof w:val="0"/>
          <w:sz w:val="24"/>
          <w:szCs w:val="24"/>
          <w:lang w:val="de-DE"/>
        </w:rPr>
        <w:t xml:space="preserve"> geben Sie hier den Weg von dem näher an der Hochschule gelegenen Wohnort an, von dem Sie zum Arbeits-/Studienplatz pendeln</w:t>
      </w:r>
      <w:r w:rsidRPr="6FA86E8A" w:rsidR="6FA86E8A">
        <w:rPr>
          <w:rStyle w:val="Fett"/>
          <w:b w:val="0"/>
          <w:bCs w:val="0"/>
        </w:rPr>
        <w:t>.</w:t>
      </w:r>
    </w:p>
    <w:p w:rsidRPr="006C03B5" w:rsidR="00112464" w:rsidP="00112464" w:rsidRDefault="009475B1" w14:paraId="5EC49381" w14:textId="6074AED7">
      <w:pPr>
        <w:pStyle w:val="IntensivesZitat"/>
      </w:pPr>
      <w:r>
        <w:t>B9</w:t>
      </w:r>
      <w:r w:rsidR="00112464">
        <w:t xml:space="preserve"> (</w:t>
      </w:r>
      <w:r w:rsidR="00E353FD">
        <w:t>Matrix</w:t>
      </w:r>
      <w:r w:rsidR="00112464">
        <w:t>, Pflicht)</w:t>
      </w:r>
    </w:p>
    <w:p w:rsidRPr="00FF1DF7" w:rsidR="00FF1DF7" w:rsidP="427EAAF6" w:rsidRDefault="00754278" w14:paraId="0EC7C953" w14:textId="32919416">
      <w:pPr>
        <w:rPr>
          <w:rStyle w:val="Fett"/>
          <w:rFonts w:ascii="Calibri" w:hAnsi="Calibri" w:cs="Calibri"/>
          <w:color w:val="000000" w:themeColor="text1"/>
        </w:rPr>
      </w:pPr>
      <w:commentRangeStart w:id="54"/>
      <w:r w:rsidRPr="772ED6E5" w:rsidR="772ED6E5">
        <w:rPr>
          <w:rStyle w:val="Fett"/>
          <w:rFonts w:ascii="Calibri" w:hAnsi="Calibri" w:cs="Calibri"/>
          <w:color w:val="000000" w:themeColor="text1" w:themeTint="FF" w:themeShade="FF"/>
        </w:rPr>
        <w:t xml:space="preserve">Wie häufig pendelten Sie 2024 zwischen den Hochschulstandorten für Hochschulzwecke (z. B. Vorlesungen, Projekttreffen, ohne Dienstreisen)? </w:t>
      </w:r>
    </w:p>
    <w:p w:rsidRPr="00F2002E" w:rsidR="00FF1DF7" w:rsidP="49485C14" w:rsidRDefault="00FF1DF7" w14:paraId="2178B66E" w14:textId="55335463">
      <w:pPr>
        <w:pStyle w:val="Untertitel"/>
        <w:jc w:val="center"/>
        <w:rPr>
          <w:rFonts w:eastAsia="Calibri" w:eastAsiaTheme="minorAscii"/>
        </w:rPr>
      </w:pPr>
      <w:r w:rsidRPr="1F9ACE17" w:rsidR="3E0C4EEA">
        <w:rPr>
          <w:rFonts w:eastAsia="Calibri" w:eastAsiaTheme="minorAscii"/>
          <w:b w:val="1"/>
          <w:bCs w:val="1"/>
        </w:rPr>
        <w:t xml:space="preserve">Bewertungsskala: </w:t>
      </w:r>
      <w:r w:rsidRPr="1F9ACE17" w:rsidR="6781B7EA">
        <w:rPr>
          <w:rFonts w:eastAsia="Calibri" w:eastAsiaTheme="minorAscii"/>
        </w:rPr>
        <w:t>N</w:t>
      </w:r>
      <w:r w:rsidRPr="1F9ACE17" w:rsidR="3E0C4EEA">
        <w:rPr>
          <w:rFonts w:eastAsia="Calibri" w:eastAsiaTheme="minorAscii"/>
        </w:rPr>
        <w:t xml:space="preserve">ie | 1 Tag pro Woche | 2 Tage pro Woche | 3 Tage pro Woche |4 Tage pro Woche | ≥ 5 Tage pro Woche | </w:t>
      </w:r>
      <w:r w:rsidRPr="1F9ACE17" w:rsidR="3E0C4EEA">
        <w:rPr>
          <w:rFonts w:eastAsia="Calibri" w:eastAsiaTheme="minorAscii"/>
        </w:rPr>
        <w:t>1-3 Mal</w:t>
      </w:r>
      <w:r w:rsidRPr="1F9ACE17" w:rsidR="3E0C4EEA">
        <w:rPr>
          <w:rFonts w:eastAsia="Calibri" w:eastAsiaTheme="minorAscii"/>
        </w:rPr>
        <w:t xml:space="preserve"> im Monat |</w:t>
      </w:r>
      <w:r w:rsidRPr="1F9ACE17" w:rsidR="3E0C4EEA">
        <w:rPr>
          <w:rFonts w:eastAsia="Calibri" w:eastAsiaTheme="minorAscii"/>
        </w:rPr>
        <w:t>1-11 Mal</w:t>
      </w:r>
      <w:r w:rsidRPr="1F9ACE17" w:rsidR="3E0C4EEA">
        <w:rPr>
          <w:rFonts w:eastAsia="Calibri" w:eastAsiaTheme="minorAscii"/>
        </w:rPr>
        <w:t xml:space="preserve"> im Jahr</w:t>
      </w:r>
    </w:p>
    <w:p w:rsidR="00FF1DF7" w:rsidP="184723B2" w:rsidRDefault="00FF1DF7" w14:paraId="2EFB6378" w14:textId="4368ADC4">
      <w:pPr>
        <w:pStyle w:val="Listenabsatz"/>
        <w:rPr>
          <w:color w:val="92D050"/>
        </w:rPr>
      </w:pPr>
      <w:r w:rsidRPr="184723B2" w:rsidR="184723B2">
        <w:rPr>
          <w:color w:val="92D050"/>
        </w:rPr>
        <w:t>Zwischen 1 und 2</w:t>
      </w:r>
    </w:p>
    <w:p w:rsidR="6FA86E8A" w:rsidP="184723B2" w:rsidRDefault="6FA86E8A" w14:paraId="79CDD7B4" w14:textId="2F6E6487">
      <w:pPr>
        <w:pStyle w:val="Listenabsatz"/>
        <w:suppressLineNumbers w:val="0"/>
        <w:bidi w:val="0"/>
        <w:spacing w:before="0" w:beforeAutospacing="off" w:after="160" w:afterAutospacing="off" w:line="259" w:lineRule="auto"/>
        <w:ind w:left="1440" w:right="0" w:hanging="360"/>
        <w:jc w:val="left"/>
        <w:rPr>
          <w:color w:val="92D050"/>
        </w:rPr>
      </w:pPr>
      <w:r w:rsidRPr="184723B2" w:rsidR="184723B2">
        <w:rPr>
          <w:color w:val="92D050"/>
        </w:rPr>
        <w:t>Zwischen 1 und 3</w:t>
      </w:r>
    </w:p>
    <w:p w:rsidR="2E0DA31D" w:rsidP="184723B2" w:rsidRDefault="2E0DA31D" w14:paraId="264EDCBC" w14:textId="63C86E44">
      <w:pPr>
        <w:pStyle w:val="Listenabsatz"/>
        <w:rPr>
          <w:color w:val="92D050"/>
        </w:rPr>
      </w:pPr>
      <w:r w:rsidRPr="184723B2" w:rsidR="184723B2">
        <w:rPr>
          <w:color w:val="92D050"/>
        </w:rPr>
        <w:t>Zwischen 2 und 3</w:t>
      </w:r>
      <w:commentRangeEnd w:id="54"/>
      <w:r>
        <w:rPr>
          <w:rStyle w:val="CommentReference"/>
        </w:rPr>
        <w:commentReference w:id="54"/>
      </w:r>
    </w:p>
    <w:p w:rsidR="2E0DA31D" w:rsidP="49485C14" w:rsidRDefault="2E0DA31D" w14:paraId="453BF75F" w14:textId="2DE1FB55">
      <w:pPr>
        <w:pStyle w:val="IntensivesZitat"/>
        <w:jc w:val="left"/>
      </w:pPr>
      <w:r w:rsidR="08302BD1">
        <w:rPr/>
        <w:t xml:space="preserve">(Anzeigefilter nur für Personen, die mind. </w:t>
      </w:r>
      <w:r w:rsidR="08302BD1">
        <w:rPr/>
        <w:t>1 Mal</w:t>
      </w:r>
      <w:r w:rsidR="08302BD1">
        <w:rPr/>
        <w:t xml:space="preserve"> zwischen den Hochschulstandorten pendeln) – B10 </w:t>
      </w:r>
      <w:r w:rsidR="08302BD1">
        <w:rPr/>
        <w:t>a</w:t>
      </w:r>
    </w:p>
    <w:p w:rsidR="2E0DA31D" w:rsidP="772ED6E5" w:rsidRDefault="2E0DA31D" w14:paraId="6F92E989" w14:textId="21624790">
      <w:pPr>
        <w:pStyle w:val="Standard"/>
        <w:suppressLineNumbers w:val="0"/>
        <w:bidi w:val="0"/>
        <w:spacing w:before="0" w:beforeAutospacing="off" w:after="160" w:afterAutospacing="off" w:line="259" w:lineRule="auto"/>
        <w:ind w:left="0" w:right="0"/>
        <w:jc w:val="left"/>
        <w:rPr>
          <w:rStyle w:val="Fett"/>
          <w:b w:val="0"/>
          <w:bCs w:val="0"/>
          <w:i w:val="1"/>
          <w:iCs w:val="1"/>
        </w:rPr>
      </w:pPr>
      <w:r w:rsidRPr="772ED6E5" w:rsidR="772ED6E5">
        <w:rPr>
          <w:rStyle w:val="Fett"/>
          <w:b w:val="0"/>
          <w:bCs w:val="0"/>
        </w:rPr>
        <w:t>Filter bezieht sich auf Frage B9:</w:t>
      </w:r>
      <w:r>
        <w:br/>
      </w:r>
      <w:r w:rsidRPr="772ED6E5" w:rsidR="772ED6E5">
        <w:rPr>
          <w:rStyle w:val="Fett"/>
          <w:rFonts w:ascii="Calibri" w:hAnsi="Calibri" w:eastAsia="Calibri" w:cs="Arial" w:asciiTheme="minorAscii" w:hAnsiTheme="minorAscii" w:eastAsiaTheme="minorAscii" w:cstheme="minorBidi"/>
          <w:b w:val="0"/>
          <w:bCs w:val="0"/>
          <w:i w:val="1"/>
          <w:iCs w:val="1"/>
          <w:color w:val="auto"/>
          <w:sz w:val="22"/>
          <w:szCs w:val="22"/>
          <w:lang w:eastAsia="en-US" w:bidi="ar-SA"/>
        </w:rPr>
        <w:t xml:space="preserve">Wie häufig pendelten Sie 2024 zwischen den Hochschulstandorten für Hochschulzwecke? (mind. </w:t>
      </w:r>
      <w:r w:rsidRPr="772ED6E5" w:rsidR="772ED6E5">
        <w:rPr>
          <w:rStyle w:val="Fett"/>
          <w:rFonts w:ascii="Calibri" w:hAnsi="Calibri" w:eastAsia="Calibri" w:cs="Arial" w:asciiTheme="minorAscii" w:hAnsiTheme="minorAscii" w:eastAsiaTheme="minorAscii" w:cstheme="minorBidi"/>
          <w:b w:val="0"/>
          <w:bCs w:val="0"/>
          <w:i w:val="1"/>
          <w:iCs w:val="1"/>
          <w:color w:val="auto"/>
          <w:sz w:val="22"/>
          <w:szCs w:val="22"/>
          <w:lang w:eastAsia="en-US" w:bidi="ar-SA"/>
        </w:rPr>
        <w:t>1 mal</w:t>
      </w:r>
      <w:r w:rsidRPr="772ED6E5" w:rsidR="772ED6E5">
        <w:rPr>
          <w:rStyle w:val="Fett"/>
          <w:rFonts w:ascii="Calibri" w:hAnsi="Calibri" w:eastAsia="Calibri" w:cs="Arial" w:asciiTheme="minorAscii" w:hAnsiTheme="minorAscii" w:eastAsiaTheme="minorAscii" w:cstheme="minorBidi"/>
          <w:b w:val="0"/>
          <w:bCs w:val="0"/>
          <w:i w:val="1"/>
          <w:iCs w:val="1"/>
          <w:color w:val="auto"/>
          <w:sz w:val="22"/>
          <w:szCs w:val="22"/>
          <w:lang w:eastAsia="en-US" w:bidi="ar-SA"/>
        </w:rPr>
        <w:t>)</w:t>
      </w:r>
    </w:p>
    <w:p w:rsidR="2E0DA31D" w:rsidP="49485C14" w:rsidRDefault="2E0DA31D" w14:paraId="3601AD71" w14:textId="25CB0A13">
      <w:pPr>
        <w:pStyle w:val="IntensivesZitat"/>
      </w:pPr>
      <w:r w:rsidR="0076E8BE">
        <w:rPr/>
        <w:t>B10</w:t>
      </w:r>
      <w:r w:rsidR="0076E8BE">
        <w:rPr/>
        <w:t xml:space="preserve"> a</w:t>
      </w:r>
      <w:r w:rsidR="0076E8BE">
        <w:rPr/>
        <w:t xml:space="preserve"> (Mehrfache </w:t>
      </w:r>
      <w:r w:rsidR="0076E8BE">
        <w:rPr/>
        <w:t>numersiche</w:t>
      </w:r>
      <w:r w:rsidR="0076E8BE">
        <w:rPr/>
        <w:t xml:space="preserve"> Eingabe, Pflicht)</w:t>
      </w:r>
    </w:p>
    <w:p w:rsidR="2E0DA31D" w:rsidP="49485C14" w:rsidRDefault="2E0DA31D" w14:paraId="576C377C" w14:textId="00A4F94D">
      <w:pPr>
        <w:rPr>
          <w:b w:val="1"/>
          <w:bCs w:val="1"/>
        </w:rPr>
      </w:pPr>
      <w:r w:rsidRPr="49485C14" w:rsidR="49485C14">
        <w:rPr>
          <w:b w:val="1"/>
          <w:bCs w:val="1"/>
        </w:rPr>
        <w:t>Mit welchen der folgenden Verkehrsmittel legten Sie die Strecke zwischen den Hochschulstandorten zurück?</w:t>
      </w:r>
    </w:p>
    <w:p w:rsidR="49485C14" w:rsidP="49485C14" w:rsidRDefault="49485C14" w14:paraId="05B241AF" w14:textId="01775FA5">
      <w:pPr>
        <w:rPr>
          <w:rStyle w:val="Fett"/>
        </w:rPr>
      </w:pPr>
      <w:r w:rsidR="49485C14">
        <w:rPr/>
        <w:t>Wenn Sie mehrere Verkehrsmittel genutzt haben, geben Sie bitte die prozentuale Verteilung der zurückgelegten Kilometer an, sodass die Summe 100% ergibt (z. B. 60% Auto, 30% Bahn, 10% Fahrrad).</w:t>
      </w:r>
    </w:p>
    <w:p w:rsidR="49485C14" w:rsidP="49485C14" w:rsidRDefault="49485C14" w14:paraId="10030835">
      <w:pPr>
        <w:pStyle w:val="Listenabsatz"/>
        <w:rPr/>
      </w:pPr>
      <w:r w:rsidR="49485C14">
        <w:rPr/>
        <w:t>Züge im Fernverkehr (IC, EC, ICE)</w:t>
      </w:r>
    </w:p>
    <w:p w:rsidR="49485C14" w:rsidP="49485C14" w:rsidRDefault="49485C14" w14:paraId="157C9022" w14:textId="2D02F9A4">
      <w:pPr>
        <w:pStyle w:val="Listenabsatz"/>
        <w:rPr/>
      </w:pPr>
      <w:r w:rsidR="49485C14">
        <w:rPr/>
        <w:t>Züge im Regionalverkehr (RE, Tram, …)</w:t>
      </w:r>
    </w:p>
    <w:p w:rsidR="49485C14" w:rsidP="49485C14" w:rsidRDefault="49485C14" w14:paraId="79909EC2">
      <w:pPr>
        <w:pStyle w:val="Listenabsatz"/>
        <w:rPr/>
      </w:pPr>
      <w:r w:rsidR="49485C14">
        <w:rPr/>
        <w:t>Linienbus (Nahverkehr)</w:t>
      </w:r>
    </w:p>
    <w:p w:rsidR="49485C14" w:rsidP="49485C14" w:rsidRDefault="49485C14" w14:paraId="306707E8">
      <w:pPr>
        <w:pStyle w:val="Listenabsatz"/>
        <w:rPr/>
      </w:pPr>
      <w:r w:rsidR="49485C14">
        <w:rPr/>
        <w:t>Motorisierte Zweiräder</w:t>
      </w:r>
    </w:p>
    <w:p w:rsidR="49485C14" w:rsidP="49485C14" w:rsidRDefault="49485C14" w14:paraId="7615C0DE" w14:textId="6D7084F4">
      <w:pPr>
        <w:pStyle w:val="Listenabsatz"/>
        <w:suppressLineNumbers w:val="0"/>
        <w:bidi w:val="0"/>
        <w:spacing w:before="0" w:beforeAutospacing="off" w:after="160" w:afterAutospacing="off" w:line="259" w:lineRule="auto"/>
        <w:ind w:left="1440" w:right="0" w:hanging="360"/>
        <w:jc w:val="left"/>
        <w:rPr/>
      </w:pPr>
      <w:r w:rsidR="49485C14">
        <w:rPr/>
        <w:t>Fahrrad</w:t>
      </w:r>
    </w:p>
    <w:p w:rsidR="49485C14" w:rsidP="49485C14" w:rsidRDefault="49485C14" w14:paraId="21C935B2" w14:textId="0467E4E9">
      <w:pPr>
        <w:pStyle w:val="Listenabsatz"/>
        <w:suppressLineNumbers w:val="0"/>
        <w:bidi w:val="0"/>
        <w:spacing w:before="0" w:beforeAutospacing="off" w:after="160" w:afterAutospacing="off" w:line="259" w:lineRule="auto"/>
        <w:ind w:left="1440" w:right="0" w:hanging="360"/>
        <w:jc w:val="left"/>
        <w:rPr/>
      </w:pPr>
      <w:r w:rsidR="49485C14">
        <w:rPr/>
        <w:t>E-Bike</w:t>
      </w:r>
    </w:p>
    <w:p w:rsidR="49485C14" w:rsidP="49485C14" w:rsidRDefault="49485C14" w14:paraId="110679CA" w14:textId="58052D2A">
      <w:pPr>
        <w:pStyle w:val="Listenabsatz"/>
        <w:suppressLineNumbers w:val="0"/>
        <w:bidi w:val="0"/>
        <w:spacing w:before="0" w:beforeAutospacing="off" w:after="160" w:afterAutospacing="off" w:line="259" w:lineRule="auto"/>
        <w:ind w:left="1440" w:right="0" w:hanging="360"/>
        <w:jc w:val="left"/>
        <w:rPr/>
      </w:pPr>
      <w:r w:rsidR="49485C14">
        <w:rPr/>
        <w:t>Zu Fuß</w:t>
      </w:r>
    </w:p>
    <w:p w:rsidR="49485C14" w:rsidP="49485C14" w:rsidRDefault="49485C14" w14:paraId="61329297" w14:textId="4D9ECE1D">
      <w:pPr>
        <w:pStyle w:val="Listenabsatz"/>
        <w:rPr/>
      </w:pPr>
      <w:r w:rsidR="49485C14">
        <w:rPr/>
        <w:t>Mitfahrende:r in einer Fahrgemeinschaft in einem privaten Pkw oder auf einem motorisierten Zweirad</w:t>
      </w:r>
    </w:p>
    <w:p w:rsidR="49485C14" w:rsidP="49485C14" w:rsidRDefault="49485C14" w14:paraId="2AE90527">
      <w:pPr>
        <w:pStyle w:val="Listenabsatz"/>
        <w:rPr>
          <w:b w:val="0"/>
          <w:bCs w:val="0"/>
        </w:rPr>
      </w:pPr>
      <w:r w:rsidR="49485C14">
        <w:rPr>
          <w:b w:val="0"/>
          <w:bCs w:val="0"/>
        </w:rPr>
        <w:t>Fahrer:in eines privaten Pkw (Diesel)</w:t>
      </w:r>
    </w:p>
    <w:p w:rsidR="49485C14" w:rsidP="49485C14" w:rsidRDefault="49485C14" w14:paraId="3BEE70CE">
      <w:pPr>
        <w:pStyle w:val="Listenabsatz"/>
        <w:rPr>
          <w:b w:val="0"/>
          <w:bCs w:val="0"/>
        </w:rPr>
      </w:pPr>
      <w:r w:rsidR="49485C14">
        <w:rPr>
          <w:b w:val="0"/>
          <w:bCs w:val="0"/>
        </w:rPr>
        <w:t>Fahrer:in eines privaten Pkw (Benzin)</w:t>
      </w:r>
    </w:p>
    <w:p w:rsidR="49485C14" w:rsidP="49485C14" w:rsidRDefault="49485C14" w14:paraId="3D84A07B">
      <w:pPr>
        <w:pStyle w:val="Listenabsatz"/>
        <w:rPr>
          <w:b w:val="0"/>
          <w:bCs w:val="0"/>
        </w:rPr>
      </w:pPr>
      <w:r w:rsidR="49485C14">
        <w:rPr>
          <w:b w:val="0"/>
          <w:bCs w:val="0"/>
        </w:rPr>
        <w:t>Fahrer:in eines privaten Pkw (E-Auto)</w:t>
      </w:r>
    </w:p>
    <w:p w:rsidR="49485C14" w:rsidP="49485C14" w:rsidRDefault="49485C14" w14:paraId="122C5913" w14:textId="7702D6DB">
      <w:pPr>
        <w:pStyle w:val="Listenabsatz"/>
        <w:rPr>
          <w:b w:val="0"/>
          <w:bCs w:val="0"/>
        </w:rPr>
      </w:pPr>
      <w:r w:rsidR="49485C14">
        <w:rPr>
          <w:b w:val="0"/>
          <w:bCs w:val="0"/>
        </w:rPr>
        <w:t>Fahrer:in eines privaten Pkw (Brennstoffzelle)</w:t>
      </w:r>
    </w:p>
    <w:p w:rsidR="49485C14" w:rsidP="49485C14" w:rsidRDefault="49485C14" w14:paraId="67F56002">
      <w:pPr>
        <w:pStyle w:val="Listenabsatz"/>
        <w:rPr>
          <w:b w:val="0"/>
          <w:bCs w:val="0"/>
        </w:rPr>
      </w:pPr>
      <w:r w:rsidR="49485C14">
        <w:rPr>
          <w:b w:val="0"/>
          <w:bCs w:val="0"/>
        </w:rPr>
        <w:t>Fahrer:in eines privaten Pkw (CNG)</w:t>
      </w:r>
    </w:p>
    <w:p w:rsidR="49485C14" w:rsidP="49485C14" w:rsidRDefault="49485C14" w14:paraId="52CEB629">
      <w:pPr>
        <w:pStyle w:val="Listenabsatz"/>
        <w:rPr>
          <w:b w:val="0"/>
          <w:bCs w:val="0"/>
        </w:rPr>
      </w:pPr>
      <w:r w:rsidR="49485C14">
        <w:rPr>
          <w:b w:val="0"/>
          <w:bCs w:val="0"/>
        </w:rPr>
        <w:t>Fahrer:in eines privaten Pkw (Plug-In-Hybrid)</w:t>
      </w:r>
    </w:p>
    <w:p w:rsidR="49485C14" w:rsidP="49485C14" w:rsidRDefault="49485C14" w14:paraId="3269EBBB" w14:textId="6CC11311">
      <w:pPr>
        <w:pStyle w:val="Listenabsatz"/>
        <w:rPr>
          <w:b w:val="0"/>
          <w:bCs w:val="0"/>
        </w:rPr>
      </w:pPr>
      <w:r w:rsidR="20F72206">
        <w:rPr>
          <w:b w:val="0"/>
          <w:bCs w:val="0"/>
        </w:rPr>
        <w:t>Fahrer:in</w:t>
      </w:r>
      <w:r w:rsidR="20F72206">
        <w:rPr>
          <w:b w:val="0"/>
          <w:bCs w:val="0"/>
        </w:rPr>
        <w:t xml:space="preserve"> eines privaten Pkw (unterschiedliche Antriebsarten)</w:t>
      </w:r>
    </w:p>
    <w:p w:rsidR="49485C14" w:rsidRDefault="49485C14" w14:paraId="5D3F259B" w14:textId="2BA3D92C"/>
    <w:p w:rsidRPr="000B6A17" w:rsidR="00223321" w:rsidP="184723B2" w:rsidRDefault="006C03B5" w14:paraId="17FC9741" w14:textId="1DD063CB">
      <w:pPr>
        <w:pStyle w:val="berschrift2"/>
        <w:rPr>
          <w:b w:val="1"/>
          <w:bCs w:val="1"/>
          <w:i w:val="1"/>
          <w:iCs w:val="1"/>
          <w:color w:val="000000" w:themeColor="text1" w:themeTint="FF" w:themeShade="FF"/>
        </w:rPr>
      </w:pPr>
      <w:bookmarkStart w:name="_Toc1132838774" w:id="262978444"/>
      <w:r w:rsidR="184723B2">
        <w:rPr/>
        <w:t>Treibhausgasbilanz: Dienstreisen</w:t>
      </w:r>
      <w:bookmarkEnd w:id="262978444"/>
      <w:r w:rsidR="184723B2">
        <w:rPr/>
        <w:t xml:space="preserve"> </w:t>
      </w:r>
    </w:p>
    <w:p w:rsidR="006C03B5" w:rsidP="006C03B5" w:rsidRDefault="006C03B5" w14:paraId="1C82D0E0" w14:textId="57C9E2CB">
      <w:pPr>
        <w:pStyle w:val="IntensivesZitat"/>
        <w:jc w:val="left"/>
      </w:pPr>
      <w:r w:rsidR="7155307A">
        <w:rPr/>
        <w:t xml:space="preserve"> (Anzeigefilter nur für Personen, die KEINE Studierende sind)</w:t>
      </w:r>
      <w:r w:rsidR="7155307A">
        <w:rPr/>
        <w:t xml:space="preserve"> </w:t>
      </w:r>
      <w:r w:rsidR="7155307A">
        <w:rPr/>
        <w:t xml:space="preserve">– </w:t>
      </w:r>
      <w:r w:rsidR="7155307A">
        <w:rPr/>
        <w:t>C1a</w:t>
      </w:r>
    </w:p>
    <w:p w:rsidR="5419DF84" w:rsidP="4D515BF8" w:rsidRDefault="5419DF84" w14:paraId="4D2D147C" w14:textId="14C69441">
      <w:pPr>
        <w:rPr>
          <w:rStyle w:val="SchwacheHervorhebung"/>
        </w:rPr>
      </w:pPr>
      <w:r w:rsidRPr="4D515BF8" w:rsidR="5419DF84">
        <w:rPr>
          <w:rStyle w:val="Fett"/>
          <w:b w:val="0"/>
          <w:bCs w:val="0"/>
        </w:rPr>
        <w:t>Filter</w:t>
      </w:r>
      <w:r w:rsidRPr="4D515BF8" w:rsidR="73B4B178">
        <w:rPr>
          <w:rStyle w:val="Fett"/>
          <w:b w:val="0"/>
          <w:bCs w:val="0"/>
        </w:rPr>
        <w:t xml:space="preserve"> </w:t>
      </w:r>
      <w:r w:rsidRPr="4D515BF8" w:rsidR="5419DF84">
        <w:rPr>
          <w:rStyle w:val="Fett"/>
          <w:b w:val="0"/>
          <w:bCs w:val="0"/>
        </w:rPr>
        <w:t xml:space="preserve">bezieht sich auf Frage </w:t>
      </w:r>
      <w:r w:rsidRPr="4D515BF8" w:rsidR="71D342FF">
        <w:rPr>
          <w:rStyle w:val="Fett"/>
          <w:b w:val="0"/>
          <w:bCs w:val="0"/>
        </w:rPr>
        <w:t>A1</w:t>
      </w:r>
      <w:r w:rsidRPr="4D515BF8" w:rsidR="5419DF84">
        <w:rPr>
          <w:rStyle w:val="Fett"/>
          <w:b w:val="0"/>
          <w:bCs w:val="0"/>
        </w:rPr>
        <w:t>:</w:t>
      </w:r>
      <w:r>
        <w:br/>
      </w:r>
      <w:r w:rsidRPr="4D515BF8" w:rsidR="5419DF84">
        <w:rPr>
          <w:rStyle w:val="SchwacheHervorhebung"/>
        </w:rPr>
        <w:t>Zu welcher Personengruppe an der Hochschule gehören Sie?</w:t>
      </w:r>
    </w:p>
    <w:p w:rsidR="006C03B5" w:rsidP="006C03B5" w:rsidRDefault="00D943E5" w14:paraId="7EA18924" w14:textId="01451F1A">
      <w:pPr>
        <w:pStyle w:val="IntensivesZitat"/>
      </w:pPr>
      <w:r w:rsidR="2015FFD1">
        <w:rPr/>
        <w:t>C1a</w:t>
      </w:r>
      <w:r w:rsidR="2015FFD1">
        <w:rPr/>
        <w:t xml:space="preserve"> (Eingabe</w:t>
      </w:r>
      <w:r w:rsidR="2015FFD1">
        <w:rPr/>
        <w:t>, Pflicht</w:t>
      </w:r>
      <w:r w:rsidR="2015FFD1">
        <w:rPr/>
        <w:t xml:space="preserve">) </w:t>
      </w:r>
    </w:p>
    <w:p w:rsidR="2015FFD1" w:rsidP="2015FFD1" w:rsidRDefault="2015FFD1" w14:paraId="06BB5FBB" w14:textId="1C42B5FC">
      <w:pPr>
        <w:rPr>
          <w:rStyle w:val="Fett"/>
        </w:rPr>
      </w:pPr>
      <w:r w:rsidRPr="2015FFD1" w:rsidR="2015FFD1">
        <w:rPr>
          <w:rStyle w:val="Fett"/>
        </w:rPr>
        <w:t>Haben Sie 2024 Dienstreisen durchgeführt?</w:t>
      </w:r>
    </w:p>
    <w:p w:rsidR="006C03B5" w:rsidP="006C03B5" w:rsidRDefault="006C03B5" w14:paraId="10F4A6F6" w14:textId="77777777">
      <w:pPr>
        <w:pStyle w:val="Listenabsatz"/>
      </w:pPr>
      <w:r>
        <w:t>Ja</w:t>
      </w:r>
    </w:p>
    <w:p w:rsidRPr="000874D4" w:rsidR="000874D4" w:rsidP="7155307A" w:rsidRDefault="006C03B5" w14:paraId="7A80FC17" w14:textId="74142BDA">
      <w:pPr>
        <w:pStyle w:val="Listenabsatz"/>
        <w:rPr>
          <w:rStyle w:val="SchwacheHervorhebung"/>
          <w:i w:val="0"/>
          <w:iCs w:val="0"/>
          <w:color w:val="auto"/>
        </w:rPr>
      </w:pPr>
      <w:r w:rsidR="7155307A">
        <w:rPr/>
        <w:t>Nein</w:t>
      </w:r>
    </w:p>
    <w:p w:rsidR="006C03B5" w:rsidP="006C03B5" w:rsidRDefault="006C03B5" w14:paraId="1E69CAB5" w14:textId="78D6D05D">
      <w:pPr>
        <w:pStyle w:val="IntensivesZitat"/>
        <w:jc w:val="left"/>
      </w:pPr>
      <w:r>
        <w:t xml:space="preserve"> (Anzeigefilter nur für Personen, die Dienstreisen durchführen)</w:t>
      </w:r>
      <w:r w:rsidR="008B25A6">
        <w:t xml:space="preserve"> – </w:t>
      </w:r>
      <w:r w:rsidR="00D943E5">
        <w:t>C2 a-</w:t>
      </w:r>
      <w:r w:rsidR="008B25A6">
        <w:t>b</w:t>
      </w:r>
    </w:p>
    <w:p w:rsidR="006C03B5" w:rsidP="006C03B5" w:rsidRDefault="006C03B5" w14:paraId="5B9237DA" w14:textId="50767FA4">
      <w:pPr>
        <w:rPr>
          <w:rStyle w:val="SchwacheHervorhebung"/>
        </w:rPr>
      </w:pPr>
      <w:r w:rsidRPr="00A97562">
        <w:rPr>
          <w:rStyle w:val="Fett"/>
          <w:b w:val="0"/>
        </w:rPr>
        <w:t>Filter</w:t>
      </w:r>
      <w:r w:rsidRPr="00A97562" w:rsidR="00A97562">
        <w:rPr>
          <w:rStyle w:val="Fett"/>
          <w:b w:val="0"/>
        </w:rPr>
        <w:t xml:space="preserve"> </w:t>
      </w:r>
      <w:r w:rsidRPr="00A97562">
        <w:rPr>
          <w:rStyle w:val="Fett"/>
          <w:b w:val="0"/>
        </w:rPr>
        <w:t xml:space="preserve">bezieht sich auf Frage </w:t>
      </w:r>
      <w:r w:rsidR="008B25A6">
        <w:rPr>
          <w:rStyle w:val="Fett"/>
          <w:b w:val="0"/>
        </w:rPr>
        <w:t>C1a</w:t>
      </w:r>
      <w:r w:rsidRPr="00A97562">
        <w:rPr>
          <w:rStyle w:val="Fett"/>
          <w:b w:val="0"/>
        </w:rPr>
        <w:t>:</w:t>
      </w:r>
      <w:r>
        <w:br/>
      </w:r>
      <w:r w:rsidRPr="004C5B1D">
        <w:rPr>
          <w:rStyle w:val="SchwacheHervorhebung"/>
        </w:rPr>
        <w:t>Führen Sie Dienstreisen durch?</w:t>
      </w:r>
    </w:p>
    <w:p w:rsidR="006C03B5" w:rsidP="006C03B5" w:rsidRDefault="00D943E5" w14:paraId="13758595" w14:textId="179EA42E">
      <w:pPr>
        <w:pStyle w:val="IntensivesZitat"/>
      </w:pPr>
      <w:r w:rsidR="772ED6E5">
        <w:rPr/>
        <w:t>C2b (Mehrfache numerische Eingabe, Pflicht)</w:t>
      </w:r>
    </w:p>
    <w:p w:rsidR="000874D4" w:rsidP="000874D4" w:rsidRDefault="006C03B5" w14:paraId="1145B065" w14:textId="4D41A0AE">
      <w:pPr>
        <w:rPr>
          <w:rStyle w:val="Fett"/>
          <w:color w:val="000000"/>
        </w:rPr>
      </w:pPr>
      <w:r w:rsidRPr="772ED6E5" w:rsidR="772ED6E5">
        <w:rPr>
          <w:rStyle w:val="Fett"/>
          <w:color w:val="000000" w:themeColor="text1" w:themeTint="FF" w:themeShade="FF"/>
        </w:rPr>
        <w:t xml:space="preserve">Haben Sie für alle im Jahr 2024 getätigten Dienstreisen eine Dienstreiseabrechnung durchgeführt </w:t>
      </w:r>
      <w:commentRangeStart w:id="1975131276"/>
      <w:r w:rsidRPr="772ED6E5" w:rsidR="772ED6E5">
        <w:rPr>
          <w:rStyle w:val="Fett"/>
          <w:color w:val="000000" w:themeColor="text1" w:themeTint="FF" w:themeShade="FF"/>
        </w:rPr>
        <w:t>(bspw. Fahrten zwischen den Hochschulstandorten</w:t>
      </w:r>
      <w:commentRangeEnd w:id="1975131276"/>
      <w:r>
        <w:rPr>
          <w:rStyle w:val="CommentReference"/>
        </w:rPr>
        <w:commentReference w:id="1975131276"/>
      </w:r>
      <w:r w:rsidRPr="772ED6E5" w:rsidR="772ED6E5">
        <w:rPr>
          <w:rStyle w:val="Fett"/>
          <w:color w:val="000000" w:themeColor="text1" w:themeTint="FF" w:themeShade="FF"/>
        </w:rPr>
        <w:t>)</w:t>
      </w:r>
      <w:r w:rsidRPr="772ED6E5" w:rsidR="772ED6E5">
        <w:rPr>
          <w:rStyle w:val="Fett"/>
          <w:color w:val="000000" w:themeColor="text1" w:themeTint="FF" w:themeShade="FF"/>
        </w:rPr>
        <w:t>?</w:t>
      </w:r>
      <w:r w:rsidRPr="772ED6E5" w:rsidR="772ED6E5">
        <w:rPr>
          <w:rStyle w:val="Fett"/>
          <w:color w:val="000000" w:themeColor="text1" w:themeTint="FF" w:themeShade="FF"/>
        </w:rPr>
        <w:t xml:space="preserve"> </w:t>
      </w:r>
    </w:p>
    <w:p w:rsidRPr="00C806A8" w:rsidR="00C60900" w:rsidP="00C806A8" w:rsidRDefault="00C60900" w14:paraId="4FC154D9" w14:textId="7E51BC22">
      <w:pPr>
        <w:pStyle w:val="Listenabsatz"/>
        <w:rPr>
          <w:bCs/>
        </w:rPr>
      </w:pPr>
      <w:r w:rsidRPr="00C806A8">
        <w:rPr>
          <w:bCs/>
        </w:rPr>
        <w:t>Ja</w:t>
      </w:r>
    </w:p>
    <w:p w:rsidRPr="00C806A8" w:rsidR="00C60900" w:rsidP="00C806A8" w:rsidRDefault="00C60900" w14:paraId="20AB4E9A" w14:textId="6645824F">
      <w:pPr>
        <w:pStyle w:val="Listenabsatz"/>
        <w:rPr>
          <w:bCs/>
        </w:rPr>
      </w:pPr>
      <w:r w:rsidRPr="00C806A8">
        <w:rPr>
          <w:bCs/>
        </w:rPr>
        <w:t>Nein</w:t>
      </w:r>
    </w:p>
    <w:p w:rsidR="00C60900" w:rsidP="00C806A8" w:rsidRDefault="00C60900" w14:paraId="3DFC45CC" w14:textId="6FD020D1">
      <w:pPr>
        <w:pStyle w:val="Listenabsatz"/>
        <w:rPr/>
      </w:pPr>
      <w:r w:rsidR="2015FFD1">
        <w:rPr/>
        <w:t>Keine Angabe</w:t>
      </w:r>
    </w:p>
    <w:p w:rsidR="00D4604D" w:rsidP="00D4604D" w:rsidRDefault="00D4604D" w14:paraId="39F36FAA" w14:textId="7F8AC98A">
      <w:pPr>
        <w:pStyle w:val="IntensivesZitat"/>
        <w:jc w:val="left"/>
      </w:pPr>
      <w:r>
        <w:t xml:space="preserve"> (Anzeigefilter nur für Personen, die Dienstreisen durchführen)</w:t>
      </w:r>
      <w:r w:rsidR="008B25A6">
        <w:t xml:space="preserve"> – C3a</w:t>
      </w:r>
    </w:p>
    <w:p w:rsidR="00C60900" w:rsidP="000874D4" w:rsidRDefault="00D4604D" w14:paraId="13A50D4F" w14:textId="36214E90">
      <w:pPr>
        <w:rPr>
          <w:rStyle w:val="SchwacheHervorhebung"/>
        </w:rPr>
      </w:pPr>
      <w:r w:rsidRPr="772ED6E5" w:rsidR="772ED6E5">
        <w:rPr>
          <w:rStyle w:val="Fett"/>
          <w:b w:val="0"/>
          <w:bCs w:val="0"/>
        </w:rPr>
        <w:t>Filter bezieht sich auf Frage C2b:</w:t>
      </w:r>
      <w:r>
        <w:br/>
      </w:r>
      <w:r w:rsidRPr="772ED6E5" w:rsidR="772ED6E5">
        <w:rPr>
          <w:rStyle w:val="SchwacheHervorhebung"/>
        </w:rPr>
        <w:t xml:space="preserve"> C2b: Haben Sie für alle im Jahr 2024 getätigten Dienstreisen eine Dienstreiseabrechnung durchgeführt (bspw. Fahrten zwischen den Hochschulstandorten)?</w:t>
      </w:r>
    </w:p>
    <w:p w:rsidRPr="008917E6" w:rsidR="00D4604D" w:rsidP="008917E6" w:rsidRDefault="00D943E5" w14:paraId="55DD39C7" w14:textId="78460E96">
      <w:pPr>
        <w:pStyle w:val="IntensivesZitat"/>
        <w:rPr>
          <w:rStyle w:val="Fett"/>
          <w:b w:val="0"/>
          <w:bCs w:val="0"/>
        </w:rPr>
      </w:pPr>
      <w:r w:rsidR="6FA86E8A">
        <w:rPr/>
        <w:t>C3a (Mehrfache numerische Eingabe, Freiwillige Angabe)</w:t>
      </w:r>
    </w:p>
    <w:p w:rsidR="000874D4" w:rsidP="000874D4" w:rsidRDefault="00622C90" w14:paraId="6DAA7587" w14:textId="15336318">
      <w:pPr>
        <w:rPr>
          <w:rStyle w:val="Fett"/>
          <w:color w:val="000000"/>
        </w:rPr>
      </w:pPr>
      <w:r w:rsidRPr="6FA86E8A" w:rsidR="6FA86E8A">
        <w:rPr>
          <w:rStyle w:val="Fett"/>
          <w:color w:val="000000" w:themeColor="text1" w:themeTint="FF" w:themeShade="FF"/>
        </w:rPr>
        <w:t>W</w:t>
      </w:r>
      <w:r w:rsidRPr="6FA86E8A" w:rsidR="6FA86E8A">
        <w:rPr>
          <w:rStyle w:val="Fett"/>
          <w:color w:val="000000" w:themeColor="text1" w:themeTint="FF" w:themeShade="FF"/>
        </w:rPr>
        <w:t>elche Verkehrsmittel und jeweilige Strecke</w:t>
      </w:r>
      <w:r w:rsidRPr="6FA86E8A" w:rsidR="6FA86E8A">
        <w:rPr>
          <w:rStyle w:val="Fett"/>
          <w:color w:val="000000" w:themeColor="text1" w:themeTint="FF" w:themeShade="FF"/>
        </w:rPr>
        <w:t>n</w:t>
      </w:r>
      <w:r w:rsidRPr="6FA86E8A" w:rsidR="6FA86E8A">
        <w:rPr>
          <w:rStyle w:val="Fett"/>
          <w:color w:val="000000" w:themeColor="text1" w:themeTint="FF" w:themeShade="FF"/>
        </w:rPr>
        <w:t xml:space="preserve"> in Kilometer</w:t>
      </w:r>
      <w:r w:rsidRPr="6FA86E8A" w:rsidR="6FA86E8A">
        <w:rPr>
          <w:rStyle w:val="Fett"/>
          <w:color w:val="000000" w:themeColor="text1" w:themeTint="FF" w:themeShade="FF"/>
        </w:rPr>
        <w:t xml:space="preserve"> </w:t>
      </w:r>
      <w:r w:rsidRPr="6FA86E8A" w:rsidR="6FA86E8A">
        <w:rPr>
          <w:rStyle w:val="Fett"/>
          <w:color w:val="000000" w:themeColor="text1" w:themeTint="FF" w:themeShade="FF"/>
        </w:rPr>
        <w:t>wurden 2024</w:t>
      </w:r>
      <w:r w:rsidRPr="6FA86E8A" w:rsidR="6FA86E8A">
        <w:rPr>
          <w:rStyle w:val="Fett"/>
          <w:color w:val="000000" w:themeColor="text1" w:themeTint="FF" w:themeShade="FF"/>
        </w:rPr>
        <w:t xml:space="preserve"> nicht abgerechnet?</w:t>
      </w:r>
    </w:p>
    <w:p w:rsidR="00C60900" w:rsidP="000874D4" w:rsidRDefault="00C60900" w14:paraId="566BB35A" w14:textId="5378D74C">
      <w:pPr>
        <w:rPr>
          <w:rStyle w:val="Fett"/>
          <w:color w:val="000000"/>
        </w:rPr>
      </w:pPr>
      <w:r w:rsidRPr="6FA86E8A" w:rsidR="6FA86E8A">
        <w:rPr>
          <w:rStyle w:val="Hervorhebung"/>
          <w:rFonts w:ascii="Calibri" w:hAnsi="Calibri" w:cs="Calibri"/>
          <w:color w:val="000000" w:themeColor="text1" w:themeTint="FF" w:themeShade="FF"/>
        </w:rPr>
        <w:t>Bitte tragen Sie hier die Anzahl der Kilometer zu dem genutzten Verkehrsmittel ein.</w:t>
      </w:r>
    </w:p>
    <w:p w:rsidR="6FA86E8A" w:rsidP="6FA86E8A" w:rsidRDefault="6FA86E8A" w14:paraId="74A656DF" w14:textId="33559A0E">
      <w:pPr>
        <w:pStyle w:val="Listenabsatz"/>
        <w:rPr/>
      </w:pPr>
      <w:r w:rsidR="184723B2">
        <w:rPr/>
        <w:t>Flugzeug</w:t>
      </w:r>
    </w:p>
    <w:p w:rsidR="0938A79D" w:rsidP="0938A79D" w:rsidRDefault="0938A79D" w14:paraId="652C29F2" w14:textId="60857B51">
      <w:pPr>
        <w:pStyle w:val="Listenabsatz"/>
        <w:rPr/>
      </w:pPr>
      <w:r w:rsidR="6FA86E8A">
        <w:rPr/>
        <w:t>Züge im Fernverkehr (IC, EC, ICE)</w:t>
      </w:r>
    </w:p>
    <w:p w:rsidRPr="006C03B5" w:rsidR="000874D4" w:rsidP="00C806A8" w:rsidRDefault="000874D4" w14:paraId="5BEBCF1E" w14:textId="1397762B">
      <w:pPr>
        <w:pStyle w:val="Listenabsatz"/>
      </w:pPr>
      <w:r>
        <w:t>Züge im Regionalverkehr</w:t>
      </w:r>
      <w:r w:rsidR="005F77C9">
        <w:t xml:space="preserve"> (RE, Tram, …)</w:t>
      </w:r>
    </w:p>
    <w:p w:rsidRPr="006C03B5" w:rsidR="000874D4" w:rsidP="00C806A8" w:rsidRDefault="000874D4" w14:paraId="00758D17" w14:textId="349D1528">
      <w:pPr>
        <w:pStyle w:val="Listenabsatz"/>
      </w:pPr>
      <w:r>
        <w:t>Linienbus (Nahverkehr)</w:t>
      </w:r>
    </w:p>
    <w:p w:rsidRPr="006C03B5" w:rsidR="000874D4" w:rsidP="00C806A8" w:rsidRDefault="000874D4" w14:paraId="2E403F4E" w14:textId="2D562027">
      <w:pPr>
        <w:pStyle w:val="Listenabsatz"/>
        <w:rPr/>
      </w:pPr>
      <w:r w:rsidR="6FA86E8A">
        <w:rPr/>
        <w:t>Motorisierte Zweiräder</w:t>
      </w:r>
    </w:p>
    <w:p w:rsidR="000874D4" w:rsidP="6FA86E8A" w:rsidRDefault="000874D4" w14:paraId="5940AADD" w14:textId="082C35EE">
      <w:pPr>
        <w:pStyle w:val="Listenabsatz"/>
        <w:suppressLineNumbers w:val="0"/>
        <w:bidi w:val="0"/>
        <w:spacing w:before="0" w:beforeAutospacing="off" w:after="160" w:afterAutospacing="off" w:line="259" w:lineRule="auto"/>
        <w:ind w:left="1440" w:right="0" w:hanging="360"/>
        <w:jc w:val="left"/>
        <w:rPr/>
      </w:pPr>
      <w:r w:rsidR="6FA86E8A">
        <w:rPr/>
        <w:t>Fahrrad</w:t>
      </w:r>
    </w:p>
    <w:p w:rsidR="000874D4" w:rsidP="6FA86E8A" w:rsidRDefault="000874D4" w14:paraId="489AE743" w14:textId="7DD8DC3E">
      <w:pPr>
        <w:pStyle w:val="Listenabsatz"/>
        <w:suppressLineNumbers w:val="0"/>
        <w:bidi w:val="0"/>
        <w:spacing w:before="0" w:beforeAutospacing="off" w:after="160" w:afterAutospacing="off" w:line="259" w:lineRule="auto"/>
        <w:ind w:right="0"/>
        <w:jc w:val="left"/>
        <w:rPr/>
      </w:pPr>
      <w:r w:rsidR="6FA86E8A">
        <w:rPr/>
        <w:t>E-</w:t>
      </w:r>
      <w:r w:rsidR="6FA86E8A">
        <w:rPr/>
        <w:t>Bike</w:t>
      </w:r>
    </w:p>
    <w:p w:rsidR="000874D4" w:rsidP="6FA86E8A" w:rsidRDefault="000874D4" w14:paraId="13891CB8" w14:textId="7C9E6A5E">
      <w:pPr>
        <w:pStyle w:val="Listenabsatz"/>
        <w:suppressLineNumbers w:val="0"/>
        <w:bidi w:val="0"/>
        <w:spacing w:before="0" w:beforeAutospacing="off" w:after="160" w:afterAutospacing="off" w:line="259" w:lineRule="auto"/>
        <w:ind w:right="0"/>
        <w:jc w:val="left"/>
        <w:rPr/>
      </w:pPr>
      <w:r w:rsidR="6FA86E8A">
        <w:rPr/>
        <w:t>Dienstauto</w:t>
      </w:r>
      <w:r w:rsidR="6FA86E8A">
        <w:rPr/>
        <w:t xml:space="preserve"> der Hochschule</w:t>
      </w:r>
    </w:p>
    <w:p w:rsidR="00421631" w:rsidP="00421631" w:rsidRDefault="00421631" w14:paraId="5BBCDA32" w14:textId="11225643">
      <w:pPr>
        <w:pStyle w:val="Listenabsatz"/>
        <w:rPr/>
      </w:pPr>
      <w:r w:rsidR="184723B2">
        <w:rPr/>
        <w:t xml:space="preserve">Für diesen Zweck gemieteter </w:t>
      </w:r>
      <w:r w:rsidR="184723B2">
        <w:rPr/>
        <w:t>Pkw</w:t>
      </w:r>
    </w:p>
    <w:p w:rsidRPr="006C03B5" w:rsidR="000874D4" w:rsidP="00C806A8" w:rsidRDefault="000874D4" w14:paraId="0E1F6F40" w14:textId="48328AE9">
      <w:pPr>
        <w:pStyle w:val="Listenabsatz"/>
      </w:pPr>
      <w:proofErr w:type="spellStart"/>
      <w:r>
        <w:t>Mitfahrende:r</w:t>
      </w:r>
      <w:proofErr w:type="spellEnd"/>
      <w:r>
        <w:t xml:space="preserve"> in einer Fahrgemeinschaft in einem privaten Pkw oder auf einem motorisierten Zweirad</w:t>
      </w:r>
    </w:p>
    <w:p w:rsidR="6FA86E8A" w:rsidP="6FA86E8A" w:rsidRDefault="6FA86E8A" w14:paraId="21315531" w14:textId="77976A59">
      <w:pPr>
        <w:pStyle w:val="Listenabsatz"/>
        <w:rPr/>
      </w:pPr>
      <w:r w:rsidR="6FA86E8A">
        <w:rPr/>
        <w:t>Fahrer:in</w:t>
      </w:r>
      <w:r w:rsidR="6FA86E8A">
        <w:rPr/>
        <w:t xml:space="preserve"> eines privaten </w:t>
      </w:r>
      <w:r w:rsidR="6FA86E8A">
        <w:rPr/>
        <w:t>Pkw</w:t>
      </w:r>
    </w:p>
    <w:p w:rsidRPr="00421631" w:rsidR="000874D4" w:rsidP="7C323D93" w:rsidRDefault="000874D4" w14:paraId="7AEC35B7" w14:textId="11AB69E0">
      <w:pPr>
        <w:rPr>
          <w:rStyle w:val="SchwacheHervorhebung"/>
          <w:i w:val="0"/>
          <w:iCs w:val="0"/>
          <w:color w:val="auto"/>
        </w:rPr>
      </w:pPr>
      <w:r w:rsidRPr="6FA86E8A" w:rsidR="6FA86E8A">
        <w:rPr>
          <w:rStyle w:val="Fett"/>
          <w:b w:val="0"/>
          <w:bCs w:val="0"/>
          <w:i w:val="1"/>
          <w:iCs w:val="1"/>
        </w:rPr>
        <w:t xml:space="preserve">Für die Erstellung der Treibhausgasbilanz werden die Dienstreiseabrechnungen erfasst. Wir möchten gerne wissen, wie groß der </w:t>
      </w:r>
      <w:r w:rsidRPr="6FA86E8A" w:rsidR="6FA86E8A">
        <w:rPr>
          <w:rStyle w:val="Fett"/>
          <w:b w:val="0"/>
          <w:bCs w:val="0"/>
          <w:i w:val="1"/>
          <w:iCs w:val="1"/>
        </w:rPr>
        <w:t>Anteil</w:t>
      </w:r>
      <w:r w:rsidRPr="6FA86E8A" w:rsidR="6FA86E8A">
        <w:rPr>
          <w:rStyle w:val="Fett"/>
          <w:b w:val="0"/>
          <w:bCs w:val="0"/>
          <w:i w:val="1"/>
          <w:iCs w:val="1"/>
        </w:rPr>
        <w:t xml:space="preserve"> der nicht erfassten Dienstreisen ist, um die Datenqualität beurteilen zu können.</w:t>
      </w:r>
    </w:p>
    <w:p w:rsidR="7D679C0C" w:rsidP="772ED6E5" w:rsidRDefault="7D679C0C" w14:paraId="0B72F2BB" w14:textId="3922AE2B">
      <w:pPr>
        <w:pStyle w:val="Standard"/>
        <w:spacing w:before="0" w:beforeAutospacing="off" w:after="240" w:afterAutospacing="off"/>
        <w:rPr>
          <w:rFonts w:ascii="Calibri" w:hAnsi="Calibri" w:eastAsia="Calibri" w:cs="Calibri"/>
          <w:noProof w:val="0"/>
          <w:color w:val="7F8C8D"/>
          <w:sz w:val="22"/>
          <w:szCs w:val="22"/>
          <w:lang w:val="de-DE"/>
        </w:rPr>
      </w:pPr>
      <w:r w:rsidRPr="772ED6E5" w:rsidR="772ED6E5">
        <w:rPr>
          <w:rFonts w:ascii="Calibri" w:hAnsi="Calibri" w:eastAsia="Calibri" w:cs="Calibri"/>
          <w:noProof w:val="0"/>
          <w:color w:val="7F8C8D"/>
          <w:sz w:val="22"/>
          <w:szCs w:val="22"/>
          <w:lang w:val="de-DE"/>
        </w:rPr>
        <w:t>Bei Dezimalstellen ein Komma verwenden. Bitte keine 1000er-Trennzeichen als Punkt angeben.</w:t>
      </w:r>
    </w:p>
    <w:tbl>
      <w:tblPr>
        <w:tblStyle w:val="Tabellenraster"/>
        <w:tblW w:w="0" w:type="auto"/>
        <w:tblBorders>
          <w:top w:val="single" w:sz="6"/>
          <w:left w:val="single" w:sz="6"/>
          <w:bottom w:val="single" w:sz="6"/>
          <w:right w:val="single" w:sz="6"/>
        </w:tblBorders>
        <w:tblLayout w:type="fixed"/>
        <w:tblLook w:val="06A0" w:firstRow="1" w:lastRow="0" w:firstColumn="1" w:lastColumn="0" w:noHBand="1" w:noVBand="1"/>
      </w:tblPr>
      <w:tblGrid>
        <w:gridCol w:w="2947"/>
        <w:gridCol w:w="6068"/>
      </w:tblGrid>
      <w:tr w:rsidR="4D515BF8" w:rsidTr="184723B2" w14:paraId="40B10A22">
        <w:trPr>
          <w:trHeight w:val="300"/>
        </w:trPr>
        <w:tc>
          <w:tcPr>
            <w:tcW w:w="2947" w:type="dxa"/>
            <w:tcMar/>
            <w:vAlign w:val="center"/>
          </w:tcPr>
          <w:p w:rsidR="4D515BF8" w:rsidP="772ED6E5" w:rsidRDefault="4D515BF8" w14:paraId="3B1364D0" w14:textId="7D202DDD">
            <w:pPr>
              <w:spacing w:before="0" w:beforeAutospacing="off" w:after="0" w:afterAutospacing="off"/>
              <w:rPr>
                <w:b w:val="1"/>
                <w:bCs w:val="1"/>
                <w:color w:val="7F8C8D"/>
              </w:rPr>
            </w:pPr>
            <w:r w:rsidRPr="772ED6E5" w:rsidR="772ED6E5">
              <w:rPr>
                <w:b w:val="1"/>
                <w:bCs w:val="1"/>
                <w:color w:val="7F8C8D"/>
              </w:rPr>
              <w:t>Flugzeugstrecke</w:t>
            </w:r>
          </w:p>
        </w:tc>
        <w:tc>
          <w:tcPr>
            <w:tcW w:w="6068" w:type="dxa"/>
            <w:tcMar/>
            <w:vAlign w:val="center"/>
          </w:tcPr>
          <w:p w:rsidR="4D515BF8" w:rsidP="772ED6E5" w:rsidRDefault="4D515BF8" w14:paraId="4609055E" w14:textId="5CE1DCF8">
            <w:pPr>
              <w:spacing w:before="0" w:beforeAutospacing="off" w:after="0" w:afterAutospacing="off"/>
              <w:rPr>
                <w:rStyle w:val="Hyperlink"/>
              </w:rPr>
            </w:pPr>
            <w:r>
              <w:fldChar w:fldCharType="begin"/>
            </w:r>
            <w:r>
              <w:instrText xml:space="preserve">HYPERLINK "http://luftlinie.org/" </w:instrText>
            </w:r>
            <w:r>
              <w:fldChar w:fldCharType="separate"/>
            </w:r>
            <w:r w:rsidRPr="184723B2" w:rsidR="184723B2">
              <w:rPr>
                <w:rStyle w:val="Hyperlink"/>
              </w:rPr>
              <w:t>Luftlinie.org</w:t>
            </w:r>
            <w:ins w:author="Gastbenutzer" w:date="2024-12-06T15:42:57.076Z" w:id="388107056">
              <w:r>
                <w:fldChar w:fldCharType="end"/>
              </w:r>
            </w:ins>
          </w:p>
        </w:tc>
      </w:tr>
      <w:tr w:rsidR="4D515BF8" w:rsidTr="184723B2" w14:paraId="4A238F7B">
        <w:trPr>
          <w:trHeight w:val="300"/>
        </w:trPr>
        <w:tc>
          <w:tcPr>
            <w:tcW w:w="2947" w:type="dxa"/>
            <w:tcMar/>
            <w:vAlign w:val="center"/>
          </w:tcPr>
          <w:p w:rsidR="4D515BF8" w:rsidP="772ED6E5" w:rsidRDefault="4D515BF8" w14:paraId="7D456344" w14:textId="7BB55F8A">
            <w:pPr>
              <w:spacing w:before="0" w:beforeAutospacing="off" w:after="0" w:afterAutospacing="off"/>
              <w:rPr>
                <w:b w:val="1"/>
                <w:bCs w:val="1"/>
                <w:color w:val="7F8C8D"/>
              </w:rPr>
            </w:pPr>
            <w:r w:rsidRPr="772ED6E5" w:rsidR="772ED6E5">
              <w:rPr>
                <w:b w:val="1"/>
                <w:bCs w:val="1"/>
                <w:color w:val="7F8C8D"/>
              </w:rPr>
              <w:t xml:space="preserve">Alle anderen Verkehrsmittel </w:t>
            </w:r>
          </w:p>
        </w:tc>
        <w:tc>
          <w:tcPr>
            <w:tcW w:w="6068" w:type="dxa"/>
            <w:tcMar/>
            <w:vAlign w:val="center"/>
          </w:tcPr>
          <w:p w:rsidR="4D515BF8" w:rsidP="772ED6E5" w:rsidRDefault="4D515BF8" w14:paraId="47E04B40" w14:textId="7EACB4D5">
            <w:pPr>
              <w:spacing w:before="0" w:beforeAutospacing="off" w:after="0" w:afterAutospacing="off"/>
              <w:rPr>
                <w:color w:val="7F8C8D"/>
              </w:rPr>
            </w:pPr>
            <w:r>
              <w:fldChar w:fldCharType="begin"/>
            </w:r>
            <w:r>
              <w:instrText xml:space="preserve">HYPERLINK "https://www.google.com/maps" </w:instrText>
            </w:r>
            <w:r>
              <w:fldChar w:fldCharType="separate"/>
            </w:r>
            <w:r w:rsidRPr="184723B2" w:rsidR="184723B2">
              <w:rPr>
                <w:rStyle w:val="Hyperlink"/>
              </w:rPr>
              <w:t>Google Maps</w:t>
            </w:r>
            <w:ins w:author="Gastbenutzer" w:date="2024-12-06T15:42:57.084Z" w:id="2089867193">
              <w:r>
                <w:fldChar w:fldCharType="end"/>
              </w:r>
            </w:ins>
            <w:r w:rsidRPr="184723B2" w:rsidR="184723B2">
              <w:rPr>
                <w:color w:val="7F8C8D"/>
              </w:rPr>
              <w:t xml:space="preserve"> (Bahnstrecken mit der Pkw-Strecke kalkulieren)</w:t>
            </w:r>
          </w:p>
        </w:tc>
      </w:tr>
    </w:tbl>
    <w:p w:rsidR="4D515BF8" w:rsidP="4D515BF8" w:rsidRDefault="4D515BF8" w14:paraId="53BB53C3" w14:textId="16E0B998">
      <w:pPr>
        <w:pStyle w:val="Standard"/>
        <w:spacing w:before="0" w:beforeAutospacing="off" w:after="240" w:afterAutospacing="off"/>
        <w:rPr>
          <w:rFonts w:ascii="Calibri" w:hAnsi="Calibri" w:eastAsia="Calibri" w:cs="Calibri"/>
          <w:i w:val="1"/>
          <w:iCs w:val="1"/>
          <w:noProof w:val="0"/>
          <w:sz w:val="22"/>
          <w:szCs w:val="22"/>
          <w:lang w:val="de-DE"/>
        </w:rPr>
      </w:pPr>
    </w:p>
    <w:p w:rsidR="6FA86E8A" w:rsidP="6FA86E8A" w:rsidRDefault="6FA86E8A" w14:paraId="0F017CF1" w14:textId="57102AEB">
      <w:pPr>
        <w:rPr>
          <w:rStyle w:val="Fett"/>
          <w:b w:val="0"/>
          <w:bCs w:val="0"/>
          <w:i w:val="1"/>
          <w:iCs w:val="1"/>
        </w:rPr>
      </w:pPr>
    </w:p>
    <w:p w:rsidRPr="006D1467" w:rsidR="00223321" w:rsidP="6FA86E8A" w:rsidRDefault="00223321" w14:paraId="6D0ABED0" w14:textId="6002B34C">
      <w:pPr>
        <w:pStyle w:val="Standard"/>
        <w:spacing w:before="0" w:beforeAutospacing="off" w:after="240" w:afterAutospacing="off"/>
      </w:pPr>
      <w:r>
        <w:br w:type="page"/>
      </w:r>
    </w:p>
    <w:p w:rsidR="2E0DA31D" w:rsidP="2E0DA31D" w:rsidRDefault="2E0DA31D" w14:paraId="16E0896B" w14:textId="7DC0235B">
      <w:pPr>
        <w:pStyle w:val="Standard"/>
        <w:rPr>
          <w:rFonts w:ascii="Calibri" w:hAnsi="Calibri" w:eastAsia="Calibri" w:cs="Calibri"/>
          <w:noProof w:val="0"/>
          <w:sz w:val="24"/>
          <w:szCs w:val="24"/>
          <w:lang w:val="de-DE"/>
        </w:rPr>
      </w:pPr>
      <w:commentRangeStart w:id="88554197"/>
      <w:bookmarkStart w:name="_Toc1902044772" w:id="669307712"/>
      <w:r w:rsidRPr="184723B2" w:rsidR="184723B2">
        <w:rPr>
          <w:rStyle w:val="berschrift2Zchn"/>
        </w:rPr>
        <w:t>Maßnahmen: Ist-Zustand</w:t>
      </w:r>
      <w:commentRangeEnd w:id="88554197"/>
      <w:r>
        <w:rPr>
          <w:rStyle w:val="CommentReference"/>
        </w:rPr>
        <w:commentReference w:id="88554197"/>
      </w:r>
      <w:bookmarkEnd w:id="669307712"/>
    </w:p>
    <w:p w:rsidR="2E0DA31D" w:rsidP="2E0DA31D" w:rsidRDefault="2E0DA31D" w14:paraId="18F396DF" w14:textId="684F10A0">
      <w:pPr>
        <w:pStyle w:val="Standard"/>
        <w:rPr>
          <w:rFonts w:ascii="Calibri" w:hAnsi="Calibri" w:eastAsia="Calibri" w:cs="Calibri"/>
          <w:b w:val="1"/>
          <w:bCs w:val="1"/>
          <w:noProof w:val="0"/>
          <w:sz w:val="24"/>
          <w:szCs w:val="24"/>
          <w:lang w:val="de-DE"/>
        </w:rPr>
      </w:pPr>
      <w:r w:rsidRPr="2E0DA31D" w:rsidR="2E0DA31D">
        <w:rPr>
          <w:rFonts w:ascii="Calibri" w:hAnsi="Calibri" w:eastAsia="Calibri" w:cs="Calibri"/>
          <w:b w:val="1"/>
          <w:bCs w:val="1"/>
          <w:noProof w:val="0"/>
          <w:sz w:val="24"/>
          <w:szCs w:val="24"/>
          <w:lang w:val="de-DE"/>
        </w:rPr>
        <w:t>Danke! Mit Ihren Angaben können wir nun die Treibhausgase berechnen!</w:t>
      </w:r>
      <w:r w:rsidRPr="2E0DA31D" w:rsidR="2E0DA31D">
        <w:rPr>
          <w:rFonts w:ascii="Calibri" w:hAnsi="Calibri" w:eastAsia="Calibri" w:cs="Calibri"/>
          <w:b w:val="1"/>
          <w:bCs w:val="1"/>
          <w:noProof w:val="0"/>
          <w:sz w:val="22"/>
          <w:szCs w:val="22"/>
          <w:lang w:val="de-DE"/>
        </w:rPr>
        <w:t xml:space="preserve"> </w:t>
      </w:r>
    </w:p>
    <w:p w:rsidR="2E0DA31D" w:rsidP="2E0DA31D" w:rsidRDefault="2E0DA31D" w14:paraId="6ACD665B" w14:textId="7327B680">
      <w:pPr>
        <w:pStyle w:val="Standard"/>
      </w:pPr>
      <w:r w:rsidRPr="772ED6E5" w:rsidR="772ED6E5">
        <w:rPr>
          <w:rFonts w:ascii="Calibri" w:hAnsi="Calibri" w:eastAsia="Calibri" w:cs="Calibri"/>
          <w:noProof w:val="0"/>
          <w:sz w:val="24"/>
          <w:szCs w:val="24"/>
          <w:lang w:val="de-DE"/>
        </w:rPr>
        <w:t>Im folgenden Teil der Befragung geht es um Maßnahmen zur Förderung von nachhaltigerer Mobilität.</w:t>
      </w:r>
      <w:r w:rsidRPr="772ED6E5" w:rsidR="772ED6E5">
        <w:rPr>
          <w:sz w:val="24"/>
          <w:szCs w:val="24"/>
        </w:rPr>
        <w:t xml:space="preserve"> </w:t>
      </w:r>
      <w:r>
        <w:br/>
      </w:r>
      <w:r w:rsidRPr="772ED6E5" w:rsidR="772ED6E5">
        <w:rPr>
          <w:sz w:val="24"/>
          <w:szCs w:val="24"/>
        </w:rPr>
        <w:t xml:space="preserve">Bitte beantworten Sie die Fragen aus Ihrer Perspektive </w:t>
      </w:r>
      <w:r w:rsidRPr="772ED6E5" w:rsidR="772ED6E5">
        <w:rPr>
          <w:b w:val="1"/>
          <w:bCs w:val="1"/>
          <w:sz w:val="24"/>
          <w:szCs w:val="24"/>
        </w:rPr>
        <w:t xml:space="preserve">realitätsnah als aktuelle bzw. potenzielle </w:t>
      </w:r>
      <w:r w:rsidRPr="772ED6E5" w:rsidR="772ED6E5">
        <w:rPr>
          <w:b w:val="1"/>
          <w:bCs w:val="1"/>
          <w:sz w:val="24"/>
          <w:szCs w:val="24"/>
        </w:rPr>
        <w:t>Nutzer:in</w:t>
      </w:r>
      <w:r w:rsidRPr="772ED6E5" w:rsidR="772ED6E5">
        <w:rPr>
          <w:sz w:val="24"/>
          <w:szCs w:val="24"/>
        </w:rPr>
        <w:t xml:space="preserve">. </w:t>
      </w:r>
      <w:r>
        <w:br/>
      </w:r>
      <w:r w:rsidRPr="772ED6E5" w:rsidR="772ED6E5">
        <w:rPr>
          <w:rFonts w:ascii="Calibri" w:hAnsi="Calibri" w:eastAsia="Calibri" w:cs="Calibri"/>
          <w:noProof w:val="0"/>
          <w:sz w:val="24"/>
          <w:szCs w:val="24"/>
          <w:lang w:val="de-DE"/>
        </w:rPr>
        <w:t>Es gibt</w:t>
      </w:r>
      <w:r w:rsidRPr="772ED6E5" w:rsidR="772ED6E5">
        <w:rPr>
          <w:rFonts w:ascii="Calibri" w:hAnsi="Calibri" w:eastAsia="Calibri" w:cs="Calibri"/>
          <w:b w:val="1"/>
          <w:bCs w:val="1"/>
          <w:noProof w:val="0"/>
          <w:sz w:val="24"/>
          <w:szCs w:val="24"/>
          <w:lang w:val="de-DE"/>
        </w:rPr>
        <w:t xml:space="preserve"> </w:t>
      </w:r>
      <w:r w:rsidRPr="772ED6E5" w:rsidR="772ED6E5">
        <w:rPr>
          <w:rFonts w:ascii="Calibri" w:hAnsi="Calibri" w:eastAsia="Calibri" w:cs="Calibri"/>
          <w:b w:val="0"/>
          <w:bCs w:val="0"/>
          <w:noProof w:val="0"/>
          <w:sz w:val="24"/>
          <w:szCs w:val="24"/>
          <w:lang w:val="de-DE"/>
        </w:rPr>
        <w:t xml:space="preserve">keine richtigen oder falschen Antworten. </w:t>
      </w:r>
    </w:p>
    <w:p w:rsidR="2E0DA31D" w:rsidP="4D515BF8" w:rsidRDefault="2E0DA31D" w14:paraId="0DD29283" w14:textId="78E3DABD">
      <w:pPr>
        <w:pStyle w:val="Standard"/>
        <w:rPr>
          <w:rFonts w:ascii="Calibri" w:hAnsi="Calibri" w:eastAsia="Times New Roman" w:cs="Calibri"/>
          <w:b w:val="1"/>
          <w:bCs w:val="1"/>
          <w:color w:val="000000" w:themeColor="text1" w:themeTint="FF" w:themeShade="FF"/>
          <w:sz w:val="28"/>
          <w:szCs w:val="28"/>
          <w:lang w:eastAsia="de-DE"/>
        </w:rPr>
      </w:pPr>
      <w:r w:rsidRPr="772ED6E5" w:rsidR="772ED6E5">
        <w:rPr>
          <w:rFonts w:ascii="Calibri" w:hAnsi="Calibri" w:eastAsia="Times New Roman" w:cs="Calibri"/>
          <w:b w:val="0"/>
          <w:bCs w:val="0"/>
          <w:color w:val="000000" w:themeColor="text1" w:themeTint="FF" w:themeShade="FF"/>
          <w:sz w:val="28"/>
          <w:szCs w:val="28"/>
          <w:lang w:eastAsia="de-DE"/>
        </w:rPr>
        <w:t xml:space="preserve">Die folgenden Fragen können Sie </w:t>
      </w:r>
      <w:r w:rsidRPr="772ED6E5" w:rsidR="772ED6E5">
        <w:rPr>
          <w:rFonts w:ascii="Calibri" w:hAnsi="Calibri" w:eastAsia="Times New Roman" w:cs="Calibri"/>
          <w:b w:val="1"/>
          <w:bCs w:val="1"/>
          <w:color w:val="000000" w:themeColor="text1" w:themeTint="FF" w:themeShade="FF"/>
          <w:sz w:val="28"/>
          <w:szCs w:val="28"/>
          <w:u w:val="single"/>
          <w:lang w:eastAsia="de-DE"/>
        </w:rPr>
        <w:t xml:space="preserve">optional </w:t>
      </w:r>
      <w:r w:rsidRPr="772ED6E5" w:rsidR="772ED6E5">
        <w:rPr>
          <w:rFonts w:ascii="Calibri" w:hAnsi="Calibri" w:eastAsia="Times New Roman" w:cs="Calibri"/>
          <w:b w:val="0"/>
          <w:bCs w:val="0"/>
          <w:color w:val="000000" w:themeColor="text1" w:themeTint="FF" w:themeShade="FF"/>
          <w:sz w:val="28"/>
          <w:szCs w:val="28"/>
          <w:lang w:eastAsia="de-DE"/>
        </w:rPr>
        <w:t>beantworten.</w:t>
      </w:r>
      <w:r w:rsidRPr="772ED6E5" w:rsidR="772ED6E5">
        <w:rPr>
          <w:rFonts w:ascii="Calibri" w:hAnsi="Calibri" w:eastAsia="Times New Roman" w:cs="Calibri"/>
          <w:b w:val="1"/>
          <w:bCs w:val="1"/>
          <w:color w:val="000000" w:themeColor="text1" w:themeTint="FF" w:themeShade="FF"/>
          <w:sz w:val="28"/>
          <w:szCs w:val="28"/>
          <w:lang w:eastAsia="de-DE"/>
        </w:rPr>
        <w:t xml:space="preserve"> </w:t>
      </w:r>
    </w:p>
    <w:p w:rsidR="2E0DA31D" w:rsidP="2E0DA31D" w:rsidRDefault="2E0DA31D" w14:paraId="5EDB175C" w14:textId="34D4CEE9">
      <w:pPr>
        <w:pStyle w:val="IntensivesZitat"/>
        <w:rPr>
          <w:rStyle w:val="Fett"/>
          <w:b w:val="0"/>
          <w:bCs w:val="0"/>
        </w:rPr>
      </w:pPr>
      <w:r w:rsidR="2E0DA31D">
        <w:rPr/>
        <w:t>F1 (Einfach-Auswahl)</w:t>
      </w:r>
    </w:p>
    <w:p w:rsidR="2E0DA31D" w:rsidP="2E0DA31D" w:rsidRDefault="2E0DA31D" w14:paraId="1F555989" w14:textId="6660435C">
      <w:pPr>
        <w:rPr>
          <w:rStyle w:val="Fett"/>
        </w:rPr>
      </w:pPr>
      <w:r w:rsidRPr="2E0DA31D" w:rsidR="2E0DA31D">
        <w:rPr>
          <w:rStyle w:val="Fett"/>
        </w:rPr>
        <w:t>Sind Sie in der Lage sicher Fahrrad zu fahren?</w:t>
      </w:r>
    </w:p>
    <w:p w:rsidR="2E0DA31D" w:rsidP="2E0DA31D" w:rsidRDefault="2E0DA31D" w14:paraId="743309C3" w14:textId="0E30CED7">
      <w:pPr>
        <w:pStyle w:val="Listenabsatz"/>
        <w:rPr/>
      </w:pPr>
      <w:r w:rsidR="2E0DA31D">
        <w:rPr/>
        <w:t xml:space="preserve">Ja </w:t>
      </w:r>
    </w:p>
    <w:p w:rsidR="2E0DA31D" w:rsidP="2E0DA31D" w:rsidRDefault="2E0DA31D" w14:paraId="24CB342A" w14:textId="47FDB873">
      <w:pPr>
        <w:pStyle w:val="Listenabsatz"/>
        <w:rPr/>
      </w:pPr>
      <w:r w:rsidR="2E0DA31D">
        <w:rPr/>
        <w:t>Nein, ich habe es nie gelernt</w:t>
      </w:r>
    </w:p>
    <w:p w:rsidR="2E0DA31D" w:rsidP="2E0DA31D" w:rsidRDefault="2E0DA31D" w14:paraId="2B45DEA0" w14:textId="3573C84F">
      <w:pPr>
        <w:pStyle w:val="Listenabsatz"/>
        <w:rPr/>
      </w:pPr>
      <w:r w:rsidR="2E0DA31D">
        <w:rPr/>
        <w:t>Nein, ich bin körperlich eingeschränkt</w:t>
      </w:r>
    </w:p>
    <w:p w:rsidR="2E0DA31D" w:rsidP="2E0DA31D" w:rsidRDefault="2E0DA31D" w14:paraId="2DEB2F36" w14:textId="70566D17">
      <w:pPr>
        <w:pStyle w:val="Listenabsatz"/>
        <w:rPr/>
      </w:pPr>
      <w:r w:rsidR="2E0DA31D">
        <w:rPr/>
        <w:t>Nein, aber ich fahre trotz Schwierigkeiten Fahrrad</w:t>
      </w:r>
    </w:p>
    <w:p w:rsidR="2E0DA31D" w:rsidP="2E0DA31D" w:rsidRDefault="2E0DA31D" w14:paraId="587A44E8" w14:textId="34F33474">
      <w:pPr>
        <w:pStyle w:val="Listenabsatz"/>
        <w:rPr/>
      </w:pPr>
      <w:r w:rsidR="2E0DA31D">
        <w:rPr/>
        <w:t>Nein, ich möchte keinen Grund angeben</w:t>
      </w:r>
    </w:p>
    <w:p w:rsidR="2E0DA31D" w:rsidP="2E0DA31D" w:rsidRDefault="2E0DA31D" w14:paraId="70CE7223" w14:textId="7374C618">
      <w:pPr>
        <w:pStyle w:val="Listenabsatz"/>
        <w:rPr/>
      </w:pPr>
      <w:r w:rsidR="2E0DA31D">
        <w:rPr/>
        <w:t>Nein (eigene Angabe eines Grunds)</w:t>
      </w:r>
    </w:p>
    <w:p w:rsidR="2E0DA31D" w:rsidP="2E0DA31D" w:rsidRDefault="2E0DA31D" w14:paraId="6792C5BC" w14:textId="46B7E0D7">
      <w:pPr>
        <w:rPr>
          <w:i w:val="1"/>
          <w:iCs w:val="1"/>
        </w:rPr>
      </w:pPr>
      <w:r w:rsidRPr="2E0DA31D" w:rsidR="2E0DA31D">
        <w:rPr>
          <w:i w:val="1"/>
          <w:iCs w:val="1"/>
        </w:rPr>
        <w:t xml:space="preserve">Bitte beantworten Sie diese Frage auch, wenn Sie kein Fahrrad besitzen. </w:t>
      </w:r>
    </w:p>
    <w:p w:rsidR="2E0DA31D" w:rsidP="2E0DA31D" w:rsidRDefault="2E0DA31D" w14:paraId="1A4211EC" w14:textId="64B5229A">
      <w:pPr>
        <w:pStyle w:val="IntensivesZitat"/>
        <w:jc w:val="left"/>
      </w:pPr>
      <w:r w:rsidR="7169A027">
        <w:rPr/>
        <w:t xml:space="preserve"> (Anzeigefilter nur für potenzielle RadfahrerInnen, d.h. alle, die nicht körperlich eingeschränkt sind und es gelernt haben) – F2 a-d</w:t>
      </w:r>
    </w:p>
    <w:p w:rsidR="2E0DA31D" w:rsidP="2E0DA31D" w:rsidRDefault="2E0DA31D" w14:paraId="3EB1439A" w14:textId="7A967D8E">
      <w:pPr>
        <w:rPr>
          <w:i w:val="1"/>
          <w:iCs w:val="1"/>
          <w:color w:val="404040" w:themeColor="text1" w:themeTint="BF" w:themeShade="FF"/>
        </w:rPr>
      </w:pPr>
      <w:r w:rsidRPr="2E0DA31D" w:rsidR="2E0DA31D">
        <w:rPr>
          <w:rStyle w:val="Fett"/>
          <w:b w:val="0"/>
          <w:bCs w:val="0"/>
        </w:rPr>
        <w:t>Filter bezieht sich auf Frage F1:</w:t>
      </w:r>
      <w:r>
        <w:br/>
      </w:r>
      <w:r w:rsidRPr="2E0DA31D" w:rsidR="2E0DA31D">
        <w:rPr>
          <w:rStyle w:val="SchwacheHervorhebung"/>
        </w:rPr>
        <w:t>Sind Sie in der Lage gefahrlos Fahrrad zu fahren?</w:t>
      </w:r>
    </w:p>
    <w:p w:rsidR="2E0DA31D" w:rsidP="2E0DA31D" w:rsidRDefault="2E0DA31D" w14:paraId="40A91AC8" w14:textId="2C7F4A0F">
      <w:pPr>
        <w:pStyle w:val="IntensivesZitat"/>
      </w:pPr>
      <w:r w:rsidR="2E0DA31D">
        <w:rPr/>
        <w:t>F2a (Bewertungsskala)</w:t>
      </w:r>
    </w:p>
    <w:p w:rsidR="2E0DA31D" w:rsidP="2E0DA31D" w:rsidRDefault="2E0DA31D" w14:paraId="63CE701B">
      <w:pPr>
        <w:rPr>
          <w:rStyle w:val="Fett"/>
        </w:rPr>
      </w:pPr>
      <w:r w:rsidRPr="20F72206" w:rsidR="20F72206">
        <w:rPr>
          <w:rStyle w:val="Fett"/>
        </w:rPr>
        <w:t>Wie gut kennen Sie die Verkehrsregeln zum Fahrrad fahren (Beschilderungen, Abstände, Vorfahrt)?</w:t>
      </w:r>
    </w:p>
    <w:p w:rsidR="2E0DA31D" w:rsidP="2E0DA31D" w:rsidRDefault="2E0DA31D" w14:paraId="466719D1" w14:textId="7D3D806D">
      <w:pPr>
        <w:pStyle w:val="Untertitel"/>
        <w:rPr/>
      </w:pPr>
      <w:r w:rsidRPr="20F72206" w:rsidR="20F72206">
        <w:rPr>
          <w:b w:val="1"/>
          <w:bCs w:val="1"/>
        </w:rPr>
        <w:t xml:space="preserve">    Bewertungsskala:</w:t>
      </w:r>
      <w:r w:rsidR="20F72206">
        <w:rPr/>
        <w:t xml:space="preserve"> 0 % | 25 % | 50 % | 75 % | 100 %</w:t>
      </w:r>
    </w:p>
    <w:p w:rsidR="2E0DA31D" w:rsidP="2E0DA31D" w:rsidRDefault="2E0DA31D" w14:paraId="1DC144D6" w14:textId="7F72D05B">
      <w:pPr>
        <w:pStyle w:val="IntensivesZitat"/>
      </w:pPr>
      <w:r w:rsidR="2E0DA31D">
        <w:rPr/>
        <w:t>F2b (Bewertungsskala)</w:t>
      </w:r>
    </w:p>
    <w:p w:rsidR="2E0DA31D" w:rsidP="2E0DA31D" w:rsidRDefault="2E0DA31D" w14:paraId="1B19880A" w14:textId="5BEC55D9">
      <w:pPr>
        <w:rPr>
          <w:rStyle w:val="Fett"/>
        </w:rPr>
      </w:pPr>
      <w:r w:rsidRPr="2E0DA31D" w:rsidR="2E0DA31D">
        <w:rPr>
          <w:rStyle w:val="Fett"/>
        </w:rPr>
        <w:t>Wie häufig wurden Ihnen 2024 Fahrräder auf einem Hochschulcampus gestohlen?</w:t>
      </w:r>
    </w:p>
    <w:p w:rsidR="2E0DA31D" w:rsidP="2E0DA31D" w:rsidRDefault="2E0DA31D" w14:paraId="3BBB3287" w14:textId="515E1FB1">
      <w:pPr>
        <w:pStyle w:val="Untertitel"/>
        <w:jc w:val="center"/>
        <w:rPr/>
      </w:pPr>
      <w:r w:rsidRPr="772ED6E5" w:rsidR="772ED6E5">
        <w:rPr>
          <w:b w:val="1"/>
          <w:bCs w:val="1"/>
        </w:rPr>
        <w:t>Bewertungsskala: Noch nie</w:t>
      </w:r>
      <w:r w:rsidR="772ED6E5">
        <w:rPr/>
        <w:t xml:space="preserve">| </w:t>
      </w:r>
      <w:r w:rsidR="772ED6E5">
        <w:rPr/>
        <w:t>1 Mal</w:t>
      </w:r>
      <w:r w:rsidR="772ED6E5">
        <w:rPr/>
        <w:t xml:space="preserve">| </w:t>
      </w:r>
      <w:r w:rsidR="772ED6E5">
        <w:rPr/>
        <w:t>2 Mal</w:t>
      </w:r>
      <w:r w:rsidR="772ED6E5">
        <w:rPr/>
        <w:t xml:space="preserve"> | </w:t>
      </w:r>
      <w:r w:rsidR="772ED6E5">
        <w:rPr/>
        <w:t>3 Mal</w:t>
      </w:r>
      <w:r w:rsidR="772ED6E5">
        <w:rPr/>
        <w:t xml:space="preserve">| </w:t>
      </w:r>
      <w:r w:rsidR="772ED6E5">
        <w:rPr/>
        <w:t>4 Mal</w:t>
      </w:r>
      <w:r w:rsidR="772ED6E5">
        <w:rPr/>
        <w:t xml:space="preserve"> oder mehr </w:t>
      </w:r>
    </w:p>
    <w:p w:rsidR="2E0DA31D" w:rsidP="2E0DA31D" w:rsidRDefault="2E0DA31D" w14:paraId="0B316393" w14:textId="7637BAC0">
      <w:pPr>
        <w:pStyle w:val="IntensivesZitat"/>
      </w:pPr>
      <w:r w:rsidR="2E0DA31D">
        <w:rPr/>
        <w:t>F2c (Bewertungsskala)</w:t>
      </w:r>
    </w:p>
    <w:p w:rsidR="2E0DA31D" w:rsidP="2E0DA31D" w:rsidRDefault="2E0DA31D" w14:paraId="7DFCE439" w14:textId="59F17936">
      <w:pPr>
        <w:rPr>
          <w:rStyle w:val="Fett"/>
          <w:rFonts w:ascii="Calibri" w:hAnsi="Calibri" w:cs="Calibri"/>
          <w:color w:val="000000" w:themeColor="text1" w:themeTint="FF" w:themeShade="FF"/>
        </w:rPr>
      </w:pPr>
      <w:r w:rsidRPr="2E0DA31D" w:rsidR="2E0DA31D">
        <w:rPr>
          <w:rStyle w:val="Fett"/>
          <w:rFonts w:ascii="Calibri" w:hAnsi="Calibri" w:cs="Calibri"/>
          <w:color w:val="000000" w:themeColor="text1" w:themeTint="FF" w:themeShade="FF"/>
        </w:rPr>
        <w:t>Wie häufig wurden 2024 Ihre Fahrräder auf einem Hochschulcampus beschädigt?</w:t>
      </w:r>
    </w:p>
    <w:p w:rsidR="2E0DA31D" w:rsidP="2E0DA31D" w:rsidRDefault="2E0DA31D" w14:paraId="33BE1DC6" w14:textId="79E0B4F0">
      <w:pPr>
        <w:pStyle w:val="Untertitel"/>
        <w:jc w:val="center"/>
        <w:rPr/>
      </w:pPr>
      <w:r w:rsidRPr="5CBD7324" w:rsidR="772ED6E5">
        <w:rPr>
          <w:b w:val="1"/>
          <w:bCs w:val="1"/>
        </w:rPr>
        <w:t xml:space="preserve">Bewertungsskala: </w:t>
      </w:r>
      <w:r w:rsidR="772ED6E5">
        <w:rPr/>
        <w:t xml:space="preserve">Noch nie| </w:t>
      </w:r>
      <w:r w:rsidR="772ED6E5">
        <w:rPr/>
        <w:t>1 Mal</w:t>
      </w:r>
      <w:r w:rsidR="772ED6E5">
        <w:rPr/>
        <w:t xml:space="preserve"> | 2 </w:t>
      </w:r>
      <w:r w:rsidR="772ED6E5">
        <w:rPr/>
        <w:t>Mal |</w:t>
      </w:r>
      <w:r w:rsidR="772ED6E5">
        <w:rPr/>
        <w:t xml:space="preserve"> </w:t>
      </w:r>
      <w:r w:rsidR="772ED6E5">
        <w:rPr/>
        <w:t>3 Mal</w:t>
      </w:r>
      <w:r w:rsidR="772ED6E5">
        <w:rPr/>
        <w:t xml:space="preserve">| </w:t>
      </w:r>
      <w:r w:rsidR="772ED6E5">
        <w:rPr/>
        <w:t>4 Mal</w:t>
      </w:r>
      <w:r w:rsidR="772ED6E5">
        <w:rPr/>
        <w:t xml:space="preserve"> oder mehr </w:t>
      </w:r>
    </w:p>
    <w:p w:rsidR="2E0DA31D" w:rsidP="2E0DA31D" w:rsidRDefault="2E0DA31D" w14:paraId="2361CC2B" w14:textId="62A1F9F4">
      <w:pPr>
        <w:pStyle w:val="IntensivesZitat"/>
      </w:pPr>
      <w:r w:rsidR="2E0DA31D">
        <w:rPr/>
        <w:t>F2d (Bewertungsskala)</w:t>
      </w:r>
    </w:p>
    <w:p w:rsidR="2E0DA31D" w:rsidP="2E0DA31D" w:rsidRDefault="2E0DA31D" w14:paraId="0D26DFF9" w14:textId="4B71C493">
      <w:pPr>
        <w:rPr>
          <w:rStyle w:val="Fett"/>
        </w:rPr>
      </w:pPr>
      <w:r w:rsidRPr="2E0DA31D" w:rsidR="2E0DA31D">
        <w:rPr>
          <w:rStyle w:val="Fett"/>
        </w:rPr>
        <w:t>Wie zufrieden sind Sie mit folgenden Aspekten der Fahrradmobilität?</w:t>
      </w:r>
    </w:p>
    <w:p w:rsidR="2E0DA31D" w:rsidP="2E0DA31D" w:rsidRDefault="2E0DA31D" w14:paraId="0C759761" w14:textId="605EEDE8">
      <w:pPr>
        <w:pStyle w:val="Untertitel"/>
        <w:jc w:val="center"/>
        <w:rPr/>
      </w:pPr>
      <w:r w:rsidRPr="184723B2" w:rsidR="184723B2">
        <w:rPr>
          <w:b w:val="1"/>
          <w:bCs w:val="1"/>
        </w:rPr>
        <w:t xml:space="preserve">Bewertungsskala: </w:t>
      </w:r>
      <w:r w:rsidR="184723B2">
        <w:rPr/>
        <w:t>unzufrieden (</w:t>
      </w:r>
      <w:r w:rsidR="184723B2">
        <w:rPr/>
        <w:t>1)|</w:t>
      </w:r>
      <w:r w:rsidR="184723B2">
        <w:rPr/>
        <w:t xml:space="preserve"> Eher unzufrieden (2) | Eher zufrieden (3) | zufrieden (4) | nutze ich nicht | ist mir nicht bekannt</w:t>
      </w:r>
    </w:p>
    <w:p w:rsidR="2E0DA31D" w:rsidP="2E0DA31D" w:rsidRDefault="2E0DA31D" w14:paraId="0A525E4B">
      <w:pPr>
        <w:pStyle w:val="Listenabsatz"/>
        <w:rPr/>
      </w:pPr>
      <w:r w:rsidR="2E0DA31D">
        <w:rPr/>
        <w:t>Qualität der Radwegeverbindungen zum Campus (z.B. Beschaffenheit [wie Kopfsteinpflaster] der Strecke, Abgrenzung zur Fahrbahn, etc.)</w:t>
      </w:r>
    </w:p>
    <w:p w:rsidR="2E0DA31D" w:rsidP="2E0DA31D" w:rsidRDefault="2E0DA31D" w14:paraId="01A9519E" w14:textId="15D719BA">
      <w:pPr>
        <w:pStyle w:val="Listenabsatz"/>
        <w:rPr/>
      </w:pPr>
      <w:r w:rsidR="2E0DA31D">
        <w:rPr/>
        <w:t>Vorhandensein der Radwege zum Campus (z.B. Menge an Radwegen, Ausschilderung zum Campus, etc.)</w:t>
      </w:r>
    </w:p>
    <w:p w:rsidR="2E0DA31D" w:rsidP="2E0DA31D" w:rsidRDefault="2E0DA31D" w14:paraId="470FB328" w14:textId="4BD9C05D">
      <w:pPr>
        <w:pStyle w:val="Listenabsatz"/>
        <w:rPr/>
      </w:pPr>
      <w:r w:rsidR="2E0DA31D">
        <w:rPr/>
        <w:t>Fahrradabstellmöglichkeiten am Campus</w:t>
      </w:r>
    </w:p>
    <w:p w:rsidR="2E0DA31D" w:rsidP="2E0DA31D" w:rsidRDefault="2E0DA31D" w14:paraId="100AF2A2" w14:textId="7BB59EFA">
      <w:pPr>
        <w:pStyle w:val="Listenabsatz"/>
        <w:rPr/>
      </w:pPr>
      <w:r w:rsidR="2E0DA31D">
        <w:rPr/>
        <w:t>Fahrradabstellmöglichkeiten am Bahnhof</w:t>
      </w:r>
    </w:p>
    <w:p w:rsidR="2E0DA31D" w:rsidP="2E0DA31D" w:rsidRDefault="2E0DA31D" w14:noSpellErr="1" w14:paraId="1A92DEDE" w14:textId="4FFC166E">
      <w:pPr>
        <w:pStyle w:val="Listenabsatz"/>
        <w:rPr/>
      </w:pPr>
      <w:r w:rsidR="2E0DA31D">
        <w:rPr/>
        <w:t>Fahrradreparaturstation</w:t>
      </w:r>
    </w:p>
    <w:p w:rsidR="2E0DA31D" w:rsidP="2E0DA31D" w:rsidRDefault="2E0DA31D" w14:paraId="34DCF7AC" w14:textId="6F67627C">
      <w:pPr>
        <w:pStyle w:val="Listenabsatz"/>
        <w:rPr/>
      </w:pPr>
      <w:r w:rsidR="2E0DA31D">
        <w:rPr/>
        <w:t xml:space="preserve">Markierungen für Radelnde auf dem Hochschulgelände </w:t>
      </w:r>
    </w:p>
    <w:p w:rsidR="2E0DA31D" w:rsidP="2E0DA31D" w:rsidRDefault="2E0DA31D" w14:paraId="038D7B31" w14:textId="5823A869">
      <w:pPr>
        <w:pStyle w:val="Listenabsatz"/>
        <w:rPr>
          <w:noProof w:val="0"/>
          <w:lang w:val="de-DE"/>
        </w:rPr>
      </w:pPr>
      <w:r w:rsidRPr="2E0DA31D" w:rsidR="2E0DA31D">
        <w:rPr>
          <w:noProof w:val="0"/>
          <w:lang w:val="de-DE"/>
        </w:rPr>
        <w:t>Sicherheit auf dem Campus (bspw. Security-Begleitung)</w:t>
      </w:r>
    </w:p>
    <w:p w:rsidR="2E0DA31D" w:rsidP="2E0DA31D" w:rsidRDefault="2E0DA31D" w14:paraId="2715A77C" w14:textId="6850194A">
      <w:pPr>
        <w:pStyle w:val="Listenabsatz"/>
        <w:rPr>
          <w:noProof w:val="0"/>
          <w:lang w:val="de-DE"/>
        </w:rPr>
      </w:pPr>
      <w:r w:rsidRPr="2E0DA31D" w:rsidR="2E0DA31D">
        <w:rPr>
          <w:noProof w:val="0"/>
          <w:lang w:val="de-DE"/>
        </w:rPr>
        <w:t>Häufigkeit von Fahrradreparaturworkshops</w:t>
      </w:r>
    </w:p>
    <w:p w:rsidR="2E0DA31D" w:rsidP="2E0DA31D" w:rsidRDefault="2E0DA31D" w14:paraId="736B2D52" w14:textId="47DD3905">
      <w:pPr>
        <w:pStyle w:val="Listenabsatz"/>
        <w:rPr>
          <w:noProof w:val="0"/>
          <w:lang w:val="de-DE"/>
        </w:rPr>
      </w:pPr>
      <w:r w:rsidRPr="2E0DA31D" w:rsidR="2E0DA31D">
        <w:rPr>
          <w:noProof w:val="0"/>
          <w:lang w:val="de-DE"/>
        </w:rPr>
        <w:t>Informationsangebot zum Radfahren seitens der Hochschule</w:t>
      </w:r>
    </w:p>
    <w:p w:rsidR="2E0DA31D" w:rsidP="2E0DA31D" w:rsidRDefault="2E0DA31D" w14:paraId="13017217" w14:textId="5360E9AE">
      <w:pPr>
        <w:pStyle w:val="Listenabsatz"/>
        <w:rPr>
          <w:noProof w:val="0"/>
          <w:lang w:val="de-DE"/>
        </w:rPr>
      </w:pPr>
      <w:r w:rsidRPr="2E0DA31D" w:rsidR="2E0DA31D">
        <w:rPr>
          <w:noProof w:val="0"/>
          <w:lang w:val="de-DE"/>
        </w:rPr>
        <w:t>Umkleide-bzw. Duschmöglichkeiten</w:t>
      </w:r>
    </w:p>
    <w:p w:rsidR="2E0DA31D" w:rsidP="2E0DA31D" w:rsidRDefault="2E0DA31D" w14:paraId="5D555C1D" w14:textId="011F21B1">
      <w:pPr>
        <w:pStyle w:val="Listenabsatz"/>
        <w:rPr/>
      </w:pPr>
      <w:r w:rsidR="2E0DA31D">
        <w:rPr/>
        <w:t>(hochschulspezifische Fragen)</w:t>
      </w:r>
    </w:p>
    <w:p w:rsidR="2E0DA31D" w:rsidP="184723B2" w:rsidRDefault="2E0DA31D" w14:paraId="2EDD5706" w14:textId="133AF3E6">
      <w:pPr>
        <w:pStyle w:val="IntensivesZitat"/>
        <w:jc w:val="left"/>
        <w:rPr>
          <w:rStyle w:val="Fett"/>
          <w:b w:val="0"/>
          <w:bCs w:val="0"/>
        </w:rPr>
      </w:pPr>
      <w:r w:rsidR="2B58EBD2">
        <w:rPr/>
        <w:t xml:space="preserve">(Anzeigefilter nur für Personen, die mind. </w:t>
      </w:r>
      <w:r w:rsidR="2B58EBD2">
        <w:rPr/>
        <w:t>1 Mal</w:t>
      </w:r>
      <w:r w:rsidR="2B58EBD2">
        <w:rPr/>
        <w:t xml:space="preserve"> </w:t>
      </w:r>
      <w:r w:rsidR="2B58EBD2">
        <w:rPr/>
        <w:t>Fahrer:in</w:t>
      </w:r>
      <w:r w:rsidR="2B58EBD2">
        <w:rPr/>
        <w:t xml:space="preserve"> in einem Pkw und motorisierten Zweirad sind) – H1 a</w:t>
      </w:r>
    </w:p>
    <w:p w:rsidR="2E0DA31D" w:rsidP="2E0DA31D" w:rsidRDefault="2E0DA31D" w14:paraId="7B2E8138" w14:textId="04E2116D">
      <w:pPr/>
      <w:r w:rsidRPr="2B58EBD2" w:rsidR="2B58EBD2">
        <w:rPr>
          <w:rStyle w:val="Fett"/>
          <w:b w:val="0"/>
          <w:bCs w:val="0"/>
        </w:rPr>
        <w:t>Filter bezieht sich auf Frage B3c, B7, B8 und B10a:</w:t>
      </w:r>
    </w:p>
    <w:p w:rsidR="2E0DA31D" w:rsidP="2B58EBD2" w:rsidRDefault="2E0DA31D" w14:paraId="43CB2A35" w14:textId="441EAB7C">
      <w:pPr>
        <w:rPr>
          <w:rStyle w:val="SchwacheHervorhebung"/>
        </w:rPr>
      </w:pPr>
      <w:r w:rsidRPr="2B58EBD2" w:rsidR="2B58EBD2">
        <w:rPr>
          <w:rStyle w:val="SchwacheHervorhebung"/>
        </w:rPr>
        <w:t>Mit welchem der folgenden Verkehrsmittel legten Sie 2024 die Strecke zwischen den Wohnorten zurück?</w:t>
      </w:r>
    </w:p>
    <w:p w:rsidR="2E0DA31D" w:rsidP="2E0DA31D" w:rsidRDefault="2E0DA31D" w14:paraId="4CD7BDC9" w14:textId="5ED6AD8C">
      <w:pPr>
        <w:rPr>
          <w:rStyle w:val="SchwacheHervorhebung"/>
        </w:rPr>
      </w:pPr>
      <w:r w:rsidRPr="2B58EBD2" w:rsidR="2B58EBD2">
        <w:rPr>
          <w:rStyle w:val="SchwacheHervorhebung"/>
        </w:rPr>
        <w:t xml:space="preserve">Mit welchem der folgenden Verkehrsmittel legen Sie an windigen und/oder niederschlagsreichen Tagen (Schnee, Regen) oder Glätte üblicherweise den größten Teil der Strecke vom Wohnort zur Hochschule zurück? </w:t>
      </w:r>
    </w:p>
    <w:p w:rsidR="2E0DA31D" w:rsidP="2E0DA31D" w:rsidRDefault="2E0DA31D" w14:paraId="249B50B6">
      <w:pPr>
        <w:rPr>
          <w:rStyle w:val="SchwacheHervorhebung"/>
        </w:rPr>
      </w:pPr>
      <w:r w:rsidRPr="2B58EBD2" w:rsidR="2B58EBD2">
        <w:rPr>
          <w:rStyle w:val="SchwacheHervorhebung"/>
        </w:rPr>
        <w:t>Mit welchem der folgenden Verkehrsmittel legen Sie an Tagen ohne Einschränkungen (sonnig, bewölkt) üblicherweise den größten Teil der Strecke zur Hochschule zurück?</w:t>
      </w:r>
    </w:p>
    <w:p w:rsidR="2B58EBD2" w:rsidP="2B58EBD2" w:rsidRDefault="2B58EBD2" w14:paraId="52AA36E2" w14:textId="18CC2449">
      <w:pPr>
        <w:pStyle w:val="Standard"/>
        <w:rPr>
          <w:rStyle w:val="SchwacheHervorhebung"/>
        </w:rPr>
      </w:pPr>
      <w:r w:rsidRPr="2B58EBD2" w:rsidR="2B58EBD2">
        <w:rPr>
          <w:rStyle w:val="SchwacheHervorhebung"/>
        </w:rPr>
        <w:t>Mit welchen der folgenden Verkehrsmittel legten Sie die Strecke zwischen den Hochschulstandorten zurück?</w:t>
      </w:r>
    </w:p>
    <w:p w:rsidR="2E0DA31D" w:rsidP="2E0DA31D" w:rsidRDefault="2E0DA31D" w14:paraId="7DFB2D65" w14:textId="52080A2C">
      <w:pPr>
        <w:pStyle w:val="IntensivesZitat"/>
        <w:rPr>
          <w:rStyle w:val="Fett"/>
          <w:b w:val="0"/>
          <w:bCs w:val="0"/>
        </w:rPr>
      </w:pPr>
      <w:r w:rsidR="2E0DA31D">
        <w:rPr/>
        <w:t>H1a (Mehrfach-Auswahl)</w:t>
      </w:r>
    </w:p>
    <w:p w:rsidR="2E0DA31D" w:rsidP="2E0DA31D" w:rsidRDefault="2E0DA31D" w14:paraId="49D4E1F5" w14:textId="258E4CC3">
      <w:pPr>
        <w:spacing w:before="240" w:after="240"/>
      </w:pPr>
      <w:r w:rsidRPr="2B58EBD2" w:rsidR="2B58EBD2">
        <w:rPr>
          <w:rStyle w:val="Fett"/>
        </w:rPr>
        <w:t>Was sind Ihre Gründe auf dem Weg zur Hochschule den Pkw (oder ein motorisiertes Zweirad) zu nutzen?</w:t>
      </w:r>
    </w:p>
    <w:p w:rsidR="2E0DA31D" w:rsidP="2E0DA31D" w:rsidRDefault="2E0DA31D" w14:paraId="5B1BE368" w14:textId="65A13C3E">
      <w:pPr>
        <w:pStyle w:val="Listenabsatz"/>
        <w:rPr/>
      </w:pPr>
      <w:r w:rsidR="2E0DA31D">
        <w:rPr/>
        <w:t>Pkw wird zu Arbeitszwecken benötigt</w:t>
      </w:r>
    </w:p>
    <w:p w:rsidR="2E0DA31D" w:rsidP="2E0DA31D" w:rsidRDefault="2E0DA31D" w14:paraId="44762D68" w14:textId="7A580977">
      <w:pPr>
        <w:pStyle w:val="Listenabsatz"/>
        <w:rPr/>
      </w:pPr>
      <w:r w:rsidR="2E0DA31D">
        <w:rPr/>
        <w:t>Bringen und Holen von Familienmitgliedern</w:t>
      </w:r>
    </w:p>
    <w:p w:rsidR="2E0DA31D" w:rsidP="2E0DA31D" w:rsidRDefault="2E0DA31D" w14:paraId="2371E7C8" w14:textId="32448825">
      <w:pPr>
        <w:pStyle w:val="Listenabsatz"/>
        <w:rPr/>
      </w:pPr>
      <w:r w:rsidR="2E0DA31D">
        <w:rPr/>
        <w:t>Geringere Kosten im Vergleich zum öffentlichen Verkehr</w:t>
      </w:r>
    </w:p>
    <w:p w:rsidR="2E0DA31D" w:rsidP="2E0DA31D" w:rsidRDefault="2E0DA31D" w14:paraId="79D32B18" w14:textId="4DE6A3BE">
      <w:pPr>
        <w:pStyle w:val="Listenabsatz"/>
        <w:rPr/>
      </w:pPr>
      <w:r w:rsidR="2E0DA31D">
        <w:rPr/>
        <w:t>Kurze Fahrtzeit</w:t>
      </w:r>
    </w:p>
    <w:p w:rsidR="2E0DA31D" w:rsidP="2E0DA31D" w:rsidRDefault="2E0DA31D" w14:paraId="6F25C358" w14:textId="70EED568">
      <w:pPr>
        <w:pStyle w:val="Listenabsatz"/>
        <w:rPr/>
      </w:pPr>
      <w:r w:rsidR="2E0DA31D">
        <w:rPr/>
        <w:t>Unabhängigkeit von Fahrtzeiten</w:t>
      </w:r>
    </w:p>
    <w:p w:rsidR="2E0DA31D" w:rsidP="2E0DA31D" w:rsidRDefault="2E0DA31D" w14:paraId="4C916BAB" w14:textId="1CE04CD5">
      <w:pPr>
        <w:pStyle w:val="Listenabsatz"/>
        <w:rPr/>
      </w:pPr>
      <w:r w:rsidR="2E0DA31D">
        <w:rPr/>
        <w:t>Flexibilität in der Nutzung (Gepäckmitnahme, private Erledigungen, …)</w:t>
      </w:r>
    </w:p>
    <w:p w:rsidR="2E0DA31D" w:rsidP="2E0DA31D" w:rsidRDefault="2E0DA31D" w14:paraId="355EEB1C" w14:textId="4AA6C0CE">
      <w:pPr>
        <w:pStyle w:val="Listenabsatz"/>
        <w:rPr/>
      </w:pPr>
      <w:r w:rsidR="2E0DA31D">
        <w:rPr/>
        <w:t>Unzureichende Anbindung der Hochschule an den öffentlichen Verkehr</w:t>
      </w:r>
    </w:p>
    <w:p w:rsidR="2E0DA31D" w:rsidP="2E0DA31D" w:rsidRDefault="2E0DA31D" w14:paraId="6931065C" w14:textId="0817E4A6">
      <w:pPr>
        <w:pStyle w:val="Listenabsatz"/>
        <w:rPr/>
      </w:pPr>
      <w:r w:rsidR="2E0DA31D">
        <w:rPr/>
        <w:t>Unzureichende Anbindung des Wohnsitzes an den öffentlichen</w:t>
      </w:r>
      <w:r>
        <w:br/>
      </w:r>
      <w:r w:rsidR="2E0DA31D">
        <w:rPr/>
        <w:t>Verkehr</w:t>
      </w:r>
    </w:p>
    <w:p w:rsidR="2E0DA31D" w:rsidP="2E0DA31D" w:rsidRDefault="2E0DA31D" w14:paraId="1B55AABA" w14:textId="78242D87">
      <w:pPr>
        <w:pStyle w:val="Listenabsatz"/>
        <w:rPr/>
      </w:pPr>
      <w:r w:rsidR="2E0DA31D">
        <w:rPr/>
        <w:t>Barrierefreiheit</w:t>
      </w:r>
    </w:p>
    <w:p w:rsidR="2E0DA31D" w:rsidP="2E0DA31D" w:rsidRDefault="2E0DA31D" w14:paraId="37296562" w14:textId="18055750">
      <w:pPr>
        <w:pStyle w:val="Listenabsatz"/>
        <w:rPr/>
      </w:pPr>
      <w:r w:rsidR="2B58EBD2">
        <w:rPr/>
        <w:t>Anderer Grund</w:t>
      </w:r>
      <w:r w:rsidR="2B58EBD2">
        <w:rPr/>
        <w:t xml:space="preserve"> (Gewohnheit, Image, Sicherheit, Komfort, …).</w:t>
      </w:r>
    </w:p>
    <w:p w:rsidR="2B58EBD2" w:rsidP="2B58EBD2" w:rsidRDefault="2B58EBD2" w14:paraId="664B800B" w14:textId="41678DF1">
      <w:pPr>
        <w:pStyle w:val="IntensivesZitat"/>
        <w:jc w:val="left"/>
        <w:rPr>
          <w:rStyle w:val="Fett"/>
          <w:b w:val="0"/>
          <w:bCs w:val="0"/>
        </w:rPr>
      </w:pPr>
      <w:r w:rsidR="2B58EBD2">
        <w:rPr/>
        <w:t xml:space="preserve">(Anzeigefilter nur für Personen, die mind. </w:t>
      </w:r>
      <w:r w:rsidR="2B58EBD2">
        <w:rPr/>
        <w:t>1 Mal</w:t>
      </w:r>
      <w:r w:rsidR="2B58EBD2">
        <w:rPr/>
        <w:t xml:space="preserve"> </w:t>
      </w:r>
      <w:r w:rsidR="2B58EBD2">
        <w:rPr/>
        <w:t>Fahrer:in</w:t>
      </w:r>
      <w:r w:rsidR="2B58EBD2">
        <w:rPr/>
        <w:t xml:space="preserve"> in einem Pkw und motorisierten Zweirad sind und zu oder zwischen den Campus pendeln) – H1 b</w:t>
      </w:r>
    </w:p>
    <w:p w:rsidR="2B58EBD2" w:rsidP="2B58EBD2" w:rsidRDefault="2B58EBD2" w14:paraId="2A988523" w14:textId="06CE898B">
      <w:pPr>
        <w:rPr>
          <w:rStyle w:val="SchwacheHervorhebung"/>
        </w:rPr>
      </w:pPr>
      <w:r w:rsidRPr="2B58EBD2" w:rsidR="2B58EBD2">
        <w:rPr>
          <w:rStyle w:val="Fett"/>
          <w:b w:val="0"/>
          <w:bCs w:val="0"/>
        </w:rPr>
        <w:t>Filter bezieht sich auf Frage B7, B8 und B10a:</w:t>
      </w:r>
      <w:r>
        <w:br/>
      </w:r>
      <w:r w:rsidRPr="2B58EBD2" w:rsidR="2B58EBD2">
        <w:rPr>
          <w:rStyle w:val="SchwacheHervorhebung"/>
        </w:rPr>
        <w:t xml:space="preserve">Mit welchem der folgenden Verkehrsmittel legen Sie an windigen und/oder niederschlagsreichen Tagen (Schnee, Regen) oder Glätte üblicherweise den größten Teil der Strecke vom Wohnort zur Hochschule zurück? </w:t>
      </w:r>
    </w:p>
    <w:p w:rsidR="2B58EBD2" w:rsidP="2B58EBD2" w:rsidRDefault="2B58EBD2" w14:paraId="79B2132C">
      <w:pPr>
        <w:rPr>
          <w:rStyle w:val="SchwacheHervorhebung"/>
        </w:rPr>
      </w:pPr>
      <w:r w:rsidRPr="2B58EBD2" w:rsidR="2B58EBD2">
        <w:rPr>
          <w:rStyle w:val="SchwacheHervorhebung"/>
        </w:rPr>
        <w:t>Mit welchem der folgenden Verkehrsmittel legen Sie an Tagen ohne Einschränkungen (sonnig, bewölkt) üblicherweise den größten Teil der Strecke zur Hochschule zurück?</w:t>
      </w:r>
    </w:p>
    <w:p w:rsidR="2B58EBD2" w:rsidP="2B58EBD2" w:rsidRDefault="2B58EBD2" w14:paraId="693C30CD" w14:textId="421053FC">
      <w:pPr>
        <w:pStyle w:val="Standard"/>
        <w:rPr>
          <w:rStyle w:val="SchwacheHervorhebung"/>
        </w:rPr>
      </w:pPr>
      <w:r w:rsidRPr="2B58EBD2" w:rsidR="2B58EBD2">
        <w:rPr>
          <w:rStyle w:val="SchwacheHervorhebung"/>
        </w:rPr>
        <w:t>Mit welchen der folgenden Verkehrsmittel legten Sie die Strecke zwischen den Hochschulstandorten zurück?</w:t>
      </w:r>
    </w:p>
    <w:p w:rsidR="2E0DA31D" w:rsidP="2E0DA31D" w:rsidRDefault="2E0DA31D" w14:paraId="4767E00B" w14:textId="0148A030">
      <w:pPr>
        <w:pStyle w:val="IntensivesZitat"/>
      </w:pPr>
      <w:r w:rsidR="2E0DA31D">
        <w:rPr/>
        <w:t>H1b (Einfach-Auswahl)</w:t>
      </w:r>
    </w:p>
    <w:p w:rsidR="2E0DA31D" w:rsidP="2E0DA31D" w:rsidRDefault="2E0DA31D" w14:paraId="56D8C8C4" w14:textId="374D3449">
      <w:pPr>
        <w:rPr>
          <w:rStyle w:val="Fett"/>
        </w:rPr>
      </w:pPr>
      <w:r w:rsidRPr="2E0DA31D" w:rsidR="2E0DA31D">
        <w:rPr>
          <w:rStyle w:val="Fett"/>
        </w:rPr>
        <w:t>Wo parken Sie in der Regel an der Hochschule?</w:t>
      </w:r>
    </w:p>
    <w:p w:rsidR="2E0DA31D" w:rsidP="2E0DA31D" w:rsidRDefault="2E0DA31D" w14:paraId="389D8512" w14:textId="7038A032">
      <w:pPr>
        <w:pStyle w:val="Listenabsatz"/>
        <w:rPr/>
      </w:pPr>
      <w:r w:rsidR="2E0DA31D">
        <w:rPr/>
        <w:t xml:space="preserve">Parkplatz der Hochschule </w:t>
      </w:r>
    </w:p>
    <w:p w:rsidR="2E0DA31D" w:rsidP="2E0DA31D" w:rsidRDefault="2E0DA31D" w14:paraId="032A4B88">
      <w:pPr>
        <w:pStyle w:val="Listenabsatz"/>
        <w:rPr/>
      </w:pPr>
      <w:r w:rsidR="2E0DA31D">
        <w:rPr/>
        <w:t>Parkplatz der Stadt</w:t>
      </w:r>
    </w:p>
    <w:p w:rsidR="2E0DA31D" w:rsidP="2E0DA31D" w:rsidRDefault="2E0DA31D" w14:paraId="65227B24">
      <w:pPr>
        <w:pStyle w:val="Listenabsatz"/>
        <w:rPr/>
      </w:pPr>
      <w:r w:rsidR="2E0DA31D">
        <w:rPr/>
        <w:t>E-Ladestation-Parkplätze</w:t>
      </w:r>
    </w:p>
    <w:p w:rsidR="2E0DA31D" w:rsidP="2E0DA31D" w:rsidRDefault="2E0DA31D" w14:paraId="25ABBFC6" w14:textId="66F6D6B1">
      <w:pPr>
        <w:pStyle w:val="Listenabsatz"/>
        <w:rPr>
          <w:b w:val="1"/>
          <w:bCs w:val="1"/>
          <w:i w:val="1"/>
          <w:iCs w:val="1"/>
        </w:rPr>
      </w:pPr>
      <w:r w:rsidR="2E0DA31D">
        <w:rPr/>
        <w:t xml:space="preserve">Sonstiges </w:t>
      </w:r>
      <w:r w:rsidRPr="2E0DA31D" w:rsidR="2E0DA31D">
        <w:rPr>
          <w:b w:val="1"/>
          <w:bCs w:val="1"/>
          <w:i w:val="1"/>
          <w:iCs w:val="1"/>
        </w:rPr>
        <w:t>(Mit Eingabefeld)</w:t>
      </w:r>
    </w:p>
    <w:p w:rsidR="2E0DA31D" w:rsidP="4D515BF8" w:rsidRDefault="2E0DA31D" w14:paraId="63C4FF74" w14:textId="300D5292">
      <w:pPr>
        <w:pStyle w:val="IntensivesZitat"/>
        <w:jc w:val="left"/>
      </w:pPr>
      <w:r w:rsidR="772ED6E5">
        <w:rPr/>
        <w:t xml:space="preserve"> (Anzeigefilter nur für Personen, die Dienstreisen durchführen) I1 a</w:t>
      </w:r>
    </w:p>
    <w:p w:rsidR="5DE3BB55" w:rsidP="4D515BF8" w:rsidRDefault="5DE3BB55" w14:paraId="2DC27613" w14:textId="36385DBF">
      <w:pPr>
        <w:pStyle w:val="Standard"/>
        <w:rPr>
          <w:rStyle w:val="SchwacheHervorhebung"/>
        </w:rPr>
      </w:pPr>
      <w:r w:rsidRPr="2B58EBD2" w:rsidR="2B58EBD2">
        <w:rPr>
          <w:rStyle w:val="Fett"/>
          <w:b w:val="0"/>
          <w:bCs w:val="0"/>
        </w:rPr>
        <w:t>Filter bezieht sich auf Frage A1:</w:t>
      </w:r>
      <w:r>
        <w:br/>
      </w:r>
      <w:r w:rsidRPr="2B58EBD2" w:rsidR="2B58EBD2">
        <w:rPr>
          <w:rStyle w:val="SchwacheHervorhebung"/>
        </w:rPr>
        <w:t xml:space="preserve">Zu welcher Personengruppe an der Hochschule gehören Sie? Wird nicht angezeigt für Studierende und Gaststudierende, </w:t>
      </w:r>
      <w:r w:rsidRPr="2B58EBD2" w:rsidR="2B58EBD2">
        <w:rPr>
          <w:rStyle w:val="SchwacheHervorhebung"/>
        </w:rPr>
        <w:t>LfBA</w:t>
      </w:r>
      <w:r w:rsidRPr="2B58EBD2" w:rsidR="2B58EBD2">
        <w:rPr>
          <w:rStyle w:val="SchwacheHervorhebung"/>
        </w:rPr>
        <w:t xml:space="preserve"> und nebenberufliches wissenschaftliches und künstlerisches Personal</w:t>
      </w:r>
    </w:p>
    <w:p w:rsidR="2E0DA31D" w:rsidP="2E0DA31D" w:rsidRDefault="2E0DA31D" w14:paraId="45F45C66" w14:textId="08465C9C">
      <w:pPr>
        <w:pStyle w:val="IntensivesZitat"/>
      </w:pPr>
      <w:r w:rsidR="2E0DA31D">
        <w:rPr/>
        <w:t>I1a (Eingabe)</w:t>
      </w:r>
    </w:p>
    <w:p w:rsidR="2E0DA31D" w:rsidP="2E0DA31D" w:rsidRDefault="2E0DA31D" w14:paraId="79904CD4" w14:textId="16F53063">
      <w:pPr>
        <w:rPr>
          <w:b w:val="1"/>
          <w:bCs w:val="1"/>
        </w:rPr>
      </w:pPr>
      <w:r w:rsidRPr="2E0DA31D" w:rsidR="2E0DA31D">
        <w:rPr>
          <w:b w:val="1"/>
          <w:bCs w:val="1"/>
        </w:rPr>
        <w:t>Wie zufrieden sind Sie mit folgenden umgesetzten Maßnahmen speziell für Hochschulbeschäftigte?</w:t>
      </w:r>
    </w:p>
    <w:p w:rsidR="2E0DA31D" w:rsidP="2E0DA31D" w:rsidRDefault="2E0DA31D" w14:paraId="658B17BC" w14:textId="38D1279B">
      <w:pPr>
        <w:pStyle w:val="Untertitel"/>
        <w:jc w:val="center"/>
        <w:rPr/>
      </w:pPr>
      <w:r w:rsidRPr="184723B2" w:rsidR="184723B2">
        <w:rPr>
          <w:b w:val="1"/>
          <w:bCs w:val="1"/>
        </w:rPr>
        <w:t xml:space="preserve">Bewertungsskala: </w:t>
      </w:r>
      <w:r w:rsidR="184723B2">
        <w:rPr/>
        <w:t xml:space="preserve">unzufrieden </w:t>
      </w:r>
      <w:r w:rsidR="184723B2">
        <w:rPr/>
        <w:t>(</w:t>
      </w:r>
      <w:r w:rsidR="184723B2">
        <w:rPr/>
        <w:t>1)|</w:t>
      </w:r>
      <w:r w:rsidR="184723B2">
        <w:rPr/>
        <w:t xml:space="preserve"> Eher unzufrieden (2) | Eher zufrieden (3) | zufrieden (4) | nutze ich nicht | ist mir nicht bekannt</w:t>
      </w:r>
    </w:p>
    <w:p w:rsidR="2E0DA31D" w:rsidP="4D515BF8" w:rsidRDefault="2E0DA31D" w14:paraId="5015DC8A" w14:textId="571350A8">
      <w:pPr>
        <w:pStyle w:val="Listenabsatz"/>
        <w:rPr/>
      </w:pPr>
      <w:r w:rsidR="772ED6E5">
        <w:rPr/>
        <w:t>Dienstfahrrad</w:t>
      </w:r>
    </w:p>
    <w:p w:rsidR="2E0DA31D" w:rsidP="4D515BF8" w:rsidRDefault="2E0DA31D" w14:paraId="0C181511" w14:textId="58C91197">
      <w:pPr>
        <w:pStyle w:val="Listenabsatz"/>
        <w:rPr/>
      </w:pPr>
      <w:r w:rsidR="772ED6E5">
        <w:rPr/>
        <w:t>Dienst-Lastenfahrrad</w:t>
      </w:r>
    </w:p>
    <w:p w:rsidR="2E0DA31D" w:rsidP="4D515BF8" w:rsidRDefault="2E0DA31D" w14:paraId="4C8F467E" w14:textId="6AD2286E">
      <w:pPr>
        <w:pStyle w:val="Listenabsatz"/>
        <w:rPr/>
      </w:pPr>
      <w:r w:rsidR="772ED6E5">
        <w:rPr/>
        <w:t>Jobticket</w:t>
      </w:r>
    </w:p>
    <w:p w:rsidR="2E0DA31D" w:rsidP="4D515BF8" w:rsidRDefault="2E0DA31D" w14:paraId="62575FF5" w14:textId="31E87622">
      <w:pPr>
        <w:pStyle w:val="Listenabsatz"/>
        <w:rPr/>
      </w:pPr>
      <w:r w:rsidR="772ED6E5">
        <w:rPr/>
        <w:t>E-Dienstwagen</w:t>
      </w:r>
    </w:p>
    <w:p w:rsidR="2E0DA31D" w:rsidP="4D515BF8" w:rsidRDefault="2E0DA31D" w14:paraId="0980E0B2" w14:textId="535E2B47">
      <w:pPr>
        <w:pStyle w:val="Listenabsatz"/>
        <w:rPr/>
      </w:pPr>
      <w:r w:rsidR="772ED6E5">
        <w:rPr/>
        <w:t>(bitte je HS ausfüllen)</w:t>
      </w:r>
    </w:p>
    <w:p w:rsidR="2E0DA31D" w:rsidP="4D515BF8" w:rsidRDefault="2E0DA31D" w14:paraId="32ED9453" w14:textId="29A75B19">
      <w:pPr>
        <w:pStyle w:val="Standard"/>
      </w:pPr>
      <w:r w:rsidRPr="772ED6E5" w:rsidR="772ED6E5">
        <w:rPr>
          <w:rFonts w:ascii="Calibri" w:hAnsi="Calibri" w:eastAsia="Calibri" w:cs="Calibri"/>
          <w:noProof w:val="0"/>
          <w:color w:val="7F8C8D"/>
          <w:sz w:val="22"/>
          <w:szCs w:val="22"/>
          <w:lang w:val="de-DE"/>
        </w:rPr>
        <w:t>Ansprechperson für das Jobticket ist die Personalabteilung.</w:t>
      </w:r>
      <w:r w:rsidR="772ED6E5">
        <w:rPr/>
        <w:t xml:space="preserve"> </w:t>
      </w:r>
      <w:r>
        <w:br w:type="page"/>
      </w:r>
    </w:p>
    <w:p w:rsidR="2E0DA31D" w:rsidP="184723B2" w:rsidRDefault="2E0DA31D" w14:paraId="2EA7877A" w14:textId="3B82A19E">
      <w:pPr>
        <w:pStyle w:val="Standard"/>
        <w:rPr>
          <w:rStyle w:val="berschrift2Zchn"/>
        </w:rPr>
      </w:pPr>
      <w:bookmarkStart w:name="_Toc599083250" w:id="472606629"/>
      <w:r w:rsidRPr="184723B2" w:rsidR="184723B2">
        <w:rPr>
          <w:rStyle w:val="berschrift2Zchn"/>
        </w:rPr>
        <w:t xml:space="preserve">Maßnahmen: </w:t>
      </w:r>
      <w:r w:rsidRPr="184723B2" w:rsidR="184723B2">
        <w:rPr>
          <w:rStyle w:val="berschrift2Zchn"/>
        </w:rPr>
        <w:t>Wunsch</w:t>
      </w:r>
      <w:r w:rsidRPr="184723B2" w:rsidR="184723B2">
        <w:rPr>
          <w:rStyle w:val="berschrift2Zchn"/>
        </w:rPr>
        <w:t>-Zustand</w:t>
      </w:r>
      <w:bookmarkEnd w:id="472606629"/>
      <w:r w:rsidRPr="184723B2" w:rsidR="184723B2">
        <w:rPr>
          <w:rStyle w:val="berschrift2Zchn"/>
        </w:rPr>
        <w:t xml:space="preserve"> </w:t>
      </w:r>
    </w:p>
    <w:p w:rsidR="00EC4001" w:rsidP="00EC4001" w:rsidRDefault="002969AD" w14:paraId="77463E25" w14:textId="42A1656A">
      <w:pPr>
        <w:pStyle w:val="IntensivesZitat"/>
      </w:pPr>
      <w:r>
        <w:t xml:space="preserve">D1 </w:t>
      </w:r>
      <w:r w:rsidR="00EC4001">
        <w:t>(Mehrfachauswahl)</w:t>
      </w:r>
    </w:p>
    <w:p w:rsidR="00EC4001" w:rsidP="00EC4001" w:rsidRDefault="00EC4001" w14:paraId="5CCAFF49" w14:textId="14BED797">
      <w:pPr>
        <w:rPr>
          <w:rStyle w:val="Fett"/>
        </w:rPr>
      </w:pPr>
      <w:r>
        <w:rPr>
          <w:rStyle w:val="Fett"/>
        </w:rPr>
        <w:t>Wie würden Sie gerne zum Hochschulcampus kommen (jedes Wetter)?</w:t>
      </w:r>
    </w:p>
    <w:p w:rsidR="00EC4001" w:rsidP="00EC4001" w:rsidRDefault="00EC4001" w14:paraId="72B07872" w14:textId="77777777">
      <w:pPr>
        <w:pStyle w:val="Listenabsatz"/>
      </w:pPr>
      <w:r>
        <w:t>Züge im Fernverkehr (IC, EC, ICE)</w:t>
      </w:r>
    </w:p>
    <w:p w:rsidR="00EC4001" w:rsidP="00EC4001" w:rsidRDefault="00EC4001" w14:paraId="7709A0F3" w14:textId="43E55567">
      <w:pPr>
        <w:pStyle w:val="Listenabsatz"/>
      </w:pPr>
      <w:r>
        <w:t>Züge im Regionalverkehr</w:t>
      </w:r>
      <w:r w:rsidR="005F77C9">
        <w:t xml:space="preserve"> (RE, Tram, …)</w:t>
      </w:r>
    </w:p>
    <w:p w:rsidR="00EC4001" w:rsidP="00EC4001" w:rsidRDefault="00EC4001" w14:paraId="47708E13" w14:textId="77777777">
      <w:pPr>
        <w:pStyle w:val="Listenabsatz"/>
      </w:pPr>
      <w:r>
        <w:t>Linienbus (Nahverkehr)</w:t>
      </w:r>
    </w:p>
    <w:p w:rsidR="00EC4001" w:rsidP="00EC4001" w:rsidRDefault="00EC4001" w14:paraId="44075C39" w14:textId="77777777">
      <w:pPr>
        <w:pStyle w:val="Listenabsatz"/>
        <w:rPr/>
      </w:pPr>
      <w:r w:rsidR="6FA86E8A">
        <w:rPr/>
        <w:t>Motorisierte Zweiräder</w:t>
      </w:r>
    </w:p>
    <w:p w:rsidRPr="00051531" w:rsidR="00EC4001" w:rsidP="6FA86E8A" w:rsidRDefault="00EC4001" w14:paraId="2804AA5D" w14:textId="7BA26B83">
      <w:pPr>
        <w:pStyle w:val="Listenabsatz"/>
        <w:suppressLineNumbers w:val="0"/>
        <w:bidi w:val="0"/>
        <w:spacing w:before="0" w:beforeAutospacing="off" w:after="160" w:afterAutospacing="off" w:line="259" w:lineRule="auto"/>
        <w:ind w:left="1440" w:right="0" w:hanging="360"/>
        <w:jc w:val="left"/>
        <w:rPr/>
      </w:pPr>
      <w:r w:rsidR="6FA86E8A">
        <w:rPr/>
        <w:t>Fahrrad</w:t>
      </w:r>
    </w:p>
    <w:p w:rsidRPr="00051531" w:rsidR="00EC4001" w:rsidP="6FA86E8A" w:rsidRDefault="00EC4001" w14:paraId="5D6CDF98" w14:textId="0DF00CC8">
      <w:pPr>
        <w:pStyle w:val="Listenabsatz"/>
        <w:suppressLineNumbers w:val="0"/>
        <w:bidi w:val="0"/>
        <w:spacing w:before="0" w:beforeAutospacing="off" w:after="160" w:afterAutospacing="off" w:line="259" w:lineRule="auto"/>
        <w:ind w:right="0"/>
        <w:jc w:val="left"/>
        <w:rPr/>
      </w:pPr>
      <w:r w:rsidR="6FA86E8A">
        <w:rPr/>
        <w:t>E-</w:t>
      </w:r>
      <w:r w:rsidR="6FA86E8A">
        <w:rPr/>
        <w:t>Bike</w:t>
      </w:r>
    </w:p>
    <w:p w:rsidRPr="00051531" w:rsidR="00EC4001" w:rsidP="6FA86E8A" w:rsidRDefault="00EC4001" w14:paraId="11418C09" w14:textId="4C38D8F7">
      <w:pPr>
        <w:pStyle w:val="Listenabsatz"/>
        <w:suppressLineNumbers w:val="0"/>
        <w:bidi w:val="0"/>
        <w:spacing w:before="0" w:beforeAutospacing="off" w:after="160" w:afterAutospacing="off" w:line="259" w:lineRule="auto"/>
        <w:ind w:right="0"/>
        <w:jc w:val="left"/>
        <w:rPr/>
      </w:pPr>
      <w:r w:rsidR="6FA86E8A">
        <w:rPr/>
        <w:t>Zu</w:t>
      </w:r>
      <w:r w:rsidR="6FA86E8A">
        <w:rPr/>
        <w:t xml:space="preserve"> Fuß</w:t>
      </w:r>
    </w:p>
    <w:p w:rsidR="00EC4001" w:rsidP="00EC4001" w:rsidRDefault="00EC4001" w14:paraId="1AA5DFC2" w14:textId="795B98CB">
      <w:pPr>
        <w:pStyle w:val="Listenabsatz"/>
        <w:rPr/>
      </w:pPr>
      <w:r w:rsidR="6FA86E8A">
        <w:rPr/>
        <w:t>Mitfahrende:r</w:t>
      </w:r>
      <w:r w:rsidR="6FA86E8A">
        <w:rPr/>
        <w:t xml:space="preserve"> in einer Fahrgemeinschaft in einem privaten Pkw oder auf einem motorisierte</w:t>
      </w:r>
      <w:r w:rsidR="6FA86E8A">
        <w:rPr/>
        <w:t>n</w:t>
      </w:r>
      <w:r w:rsidR="6FA86E8A">
        <w:rPr/>
        <w:t xml:space="preserve"> Zweirad</w:t>
      </w:r>
    </w:p>
    <w:p w:rsidR="00EC4001" w:rsidP="00EC4001" w:rsidRDefault="00EC4001" w14:paraId="6F6CAAF5" w14:textId="77777777">
      <w:pPr>
        <w:pStyle w:val="Listenabsatz"/>
      </w:pPr>
      <w:proofErr w:type="spellStart"/>
      <w:r>
        <w:rPr>
          <w:b/>
        </w:rPr>
        <w:t>Fahrer:</w:t>
      </w:r>
      <w:proofErr w:type="gramStart"/>
      <w:r>
        <w:rPr>
          <w:b/>
        </w:rPr>
        <w:t>in</w:t>
      </w:r>
      <w:proofErr w:type="spellEnd"/>
      <w:r>
        <w:rPr>
          <w:b/>
        </w:rPr>
        <w:t xml:space="preserve"> eines p</w:t>
      </w:r>
      <w:r w:rsidRPr="005D2710">
        <w:rPr>
          <w:b/>
        </w:rPr>
        <w:t>rivate</w:t>
      </w:r>
      <w:r>
        <w:rPr>
          <w:b/>
        </w:rPr>
        <w:t>n</w:t>
      </w:r>
      <w:r w:rsidRPr="005D2710">
        <w:rPr>
          <w:b/>
        </w:rPr>
        <w:t xml:space="preserve"> Pkw</w:t>
      </w:r>
      <w:proofErr w:type="gramEnd"/>
      <w:r>
        <w:t xml:space="preserve"> (Diesel)</w:t>
      </w:r>
    </w:p>
    <w:p w:rsidR="00EC4001" w:rsidP="00EC4001" w:rsidRDefault="00EC4001" w14:paraId="36E76700" w14:textId="77777777">
      <w:pPr>
        <w:pStyle w:val="Listenabsatz"/>
      </w:pPr>
      <w:proofErr w:type="spellStart"/>
      <w:r>
        <w:rPr>
          <w:b/>
        </w:rPr>
        <w:t>Fahrer:</w:t>
      </w:r>
      <w:proofErr w:type="gramStart"/>
      <w:r>
        <w:rPr>
          <w:b/>
        </w:rPr>
        <w:t>in</w:t>
      </w:r>
      <w:proofErr w:type="spellEnd"/>
      <w:r>
        <w:rPr>
          <w:b/>
        </w:rPr>
        <w:t xml:space="preserve"> eines p</w:t>
      </w:r>
      <w:r w:rsidRPr="005D2710">
        <w:rPr>
          <w:b/>
        </w:rPr>
        <w:t>rivate</w:t>
      </w:r>
      <w:r>
        <w:rPr>
          <w:b/>
        </w:rPr>
        <w:t>n</w:t>
      </w:r>
      <w:r w:rsidRPr="005D2710">
        <w:rPr>
          <w:b/>
        </w:rPr>
        <w:t xml:space="preserve"> Pkw</w:t>
      </w:r>
      <w:proofErr w:type="gramEnd"/>
      <w:r>
        <w:t xml:space="preserve"> (Benzin)</w:t>
      </w:r>
    </w:p>
    <w:p w:rsidR="00803EFF" w:rsidP="00803EFF" w:rsidRDefault="00803EFF" w14:paraId="1A5E8578" w14:textId="77777777">
      <w:pPr>
        <w:pStyle w:val="Listenabsatz"/>
      </w:pPr>
      <w:proofErr w:type="spellStart"/>
      <w:r>
        <w:rPr>
          <w:b/>
        </w:rPr>
        <w:t>Fahrer:</w:t>
      </w:r>
      <w:proofErr w:type="gramStart"/>
      <w:r>
        <w:rPr>
          <w:b/>
        </w:rPr>
        <w:t>in</w:t>
      </w:r>
      <w:proofErr w:type="spellEnd"/>
      <w:r>
        <w:rPr>
          <w:b/>
        </w:rPr>
        <w:t xml:space="preserve"> eines p</w:t>
      </w:r>
      <w:r w:rsidRPr="005D2710">
        <w:rPr>
          <w:b/>
        </w:rPr>
        <w:t>rivate</w:t>
      </w:r>
      <w:r>
        <w:rPr>
          <w:b/>
        </w:rPr>
        <w:t>n</w:t>
      </w:r>
      <w:r w:rsidRPr="005D2710">
        <w:rPr>
          <w:b/>
        </w:rPr>
        <w:t xml:space="preserve"> Pkw</w:t>
      </w:r>
      <w:proofErr w:type="gramEnd"/>
      <w:r>
        <w:t xml:space="preserve"> (E-Auto)</w:t>
      </w:r>
    </w:p>
    <w:p w:rsidR="00803EFF" w:rsidP="00803EFF" w:rsidRDefault="00803EFF" w14:paraId="373306AA" w14:textId="4AB406AE">
      <w:pPr>
        <w:pStyle w:val="Listenabsatz"/>
        <w:rPr/>
      </w:pPr>
      <w:r w:rsidRPr="6FA86E8A" w:rsidR="6FA86E8A">
        <w:rPr>
          <w:b w:val="1"/>
          <w:bCs w:val="1"/>
        </w:rPr>
        <w:t>Fahrer:in</w:t>
      </w:r>
      <w:r w:rsidRPr="6FA86E8A" w:rsidR="6FA86E8A">
        <w:rPr>
          <w:b w:val="1"/>
          <w:bCs w:val="1"/>
        </w:rPr>
        <w:t xml:space="preserve"> eines privaten Pkw</w:t>
      </w:r>
      <w:r w:rsidR="6FA86E8A">
        <w:rPr/>
        <w:t xml:space="preserve"> (Brennstoffzelle)</w:t>
      </w:r>
    </w:p>
    <w:p w:rsidR="00803EFF" w:rsidP="00803EFF" w:rsidRDefault="00803EFF" w14:paraId="3B9378D5" w14:textId="77777777">
      <w:pPr>
        <w:pStyle w:val="Listenabsatz"/>
      </w:pPr>
      <w:proofErr w:type="spellStart"/>
      <w:r>
        <w:rPr>
          <w:b/>
        </w:rPr>
        <w:t>Fahrer:</w:t>
      </w:r>
      <w:proofErr w:type="gramStart"/>
      <w:r>
        <w:rPr>
          <w:b/>
        </w:rPr>
        <w:t>in</w:t>
      </w:r>
      <w:proofErr w:type="spellEnd"/>
      <w:r>
        <w:rPr>
          <w:b/>
        </w:rPr>
        <w:t xml:space="preserve"> eines p</w:t>
      </w:r>
      <w:r w:rsidRPr="005D2710">
        <w:rPr>
          <w:b/>
        </w:rPr>
        <w:t>rivate</w:t>
      </w:r>
      <w:r>
        <w:rPr>
          <w:b/>
        </w:rPr>
        <w:t>n</w:t>
      </w:r>
      <w:r w:rsidRPr="005D2710">
        <w:rPr>
          <w:b/>
        </w:rPr>
        <w:t xml:space="preserve"> Pkw</w:t>
      </w:r>
      <w:proofErr w:type="gramEnd"/>
      <w:r>
        <w:t xml:space="preserve"> (CNG)</w:t>
      </w:r>
    </w:p>
    <w:p w:rsidR="00803EFF" w:rsidP="00803EFF" w:rsidRDefault="00803EFF" w14:paraId="238F4B63" w14:textId="77777777">
      <w:pPr>
        <w:pStyle w:val="Listenabsatz"/>
        <w:rPr/>
      </w:pPr>
      <w:r w:rsidRPr="6FA86E8A" w:rsidR="6FA86E8A">
        <w:rPr>
          <w:b w:val="1"/>
          <w:bCs w:val="1"/>
        </w:rPr>
        <w:t>Fahrer:</w:t>
      </w:r>
      <w:r w:rsidRPr="6FA86E8A" w:rsidR="6FA86E8A">
        <w:rPr>
          <w:b w:val="1"/>
          <w:bCs w:val="1"/>
        </w:rPr>
        <w:t>in</w:t>
      </w:r>
      <w:r w:rsidRPr="6FA86E8A" w:rsidR="6FA86E8A">
        <w:rPr>
          <w:b w:val="1"/>
          <w:bCs w:val="1"/>
        </w:rPr>
        <w:t xml:space="preserve"> eines p</w:t>
      </w:r>
      <w:r w:rsidRPr="6FA86E8A" w:rsidR="6FA86E8A">
        <w:rPr>
          <w:b w:val="1"/>
          <w:bCs w:val="1"/>
        </w:rPr>
        <w:t>rivate</w:t>
      </w:r>
      <w:r w:rsidRPr="6FA86E8A" w:rsidR="6FA86E8A">
        <w:rPr>
          <w:b w:val="1"/>
          <w:bCs w:val="1"/>
        </w:rPr>
        <w:t>n</w:t>
      </w:r>
      <w:r w:rsidRPr="6FA86E8A" w:rsidR="6FA86E8A">
        <w:rPr>
          <w:b w:val="1"/>
          <w:bCs w:val="1"/>
        </w:rPr>
        <w:t xml:space="preserve"> Pkw</w:t>
      </w:r>
      <w:r w:rsidR="6FA86E8A">
        <w:rPr/>
        <w:t xml:space="preserve"> (Plug-In-Hybrid)</w:t>
      </w:r>
    </w:p>
    <w:p w:rsidR="6FA86E8A" w:rsidP="6FA86E8A" w:rsidRDefault="6FA86E8A" w14:paraId="2C5404DE" w14:textId="108E486F">
      <w:pPr>
        <w:pStyle w:val="Listenabsatz"/>
        <w:rPr/>
      </w:pPr>
      <w:r w:rsidRPr="6FA86E8A" w:rsidR="6FA86E8A">
        <w:rPr>
          <w:b w:val="1"/>
          <w:bCs w:val="1"/>
        </w:rPr>
        <w:t>Fahrer:in</w:t>
      </w:r>
      <w:r w:rsidRPr="6FA86E8A" w:rsidR="6FA86E8A">
        <w:rPr>
          <w:b w:val="1"/>
          <w:bCs w:val="1"/>
        </w:rPr>
        <w:t xml:space="preserve"> eines privaten Pkw</w:t>
      </w:r>
      <w:r w:rsidR="6FA86E8A">
        <w:rPr/>
        <w:t xml:space="preserve"> (unterschiedliche Antriebsarten)</w:t>
      </w:r>
    </w:p>
    <w:p w:rsidR="00EC4001" w:rsidP="00EC4001" w:rsidRDefault="00EC4001" w14:paraId="4C9E94CF" w14:textId="77777777">
      <w:pPr>
        <w:pStyle w:val="Listenabsatz"/>
        <w:rPr>
          <w:b/>
          <w:bCs/>
          <w:i/>
          <w:iCs/>
        </w:rPr>
      </w:pPr>
      <w:r w:rsidR="2E0DA31D">
        <w:rPr/>
        <w:t xml:space="preserve">Sonstiges </w:t>
      </w:r>
      <w:r w:rsidRPr="2E0DA31D" w:rsidR="2E0DA31D">
        <w:rPr>
          <w:b w:val="1"/>
          <w:bCs w:val="1"/>
          <w:i w:val="1"/>
          <w:iCs w:val="1"/>
        </w:rPr>
        <w:t>(Mit Eingabefeld)</w:t>
      </w:r>
    </w:p>
    <w:p w:rsidR="00434D8B" w:rsidP="2E0DA31D" w:rsidRDefault="00637DF3" w14:paraId="210BF85B" w14:textId="039D7AEF">
      <w:pPr>
        <w:pStyle w:val="IntensivesZitat"/>
        <w:jc w:val="left"/>
        <w:rPr>
          <w:rStyle w:val="Fett"/>
          <w:b w:val="0"/>
          <w:bCs w:val="0"/>
        </w:rPr>
      </w:pPr>
      <w:r w:rsidR="2B58EBD2">
        <w:rPr/>
        <w:t xml:space="preserve"> (Anzeigefilter nur für Personen, die mind. </w:t>
      </w:r>
      <w:r w:rsidR="2B58EBD2">
        <w:rPr/>
        <w:t>1 Mal</w:t>
      </w:r>
      <w:r w:rsidR="2B58EBD2">
        <w:rPr/>
        <w:t xml:space="preserve"> </w:t>
      </w:r>
      <w:r w:rsidR="2B58EBD2">
        <w:rPr/>
        <w:t>Fahrer:in</w:t>
      </w:r>
      <w:r w:rsidR="2B58EBD2">
        <w:rPr/>
        <w:t xml:space="preserve"> in einem Pkw und motorisierten Zweirad sind und zu oder zwischen den Campus pendeln) – H1 c-d</w:t>
      </w:r>
    </w:p>
    <w:p w:rsidR="2B58EBD2" w:rsidRDefault="2B58EBD2" w14:paraId="42EEB253" w14:textId="7CAE2A08">
      <w:r w:rsidRPr="2B58EBD2" w:rsidR="2B58EBD2">
        <w:rPr>
          <w:rStyle w:val="Fett"/>
          <w:b w:val="0"/>
          <w:bCs w:val="0"/>
        </w:rPr>
        <w:t>Filter bezieht sich auf Frage B7, B8 und B10a:</w:t>
      </w:r>
    </w:p>
    <w:p w:rsidR="2B58EBD2" w:rsidP="2B58EBD2" w:rsidRDefault="2B58EBD2" w14:paraId="7D5B9411" w14:textId="5ED6AD8C">
      <w:pPr>
        <w:rPr>
          <w:rStyle w:val="SchwacheHervorhebung"/>
        </w:rPr>
      </w:pPr>
      <w:r w:rsidRPr="2B58EBD2" w:rsidR="2B58EBD2">
        <w:rPr>
          <w:rStyle w:val="SchwacheHervorhebung"/>
        </w:rPr>
        <w:t xml:space="preserve">Mit welchem der folgenden Verkehrsmittel legen Sie an windigen und/oder niederschlagsreichen Tagen (Schnee, Regen) oder Glätte üblicherweise den größten Teil der Strecke vom Wohnort zur Hochschule zurück? </w:t>
      </w:r>
    </w:p>
    <w:p w:rsidR="2B58EBD2" w:rsidP="2B58EBD2" w:rsidRDefault="2B58EBD2" w14:paraId="359EDEEA">
      <w:pPr>
        <w:rPr>
          <w:rStyle w:val="SchwacheHervorhebung"/>
        </w:rPr>
      </w:pPr>
      <w:r w:rsidRPr="2B58EBD2" w:rsidR="2B58EBD2">
        <w:rPr>
          <w:rStyle w:val="SchwacheHervorhebung"/>
        </w:rPr>
        <w:t>Mit welchem der folgenden Verkehrsmittel legen Sie an Tagen ohne Einschränkungen (sonnig, bewölkt) üblicherweise den größten Teil der Strecke zur Hochschule zurück?</w:t>
      </w:r>
    </w:p>
    <w:p w:rsidR="2B58EBD2" w:rsidP="2B58EBD2" w:rsidRDefault="2B58EBD2" w14:paraId="3636AEF2" w14:textId="1EE10D31">
      <w:pPr>
        <w:pStyle w:val="Standard"/>
        <w:rPr>
          <w:rStyle w:val="SchwacheHervorhebung"/>
        </w:rPr>
      </w:pPr>
      <w:r w:rsidRPr="2B58EBD2" w:rsidR="2B58EBD2">
        <w:rPr>
          <w:rStyle w:val="SchwacheHervorhebung"/>
        </w:rPr>
        <w:t>Mit welchen der folgenden Verkehrsmittel legten Sie die Strecke zwischen den Hochschulstandorten zurück?</w:t>
      </w:r>
    </w:p>
    <w:p w:rsidR="00434D8B" w:rsidP="2E0DA31D" w:rsidRDefault="00637DF3" w14:paraId="3442E8A2" w14:textId="328195B2">
      <w:pPr>
        <w:pStyle w:val="IntensivesZitat"/>
      </w:pPr>
      <w:r w:rsidR="5DE3BB55">
        <w:rPr/>
        <w:t>H1c (Einfach-Auswahl)</w:t>
      </w:r>
    </w:p>
    <w:p w:rsidR="00434D8B" w:rsidP="4D515BF8" w:rsidRDefault="00637DF3" w14:paraId="574E9356" w14:textId="1BB4BA1D">
      <w:pPr>
        <w:pStyle w:val="Standard"/>
        <w:rPr>
          <w:rStyle w:val="Fett"/>
        </w:rPr>
      </w:pPr>
      <w:r w:rsidRPr="772ED6E5" w:rsidR="772ED6E5">
        <w:rPr>
          <w:rStyle w:val="Fett"/>
        </w:rPr>
        <w:t xml:space="preserve">Wären Sie bereit auch </w:t>
      </w:r>
      <w:r w:rsidRPr="772ED6E5" w:rsidR="772ED6E5">
        <w:rPr>
          <w:rStyle w:val="Fett"/>
          <w:rFonts w:ascii="Calibri" w:hAnsi="Calibri" w:eastAsia="Calibri" w:cs="Arial" w:asciiTheme="minorAscii" w:hAnsiTheme="minorAscii" w:eastAsiaTheme="minorAscii" w:cstheme="minorBidi"/>
          <w:noProof w:val="0"/>
          <w:color w:val="auto"/>
          <w:sz w:val="22"/>
          <w:szCs w:val="22"/>
          <w:lang w:val="de-DE" w:eastAsia="en-US" w:bidi="ar-SA"/>
        </w:rPr>
        <w:t>nicht auf dem Campus befindliche</w:t>
      </w:r>
      <w:r w:rsidRPr="772ED6E5" w:rsidR="772ED6E5">
        <w:rPr>
          <w:rStyle w:val="Fett"/>
        </w:rPr>
        <w:t xml:space="preserve"> Parkplätze zu nutzen?</w:t>
      </w:r>
    </w:p>
    <w:p w:rsidR="00434D8B" w:rsidP="2E0DA31D" w:rsidRDefault="00637DF3" w14:paraId="1B480082" w14:textId="6C681639">
      <w:pPr>
        <w:pStyle w:val="Listenabsatz"/>
        <w:rPr/>
      </w:pPr>
      <w:r w:rsidR="2E0DA31D">
        <w:rPr/>
        <w:t>Ja</w:t>
      </w:r>
    </w:p>
    <w:p w:rsidR="5DE3BB55" w:rsidP="4D515BF8" w:rsidRDefault="5DE3BB55" w14:paraId="316CF005" w14:textId="018EE05A">
      <w:pPr>
        <w:pStyle w:val="Listenabsatz"/>
        <w:rPr/>
      </w:pPr>
      <w:r w:rsidR="5DE3BB55">
        <w:rPr/>
        <w:t>Nein</w:t>
      </w:r>
    </w:p>
    <w:p w:rsidR="4D515BF8" w:rsidP="4D515BF8" w:rsidRDefault="4D515BF8" w14:paraId="63D8D7E7" w14:textId="61F3D625">
      <w:pPr>
        <w:pStyle w:val="Standard"/>
      </w:pPr>
      <w:r w:rsidR="2B58EBD2">
        <w:rPr/>
        <w:t xml:space="preserve">Im Rahmen der Campusumgestaltung wurde die Parkplatzfläche </w:t>
      </w:r>
      <w:commentRangeStart w:id="1710331462"/>
      <w:r w:rsidRPr="2B58EBD2" w:rsidR="2B58EBD2">
        <w:rPr>
          <w:color w:val="FF0000"/>
        </w:rPr>
        <w:t>am Standort X</w:t>
      </w:r>
      <w:r w:rsidR="2B58EBD2">
        <w:rPr/>
        <w:t xml:space="preserve"> </w:t>
      </w:r>
      <w:commentRangeEnd w:id="1710331462"/>
      <w:r>
        <w:rPr>
          <w:rStyle w:val="CommentReference"/>
        </w:rPr>
        <w:commentReference w:id="1710331462"/>
      </w:r>
      <w:r w:rsidR="2B58EBD2">
        <w:rPr/>
        <w:t>als nachhaltige Flächennutzungsoption identifiziert.</w:t>
      </w:r>
    </w:p>
    <w:p w:rsidR="00434D8B" w:rsidP="2E0DA31D" w:rsidRDefault="00637DF3" w14:paraId="166AA2F0" w14:textId="13451124">
      <w:pPr>
        <w:pStyle w:val="IntensivesZitat"/>
      </w:pPr>
      <w:r w:rsidR="2E0DA31D">
        <w:rPr/>
        <w:t>H1d (Einfach-Auswahl)</w:t>
      </w:r>
    </w:p>
    <w:p w:rsidR="00434D8B" w:rsidP="2E0DA31D" w:rsidRDefault="00637DF3" w14:paraId="630CF202" w14:textId="283241D0">
      <w:pPr>
        <w:rPr>
          <w:rStyle w:val="Fett"/>
        </w:rPr>
      </w:pPr>
      <w:r w:rsidRPr="2E0DA31D" w:rsidR="2E0DA31D">
        <w:rPr>
          <w:rStyle w:val="Fett"/>
        </w:rPr>
        <w:t xml:space="preserve">Wären Sie bereit </w:t>
      </w:r>
      <w:r w:rsidRPr="2E0DA31D" w:rsidR="2E0DA31D">
        <w:rPr>
          <w:rStyle w:val="Fett"/>
          <w:u w:val="single"/>
        </w:rPr>
        <w:t>freiwillig und spendenbasiert</w:t>
      </w:r>
      <w:r w:rsidRPr="2E0DA31D" w:rsidR="2E0DA31D">
        <w:rPr>
          <w:rStyle w:val="Fett"/>
        </w:rPr>
        <w:t xml:space="preserve"> Parkgebühren für die Hochschulparkplätze zu zahlen, um nachhaltige Projekte zu unterstützen?</w:t>
      </w:r>
    </w:p>
    <w:p w:rsidR="00434D8B" w:rsidP="2E0DA31D" w:rsidRDefault="00637DF3" w14:paraId="0EA97BCC" w14:textId="548E5C2E">
      <w:pPr>
        <w:pStyle w:val="Listenabsatz"/>
        <w:rPr/>
      </w:pPr>
      <w:r w:rsidR="2E0DA31D">
        <w:rPr/>
        <w:t>Nein, ich möchte weiterhin kostenfrei parken</w:t>
      </w:r>
    </w:p>
    <w:p w:rsidR="00434D8B" w:rsidP="2E0DA31D" w:rsidRDefault="00637DF3" w14:paraId="7CF09288" w14:textId="4DA3CED4">
      <w:pPr>
        <w:pStyle w:val="Listenabsatz"/>
        <w:rPr/>
      </w:pPr>
      <w:r w:rsidR="2E0DA31D">
        <w:rPr/>
        <w:t>Ja, ich wäre bereit 0,50 € pro Tag freiwillig zu spenden</w:t>
      </w:r>
    </w:p>
    <w:p w:rsidR="00434D8B" w:rsidP="2E0DA31D" w:rsidRDefault="00637DF3" w14:paraId="7EA1FA46" w14:textId="03641C17">
      <w:pPr>
        <w:pStyle w:val="Listenabsatz"/>
        <w:rPr/>
      </w:pPr>
      <w:r w:rsidR="2E0DA31D">
        <w:rPr/>
        <w:t>Ja, ich wäre bereit 1 € pro Tag freiwillig zu spenden</w:t>
      </w:r>
    </w:p>
    <w:p w:rsidR="00434D8B" w:rsidP="2E0DA31D" w:rsidRDefault="00637DF3" w14:paraId="0271955B" w14:textId="54D68975">
      <w:pPr>
        <w:pStyle w:val="Listenabsatz"/>
        <w:rPr/>
      </w:pPr>
      <w:r w:rsidR="2E0DA31D">
        <w:rPr/>
        <w:t>Ja, ich wäre bereit 2 € pro Tag freiwillig zu spenden</w:t>
      </w:r>
    </w:p>
    <w:p w:rsidR="00434D8B" w:rsidP="2E0DA31D" w:rsidRDefault="00637DF3" w14:paraId="435A840B" w14:textId="2CDEDCCF">
      <w:pPr>
        <w:pStyle w:val="Listenabsatz"/>
        <w:rPr/>
      </w:pPr>
      <w:r w:rsidR="2E0DA31D">
        <w:rPr/>
        <w:t>Ja, ich wäre bereit 3 € pro Tag freiwillig zu spenden</w:t>
      </w:r>
    </w:p>
    <w:p w:rsidR="00434D8B" w:rsidP="2E0DA31D" w:rsidRDefault="00637DF3" w14:paraId="61FC1FE6" w14:textId="612396F9">
      <w:pPr>
        <w:pStyle w:val="Listenabsatz"/>
        <w:rPr/>
      </w:pPr>
      <w:r w:rsidR="2E0DA31D">
        <w:rPr/>
        <w:t>Ja, ich wäre bereit 4 € pro Tag freiwillig zu spenden</w:t>
      </w:r>
    </w:p>
    <w:p w:rsidR="00434D8B" w:rsidP="2E0DA31D" w:rsidRDefault="00637DF3" w14:paraId="00B86E19" w14:textId="63DD3609">
      <w:pPr>
        <w:pStyle w:val="Listenabsatz"/>
        <w:rPr/>
      </w:pPr>
      <w:r w:rsidR="2E0DA31D">
        <w:rPr/>
        <w:t>Ja, ich wäre bereit 5 € pro Tag freiwillig zu spenden</w:t>
      </w:r>
    </w:p>
    <w:p w:rsidR="00434D8B" w:rsidP="2E0DA31D" w:rsidRDefault="00637DF3" w14:paraId="08A96FCE" w14:textId="13F07071">
      <w:pPr>
        <w:pStyle w:val="Listenabsatz"/>
        <w:rPr/>
      </w:pPr>
      <w:r w:rsidR="2E0DA31D">
        <w:rPr/>
        <w:t>Ja, ich wäre bereit mehr als 5 € pro Tag freiwillig zu spenden</w:t>
      </w:r>
    </w:p>
    <w:p w:rsidR="00434D8B" w:rsidP="2E0DA31D" w:rsidRDefault="00637DF3" w14:paraId="4C180BD2" w14:textId="3EB96B9A">
      <w:pPr>
        <w:pStyle w:val="Listenabsatz"/>
        <w:rPr/>
      </w:pPr>
      <w:r w:rsidRPr="2E0DA31D" w:rsidR="2E0DA31D">
        <w:rPr>
          <w:noProof w:val="0"/>
          <w:lang w:val="de-DE"/>
        </w:rPr>
        <w:t>Bitte geben Sie hier Ihren Kommentar ein:</w:t>
      </w:r>
    </w:p>
    <w:p w:rsidR="00434D8B" w:rsidP="184723B2" w:rsidRDefault="00637DF3" w14:paraId="0123E858" w14:textId="0A3E9409">
      <w:pPr>
        <w:rPr>
          <w:i w:val="1"/>
          <w:iCs w:val="1"/>
          <w:color w:val="92D050"/>
        </w:rPr>
      </w:pPr>
      <w:r w:rsidRPr="184723B2" w:rsidR="184723B2">
        <w:rPr>
          <w:i w:val="1"/>
          <w:iCs w:val="1"/>
        </w:rPr>
        <w:t>In vielen Hochschulen ist das Parken für Pkw-Nutzer:innen kostenpflichtig (so auch in der Hochschule in Darmstadt). Die Gebühren könnten für nachhaltige Projekte genutzt werden</w:t>
      </w:r>
      <w:commentRangeStart w:id="802731851"/>
      <w:r w:rsidRPr="184723B2" w:rsidR="184723B2">
        <w:rPr>
          <w:i w:val="1"/>
          <w:iCs w:val="1"/>
        </w:rPr>
        <w:t xml:space="preserve"> </w:t>
      </w:r>
      <w:r w:rsidRPr="184723B2" w:rsidR="184723B2">
        <w:rPr>
          <w:i w:val="1"/>
          <w:iCs w:val="1"/>
          <w:color w:val="92D050"/>
        </w:rPr>
        <w:t>(bspw. für Projekte der AG Nachhaltigkeit und Umwelt, des StuVe Stendal e.V., Klimaschutzmaßnahmen usw.).</w:t>
      </w:r>
    </w:p>
    <w:p w:rsidR="00434D8B" w:rsidP="184723B2" w:rsidRDefault="00637DF3" w14:paraId="055F3CDA" w14:textId="63C10535">
      <w:pPr>
        <w:rPr>
          <w:i w:val="1"/>
          <w:iCs w:val="1"/>
          <w:color w:val="92D050"/>
        </w:rPr>
      </w:pPr>
      <w:r w:rsidRPr="184723B2" w:rsidR="184723B2">
        <w:rPr>
          <w:i w:val="1"/>
          <w:iCs w:val="1"/>
          <w:color w:val="92D050"/>
        </w:rPr>
        <w:t>Bspw. in Magdeburg kosten öffentliche Parkplätze 0,30 € bis 1 € pro Stunde.</w:t>
      </w:r>
      <w:commentRangeEnd w:id="802731851"/>
      <w:r>
        <w:rPr>
          <w:rStyle w:val="CommentReference"/>
        </w:rPr>
        <w:commentReference w:id="802731851"/>
      </w:r>
    </w:p>
    <w:p w:rsidRPr="00970110" w:rsidR="00970110" w:rsidP="2E0DA31D" w:rsidRDefault="08B6A89D" w14:paraId="2FDF9A5F" w14:textId="407FCA46">
      <w:pPr>
        <w:pStyle w:val="IntensivesZitat"/>
        <w:jc w:val="left"/>
      </w:pPr>
      <w:r w:rsidR="2E0DA31D">
        <w:rPr/>
        <w:t>(Anzeigefilter nur für potenzielle RadfahrerInnen, d.h. alle, die nicht körperlich eingeschränkt sind) – F4 a-b</w:t>
      </w:r>
    </w:p>
    <w:p w:rsidRPr="00970110" w:rsidR="00970110" w:rsidP="2E0DA31D" w:rsidRDefault="08B6A89D" w14:paraId="1E5EF43B" w14:textId="017FA651">
      <w:pPr>
        <w:rPr>
          <w:i w:val="1"/>
          <w:iCs w:val="1"/>
          <w:color w:val="404040" w:themeColor="text1" w:themeTint="BF" w:themeShade="FF"/>
        </w:rPr>
      </w:pPr>
      <w:r w:rsidRPr="2E0DA31D" w:rsidR="2E0DA31D">
        <w:rPr>
          <w:rStyle w:val="Fett"/>
          <w:b w:val="0"/>
          <w:bCs w:val="0"/>
        </w:rPr>
        <w:t>Filter bezieht sich auf Frage F1:</w:t>
      </w:r>
      <w:r>
        <w:br/>
      </w:r>
      <w:r w:rsidRPr="2E0DA31D" w:rsidR="2E0DA31D">
        <w:rPr>
          <w:rStyle w:val="SchwacheHervorhebung"/>
        </w:rPr>
        <w:t>Sind Sie in der Lage gefahrlos Fahrrad zu fahren?</w:t>
      </w:r>
    </w:p>
    <w:p w:rsidRPr="00970110" w:rsidR="00970110" w:rsidP="2E0DA31D" w:rsidRDefault="08B6A89D" w14:paraId="7BE73057" w14:textId="191C1E76">
      <w:pPr>
        <w:pStyle w:val="IntensivesZitat"/>
      </w:pPr>
      <w:r w:rsidR="2E0DA31D">
        <w:rPr/>
        <w:t>F4a (Bewertungsskala mit zufälliger Reihenfolge der Angebote)</w:t>
      </w:r>
    </w:p>
    <w:p w:rsidRPr="00970110" w:rsidR="00970110" w:rsidP="2E0DA31D" w:rsidRDefault="08B6A89D" w14:paraId="55E8D614" w14:textId="18BDAEF4">
      <w:pPr>
        <w:rPr>
          <w:rStyle w:val="Fett"/>
        </w:rPr>
      </w:pPr>
      <w:r w:rsidRPr="772ED6E5" w:rsidR="772ED6E5">
        <w:rPr>
          <w:rStyle w:val="Fett"/>
        </w:rPr>
        <w:t>Wie groß ist Ihr Interesse folgende Angebote zur Fahrradmobilität zu nutzen?</w:t>
      </w:r>
    </w:p>
    <w:p w:rsidRPr="00970110" w:rsidR="00970110" w:rsidP="2E860EBD" w:rsidRDefault="08B6A89D" w14:paraId="5409FD2E" w14:textId="4F42D62B">
      <w:pPr>
        <w:pStyle w:val="Untertitel"/>
        <w:jc w:val="center"/>
        <w:rPr>
          <w:rFonts w:eastAsia="Calibri" w:eastAsiaTheme="minorAscii"/>
        </w:rPr>
      </w:pPr>
      <w:r w:rsidRPr="2E860EBD" w:rsidR="2E860EBD">
        <w:rPr>
          <w:rFonts w:eastAsia="Calibri" w:eastAsiaTheme="minorAscii"/>
          <w:b w:val="1"/>
          <w:bCs w:val="1"/>
        </w:rPr>
        <w:t xml:space="preserve">Bewertungsskala: </w:t>
      </w:r>
      <w:r w:rsidRPr="2E860EBD" w:rsidR="2E860EBD">
        <w:rPr>
          <w:rFonts w:eastAsia="Calibri" w:eastAsiaTheme="minorAscii"/>
        </w:rPr>
        <w:t>Kein Interesse (1) | Geringes Interesse (2) | Interesse (</w:t>
      </w:r>
      <w:r w:rsidRPr="2E860EBD" w:rsidR="2E860EBD">
        <w:rPr>
          <w:rFonts w:eastAsia="Calibri" w:eastAsiaTheme="minorAscii"/>
        </w:rPr>
        <w:t>3)|</w:t>
      </w:r>
      <w:r w:rsidRPr="2E860EBD" w:rsidR="2E860EBD">
        <w:rPr>
          <w:rFonts w:eastAsia="Calibri" w:eastAsiaTheme="minorAscii"/>
        </w:rPr>
        <w:t xml:space="preserve"> Großes Interesse (4)</w:t>
      </w:r>
    </w:p>
    <w:p w:rsidRPr="00970110" w:rsidR="00970110" w:rsidP="2E0DA31D" w:rsidRDefault="08B6A89D" w14:paraId="4341EFAB" w14:textId="77777777">
      <w:pPr>
        <w:pStyle w:val="Listenabsatz"/>
        <w:rPr/>
      </w:pPr>
      <w:r w:rsidR="2E0DA31D">
        <w:rPr/>
        <w:t>Bike-Sharing mit einer Station am Campus und am Bahnhof</w:t>
      </w:r>
    </w:p>
    <w:p w:rsidRPr="00970110" w:rsidR="00970110" w:rsidP="2E0DA31D" w:rsidRDefault="08B6A89D" w14:paraId="645E01A1" w14:textId="77777777">
      <w:pPr>
        <w:pStyle w:val="Listenabsatz"/>
        <w:rPr/>
      </w:pPr>
      <w:r w:rsidR="2E0DA31D">
        <w:rPr/>
        <w:t>Lastenfahrräder am Campus</w:t>
      </w:r>
    </w:p>
    <w:p w:rsidRPr="00970110" w:rsidR="00970110" w:rsidP="2E0DA31D" w:rsidRDefault="08B6A89D" w14:paraId="4D3A3DA9" w14:textId="77777777">
      <w:pPr>
        <w:pStyle w:val="Listenabsatz"/>
        <w:rPr/>
      </w:pPr>
      <w:r w:rsidR="2E0DA31D">
        <w:rPr/>
        <w:t>E-Bike Ladestation am Campus</w:t>
      </w:r>
    </w:p>
    <w:p w:rsidRPr="00970110" w:rsidR="00970110" w:rsidP="2E0DA31D" w:rsidRDefault="08B6A89D" w14:paraId="483BB9FE" w14:textId="23906621">
      <w:pPr>
        <w:pStyle w:val="Listenabsatz"/>
        <w:rPr/>
      </w:pPr>
      <w:r w:rsidR="2E0DA31D">
        <w:rPr/>
        <w:t>E-Bike-Verleih am Campus</w:t>
      </w:r>
    </w:p>
    <w:p w:rsidRPr="00970110" w:rsidR="00970110" w:rsidP="2E0DA31D" w:rsidRDefault="08B6A89D" w14:paraId="0186839A" w14:textId="77777777">
      <w:pPr>
        <w:pStyle w:val="Listenabsatz"/>
        <w:rPr/>
      </w:pPr>
      <w:r w:rsidR="2E0DA31D">
        <w:rPr/>
        <w:t xml:space="preserve">E-Roller-Verleih am Campus </w:t>
      </w:r>
    </w:p>
    <w:p w:rsidRPr="00970110" w:rsidR="00970110" w:rsidP="2E0DA31D" w:rsidRDefault="08B6A89D" w14:paraId="47ECDA60" w14:textId="77777777">
      <w:pPr>
        <w:pStyle w:val="Listenabsatz"/>
        <w:rPr/>
      </w:pPr>
      <w:r w:rsidR="2E0DA31D">
        <w:rPr/>
        <w:t>Duschkabinen und abschließbare Spinds</w:t>
      </w:r>
    </w:p>
    <w:p w:rsidRPr="00970110" w:rsidR="00970110" w:rsidP="2E0DA31D" w:rsidRDefault="08B6A89D" w14:paraId="6C74EF7B" w14:textId="3EC35FA4">
      <w:pPr>
        <w:pStyle w:val="Listenabsatz"/>
        <w:rPr>
          <w:rFonts w:ascii="Calibri" w:hAnsi="Calibri" w:eastAsia="Calibri" w:cs="Calibri"/>
          <w:b w:val="0"/>
          <w:bCs w:val="0"/>
          <w:i w:val="0"/>
          <w:iCs w:val="0"/>
          <w:noProof w:val="0"/>
          <w:sz w:val="22"/>
          <w:szCs w:val="22"/>
          <w:lang w:val="de-DE"/>
        </w:rPr>
      </w:pPr>
      <w:r w:rsidRPr="2E0DA31D" w:rsidR="2E0DA31D">
        <w:rPr>
          <w:rFonts w:ascii="Calibri" w:hAnsi="Calibri" w:eastAsia="Calibri" w:cs="Calibri"/>
          <w:b w:val="0"/>
          <w:bCs w:val="0"/>
          <w:i w:val="0"/>
          <w:iCs w:val="0"/>
          <w:noProof w:val="0"/>
          <w:sz w:val="22"/>
          <w:szCs w:val="22"/>
          <w:lang w:val="de-DE"/>
        </w:rPr>
        <w:t>Überdachte Fahrradabstellmöglichkeiten</w:t>
      </w:r>
    </w:p>
    <w:p w:rsidRPr="00970110" w:rsidR="00970110" w:rsidP="2E0DA31D" w:rsidRDefault="08B6A89D" w14:paraId="4B1C98F0" w14:textId="5BBC68DA">
      <w:pPr>
        <w:pStyle w:val="Listenabsatz"/>
        <w:spacing w:after="160" w:line="259" w:lineRule="auto"/>
        <w:rPr>
          <w:rFonts w:ascii="Calibri" w:hAnsi="Calibri" w:eastAsia="Calibri" w:cs="Calibri"/>
          <w:b w:val="0"/>
          <w:bCs w:val="0"/>
          <w:i w:val="0"/>
          <w:iCs w:val="0"/>
          <w:noProof w:val="0"/>
          <w:sz w:val="22"/>
          <w:szCs w:val="22"/>
          <w:lang w:val="de-DE"/>
        </w:rPr>
      </w:pPr>
      <w:r w:rsidRPr="2E0DA31D" w:rsidR="2E0DA31D">
        <w:rPr>
          <w:rFonts w:ascii="Calibri" w:hAnsi="Calibri" w:eastAsia="Calibri" w:cs="Calibri"/>
          <w:b w:val="0"/>
          <w:bCs w:val="0"/>
          <w:i w:val="0"/>
          <w:iCs w:val="0"/>
          <w:noProof w:val="0"/>
          <w:sz w:val="22"/>
          <w:szCs w:val="22"/>
          <w:lang w:val="de-DE"/>
        </w:rPr>
        <w:t>Abschließbare Fahrradabstellmöglichkeiten</w:t>
      </w:r>
    </w:p>
    <w:p w:rsidRPr="00970110" w:rsidR="00970110" w:rsidP="2E0DA31D" w:rsidRDefault="08B6A89D" w14:paraId="22DFF1F6" w14:textId="0DF7848E">
      <w:pPr>
        <w:pStyle w:val="Listenabsatz"/>
        <w:spacing w:after="160" w:line="259" w:lineRule="auto"/>
        <w:rPr>
          <w:rFonts w:ascii="Calibri" w:hAnsi="Calibri" w:eastAsia="Calibri" w:cs="Calibri"/>
          <w:b w:val="0"/>
          <w:bCs w:val="0"/>
          <w:i w:val="0"/>
          <w:iCs w:val="0"/>
          <w:noProof w:val="0"/>
          <w:sz w:val="22"/>
          <w:szCs w:val="22"/>
          <w:lang w:val="de-DE"/>
        </w:rPr>
      </w:pPr>
      <w:r w:rsidRPr="2E0DA31D" w:rsidR="2E0DA31D">
        <w:rPr>
          <w:rFonts w:ascii="Calibri" w:hAnsi="Calibri" w:eastAsia="Calibri" w:cs="Calibri"/>
          <w:b w:val="0"/>
          <w:bCs w:val="0"/>
          <w:i w:val="0"/>
          <w:iCs w:val="0"/>
          <w:noProof w:val="0"/>
          <w:sz w:val="22"/>
          <w:szCs w:val="22"/>
          <w:lang w:val="de-DE"/>
        </w:rPr>
        <w:t>Fahrradreparaturstation</w:t>
      </w:r>
    </w:p>
    <w:p w:rsidRPr="00970110" w:rsidR="00970110" w:rsidP="2E0DA31D" w:rsidRDefault="08B6A89D" w14:paraId="3791603C" w14:textId="35DAC5A3">
      <w:pPr>
        <w:pStyle w:val="Listenabsatz"/>
        <w:spacing w:after="160" w:line="259" w:lineRule="auto"/>
        <w:rPr>
          <w:rFonts w:ascii="Calibri" w:hAnsi="Calibri" w:eastAsia="Calibri" w:cs="Calibri"/>
          <w:b w:val="0"/>
          <w:bCs w:val="0"/>
          <w:i w:val="0"/>
          <w:iCs w:val="0"/>
          <w:noProof w:val="0"/>
          <w:sz w:val="22"/>
          <w:szCs w:val="22"/>
          <w:lang w:val="de-DE"/>
        </w:rPr>
      </w:pPr>
      <w:r w:rsidRPr="2E0DA31D" w:rsidR="2E0DA31D">
        <w:rPr>
          <w:rFonts w:ascii="Calibri" w:hAnsi="Calibri" w:eastAsia="Calibri" w:cs="Calibri"/>
          <w:b w:val="0"/>
          <w:bCs w:val="0"/>
          <w:i w:val="0"/>
          <w:iCs w:val="0"/>
          <w:noProof w:val="0"/>
          <w:sz w:val="22"/>
          <w:szCs w:val="22"/>
          <w:lang w:val="de-DE"/>
        </w:rPr>
        <w:t>Fahrradreparaturworkshops</w:t>
      </w:r>
    </w:p>
    <w:p w:rsidRPr="00970110" w:rsidR="00970110" w:rsidP="2E0DA31D" w:rsidRDefault="08B6A89D" w14:paraId="1F7CBBFD" w14:textId="19EB085D">
      <w:pPr>
        <w:pStyle w:val="Listenabsatz"/>
        <w:rPr/>
      </w:pPr>
      <w:r w:rsidR="2E0DA31D">
        <w:rPr/>
        <w:t>Videoüberwachung mit Übertragung zur Wache</w:t>
      </w:r>
    </w:p>
    <w:p w:rsidRPr="00970110" w:rsidR="00970110" w:rsidP="2E0DA31D" w:rsidRDefault="08B6A89D" w14:paraId="1423CCBA" w14:textId="77777777">
      <w:pPr>
        <w:pStyle w:val="Listenabsatz"/>
        <w:rPr/>
      </w:pPr>
      <w:r w:rsidR="2E0DA31D">
        <w:rPr/>
        <w:t>Zusammenhängendes Radwegenetz im Stadtgebiet</w:t>
      </w:r>
    </w:p>
    <w:p w:rsidRPr="00970110" w:rsidR="00970110" w:rsidP="2E0DA31D" w:rsidRDefault="08B6A89D" w14:paraId="743360A0" w14:textId="77777777">
      <w:pPr>
        <w:pStyle w:val="Listenabsatz"/>
        <w:rPr/>
      </w:pPr>
      <w:r w:rsidR="2E0DA31D">
        <w:rPr/>
        <w:t>Radschnellwegenetz im Stadtgebiet/Raum innerhalb und in das Stadtgebiet</w:t>
      </w:r>
    </w:p>
    <w:p w:rsidRPr="00970110" w:rsidR="00970110" w:rsidP="2E0DA31D" w:rsidRDefault="08B6A89D" w14:paraId="25E462CC" w14:textId="695AB299">
      <w:pPr>
        <w:rPr>
          <w:i w:val="1"/>
          <w:iCs w:val="1"/>
        </w:rPr>
      </w:pPr>
      <w:r w:rsidRPr="2E0DA31D" w:rsidR="2E0DA31D">
        <w:rPr>
          <w:i w:val="1"/>
          <w:iCs w:val="1"/>
        </w:rPr>
        <w:t>Die Einführung einiger der aufgeführten Angebote können mit einer Nutzungsgebühr verbunden sein.</w:t>
      </w:r>
    </w:p>
    <w:p w:rsidRPr="00970110" w:rsidR="00970110" w:rsidP="2E0DA31D" w:rsidRDefault="08B6A89D" w14:paraId="3B309279" w14:textId="2200A794">
      <w:pPr>
        <w:pStyle w:val="IntensivesZitat"/>
        <w:jc w:val="left"/>
        <w:rPr>
          <w:rStyle w:val="berschrift2Zchn"/>
        </w:rPr>
      </w:pPr>
      <w:r w:rsidR="2E0DA31D">
        <w:rPr/>
        <w:t>(Anzeigefilter nur für Personen die KEINE Studierende sind) – F3a</w:t>
      </w:r>
    </w:p>
    <w:p w:rsidRPr="00970110" w:rsidR="00970110" w:rsidP="2E0DA31D" w:rsidRDefault="08B6A89D" w14:paraId="7F64325E" w14:textId="5CE62ADA">
      <w:pPr>
        <w:rPr>
          <w:rStyle w:val="SchwacheHervorhebung"/>
        </w:rPr>
      </w:pPr>
      <w:r w:rsidRPr="772ED6E5" w:rsidR="772ED6E5">
        <w:rPr>
          <w:rStyle w:val="Fett"/>
          <w:b w:val="0"/>
          <w:bCs w:val="0"/>
        </w:rPr>
        <w:t>Filter bezieht sich auf Frage A1:</w:t>
      </w:r>
      <w:r>
        <w:br/>
      </w:r>
      <w:r w:rsidRPr="772ED6E5" w:rsidR="772ED6E5">
        <w:rPr>
          <w:rStyle w:val="SchwacheHervorhebung"/>
        </w:rPr>
        <w:t xml:space="preserve">Zu welcher Personengruppe an der Hochschule gehören Sie? Wird nicht angezeigt für Studierende und Gaststudierende, </w:t>
      </w:r>
      <w:r w:rsidRPr="772ED6E5" w:rsidR="772ED6E5">
        <w:rPr>
          <w:rStyle w:val="SchwacheHervorhebung"/>
        </w:rPr>
        <w:t>LfBA</w:t>
      </w:r>
      <w:r w:rsidRPr="772ED6E5" w:rsidR="772ED6E5">
        <w:rPr>
          <w:rStyle w:val="SchwacheHervorhebung"/>
        </w:rPr>
        <w:t xml:space="preserve"> und nebenberufliches wissenschaftliches und künstlerisches Personal</w:t>
      </w:r>
    </w:p>
    <w:p w:rsidRPr="00970110" w:rsidR="00970110" w:rsidP="2E0DA31D" w:rsidRDefault="08B6A89D" w14:paraId="6D3DF15B" w14:textId="02AD0EE4">
      <w:pPr>
        <w:pStyle w:val="IntensivesZitat"/>
      </w:pPr>
      <w:r w:rsidR="2E0DA31D">
        <w:rPr/>
        <w:t>F3a (Einfach-Auswahl mit zufälliger Reihenfolge)</w:t>
      </w:r>
    </w:p>
    <w:p w:rsidRPr="00970110" w:rsidR="00970110" w:rsidP="2E0DA31D" w:rsidRDefault="08B6A89D" w14:paraId="43D6825F" w14:textId="476E9BC0">
      <w:pPr>
        <w:pStyle w:val="Untertitel"/>
        <w:rPr>
          <w:rStyle w:val="Fett"/>
          <w:rFonts w:eastAsia="Calibri" w:eastAsiaTheme="minorAscii"/>
        </w:rPr>
      </w:pPr>
      <w:r w:rsidRPr="772ED6E5" w:rsidR="772ED6E5">
        <w:rPr>
          <w:rFonts w:eastAsia="Calibri" w:eastAsiaTheme="minorAscii"/>
          <w:b w:val="1"/>
          <w:bCs w:val="1"/>
          <w:color w:val="auto"/>
        </w:rPr>
        <w:t>Wie groß ist Ihr Interesse folgende Angebote speziell für Hochschulbeschäftigte zu nutzen?</w:t>
      </w:r>
    </w:p>
    <w:p w:rsidRPr="00970110" w:rsidR="00970110" w:rsidP="2E0DA31D" w:rsidRDefault="08B6A89D" w14:paraId="761D34B4" w14:textId="04DE7C2A">
      <w:pPr>
        <w:pStyle w:val="Untertitel"/>
        <w:jc w:val="center"/>
        <w:rPr>
          <w:rStyle w:val="Fett"/>
          <w:b w:val="0"/>
          <w:bCs w:val="0"/>
        </w:rPr>
      </w:pPr>
      <w:r w:rsidRPr="2E860EBD" w:rsidR="2E860EBD">
        <w:rPr>
          <w:rFonts w:eastAsia="Calibri" w:eastAsiaTheme="minorAscii"/>
          <w:b w:val="1"/>
          <w:bCs w:val="1"/>
        </w:rPr>
        <w:t xml:space="preserve">Bewertungsskala: </w:t>
      </w:r>
      <w:r w:rsidRPr="2E860EBD" w:rsidR="2E860EBD">
        <w:rPr>
          <w:rFonts w:eastAsia="Calibri" w:eastAsiaTheme="minorAscii"/>
        </w:rPr>
        <w:t>Kein Interesse (1) | Geringes Interesse (2) | Interesse (3) | Großes Interesse (4)</w:t>
      </w:r>
    </w:p>
    <w:p w:rsidRPr="00970110" w:rsidR="00970110" w:rsidP="2E0DA31D" w:rsidRDefault="08B6A89D" w14:paraId="1EB5C9EB" w14:textId="77777777">
      <w:pPr>
        <w:pStyle w:val="Listenabsatz"/>
        <w:rPr/>
      </w:pPr>
      <w:r w:rsidR="2E0DA31D">
        <w:rPr/>
        <w:t>Dienstfahrräder</w:t>
      </w:r>
    </w:p>
    <w:p w:rsidRPr="00970110" w:rsidR="00970110" w:rsidP="2E0DA31D" w:rsidRDefault="08B6A89D" w14:paraId="771A7757" w14:textId="5EF2CFAD">
      <w:pPr>
        <w:pStyle w:val="Listenabsatz"/>
        <w:rPr/>
      </w:pPr>
      <w:r w:rsidR="2E0DA31D">
        <w:rPr/>
        <w:t>Dienstradleasing*</w:t>
      </w:r>
    </w:p>
    <w:p w:rsidRPr="00970110" w:rsidR="00970110" w:rsidP="2E0DA31D" w:rsidRDefault="08B6A89D" w14:paraId="1EC66764" w14:textId="474518F7">
      <w:pPr>
        <w:pStyle w:val="Listenabsatz"/>
        <w:rPr/>
      </w:pPr>
      <w:r w:rsidR="2E0DA31D">
        <w:rPr/>
        <w:t>Zuschuss für den Kauf von Fahrrädern</w:t>
      </w:r>
    </w:p>
    <w:p w:rsidRPr="00970110" w:rsidR="00970110" w:rsidP="2E0DA31D" w:rsidRDefault="08B6A89D" w14:paraId="6924E5C7" w14:textId="21F011E4">
      <w:pPr>
        <w:pStyle w:val="Listenabsatz"/>
        <w:rPr/>
      </w:pPr>
      <w:r w:rsidR="772ED6E5">
        <w:rPr/>
        <w:t>Erhöhung des mobilen Arbeitens über 40% der Arbeitszeit pro Woche</w:t>
      </w:r>
    </w:p>
    <w:p w:rsidRPr="00970110" w:rsidR="00970110" w:rsidP="2E0DA31D" w:rsidRDefault="08B6A89D" w14:paraId="63DA03C5" w14:textId="0E2B2F8F">
      <w:pPr>
        <w:pStyle w:val="Listenabsatz"/>
        <w:rPr/>
      </w:pPr>
      <w:r w:rsidR="772ED6E5">
        <w:rPr/>
        <w:t>E-Fahrzeuge im Fuhrpark</w:t>
      </w:r>
    </w:p>
    <w:p w:rsidR="3F1B6799" w:rsidP="4D515BF8" w:rsidRDefault="3F1B6799" w14:paraId="36AF0A97" w14:textId="7B36E602">
      <w:pPr>
        <w:pStyle w:val="Listenabsatz"/>
        <w:rPr/>
      </w:pPr>
      <w:r w:rsidR="772ED6E5">
        <w:rPr/>
        <w:t>Ermäßigtes Deutschlandticket</w:t>
      </w:r>
    </w:p>
    <w:p w:rsidRPr="00970110" w:rsidR="00970110" w:rsidP="2E0DA31D" w:rsidRDefault="08B6A89D" w14:paraId="1D550995" w14:textId="223B265C">
      <w:pPr>
        <w:pStyle w:val="Standard"/>
        <w:rPr>
          <w:i w:val="1"/>
          <w:iCs w:val="1"/>
        </w:rPr>
      </w:pPr>
      <w:r w:rsidRPr="2E0DA31D" w:rsidR="2E0DA31D">
        <w:rPr>
          <w:b w:val="1"/>
          <w:bCs w:val="1"/>
          <w:i w:val="1"/>
          <w:iCs w:val="1"/>
        </w:rPr>
        <w:t>*Dienstradleasing</w:t>
      </w:r>
      <w:r w:rsidRPr="2E0DA31D" w:rsidR="2E0DA31D">
        <w:rPr>
          <w:i w:val="1"/>
          <w:iCs w:val="1"/>
        </w:rPr>
        <w:t xml:space="preserve"> bietet als gleichwertige Alternative zum Leasingwagen eine Möglichkeit</w:t>
      </w:r>
      <w:r w:rsidRPr="2E0DA31D" w:rsidR="2E0DA31D">
        <w:rPr>
          <w:b w:val="1"/>
          <w:bCs w:val="1"/>
          <w:i w:val="1"/>
          <w:iCs w:val="1"/>
        </w:rPr>
        <w:t xml:space="preserve"> Fahrräder, Pedelecs und E-Bikes</w:t>
      </w:r>
      <w:r w:rsidRPr="2E0DA31D" w:rsidR="2E0DA31D">
        <w:rPr>
          <w:i w:val="1"/>
          <w:iCs w:val="1"/>
        </w:rPr>
        <w:t xml:space="preserve"> über einen Vertrag (inkl. Versicherung sowie Wartung) zu leasen und bietet so per Brutto-Gehaltsumwandlung steuerliche Vorteile für Arbeitnehmer und -geber. Die Fahrräder (mit einem Maximalwert von 7.000 €) könnten auch für den privaten Gebrauch genutzt werden. Für die zurückgelegten Kilometer fällt, anders als beim Dienstwagen, keine weitere Versteuerung an. </w:t>
      </w:r>
    </w:p>
    <w:p w:rsidRPr="00970110" w:rsidR="00970110" w:rsidP="2E0DA31D" w:rsidRDefault="08B6A89D" w14:paraId="69BBE6E9" w14:textId="1AE093EA">
      <w:pPr>
        <w:pStyle w:val="Listenabsatz"/>
        <w:rPr>
          <w:i w:val="1"/>
          <w:iCs w:val="1"/>
        </w:rPr>
      </w:pPr>
      <w:r w:rsidRPr="2E0DA31D" w:rsidR="2E0DA31D">
        <w:rPr>
          <w:i w:val="1"/>
          <w:iCs w:val="1"/>
        </w:rPr>
        <w:t>Vorteile: umfänglicher Versicherungsschutz, geringe Leasingraten, etc.</w:t>
      </w:r>
    </w:p>
    <w:p w:rsidRPr="00970110" w:rsidR="00970110" w:rsidP="2E0DA31D" w:rsidRDefault="08B6A89D" w14:paraId="6DBCDBA1" w14:textId="01FD54D8">
      <w:pPr>
        <w:pStyle w:val="Listenabsatz"/>
        <w:rPr>
          <w:i w:val="1"/>
          <w:iCs w:val="1"/>
        </w:rPr>
      </w:pPr>
      <w:r w:rsidRPr="2E0DA31D" w:rsidR="2E0DA31D">
        <w:rPr>
          <w:i w:val="1"/>
          <w:iCs w:val="1"/>
        </w:rPr>
        <w:t>Nachteile: Weniger Renten-, Arbeitslosen-, Sozialversicherung</w:t>
      </w:r>
    </w:p>
    <w:p w:rsidR="5DE3BB55" w:rsidP="4D515BF8" w:rsidRDefault="5DE3BB55" w14:paraId="28A2FFE3" w14:textId="0A49643E">
      <w:pPr>
        <w:pStyle w:val="Standard"/>
        <w:ind w:left="0"/>
        <w:rPr>
          <w:rFonts w:ascii="Calibri" w:hAnsi="Calibri" w:eastAsia="Calibri" w:cs="Calibri"/>
          <w:noProof w:val="0"/>
          <w:sz w:val="22"/>
          <w:szCs w:val="22"/>
          <w:lang w:val="de-DE"/>
        </w:rPr>
      </w:pPr>
      <w:r w:rsidRPr="772ED6E5" w:rsidR="772ED6E5">
        <w:rPr>
          <w:rFonts w:ascii="Calibri" w:hAnsi="Calibri" w:eastAsia="Calibri" w:cs="Calibri"/>
          <w:noProof w:val="0"/>
          <w:color w:val="7F8C8D"/>
          <w:sz w:val="22"/>
          <w:szCs w:val="22"/>
          <w:lang w:val="de-DE"/>
        </w:rPr>
        <w:t xml:space="preserve"> </w:t>
      </w:r>
    </w:p>
    <w:p w:rsidR="1CC20455" w:rsidP="4D515BF8" w:rsidRDefault="1CC20455" w14:paraId="28CC7BBB" w14:textId="2305C56C">
      <w:pPr>
        <w:pStyle w:val="Standard"/>
        <w:ind w:left="0"/>
        <w:rPr>
          <w:rFonts w:ascii="Calibri" w:hAnsi="Calibri" w:eastAsia="Calibri" w:cs="Calibri"/>
          <w:noProof w:val="0"/>
          <w:sz w:val="22"/>
          <w:szCs w:val="22"/>
          <w:lang w:val="de-DE"/>
        </w:rPr>
      </w:pPr>
      <w:r w:rsidRPr="772ED6E5" w:rsidR="772ED6E5">
        <w:rPr>
          <w:rFonts w:ascii="Calibri" w:hAnsi="Calibri" w:eastAsia="Calibri" w:cs="Calibri"/>
          <w:noProof w:val="0"/>
          <w:color w:val="7F8C8D"/>
          <w:sz w:val="22"/>
          <w:szCs w:val="22"/>
          <w:lang w:val="de-DE"/>
        </w:rPr>
        <w:t xml:space="preserve">Diese Entgeltumwandlung bedarf einer rechtlichen Grundlage (bspw. tarifvertragliche Regelung für Angestellte). Mit dem Gesetz zur Änderung des Landesbesoldungsgesetzes vom 27. Juni 2024 ist die Möglichkeit einer Besoldungsumwandlung für vom Dienstherrn geleaste Fahrräder geschaffen worden. Ab 2025 sollen die organisatorischen und administrativen Voraussetzungen dafür geschaffen sein (Quelle: Website </w:t>
      </w:r>
      <w:r>
        <w:fldChar w:fldCharType="begin"/>
      </w:r>
      <w:r>
        <w:instrText xml:space="preserve">HYPERLINK "https://mf.sachsen-anhalt.de/dienstrecht/bezuegeverwaltung/details/fahrrad-leasing-in-der-landesverwaltung" </w:instrText>
      </w:r>
      <w:r>
        <w:fldChar w:fldCharType="separate"/>
      </w:r>
      <w:r w:rsidRPr="772ED6E5" w:rsidR="772ED6E5">
        <w:rPr>
          <w:rStyle w:val="Hyperlink"/>
          <w:rFonts w:ascii="Calibri" w:hAnsi="Calibri" w:eastAsia="Calibri" w:cs="Calibri"/>
          <w:noProof w:val="0"/>
          <w:sz w:val="22"/>
          <w:szCs w:val="22"/>
          <w:lang w:val="de-DE"/>
        </w:rPr>
        <w:t>Ministerium der Finanzen</w:t>
      </w:r>
      <w:r>
        <w:fldChar w:fldCharType="end"/>
      </w:r>
      <w:r w:rsidRPr="772ED6E5" w:rsidR="772ED6E5">
        <w:rPr>
          <w:rFonts w:ascii="Calibri" w:hAnsi="Calibri" w:eastAsia="Calibri" w:cs="Calibri"/>
          <w:noProof w:val="0"/>
          <w:color w:val="7F8C8D"/>
          <w:sz w:val="22"/>
          <w:szCs w:val="22"/>
          <w:lang w:val="de-DE"/>
        </w:rPr>
        <w:t>, 06.08.2024).</w:t>
      </w:r>
    </w:p>
    <w:p w:rsidRPr="00970110" w:rsidR="00970110" w:rsidP="2E0DA31D" w:rsidRDefault="08B6A89D" w14:paraId="722A3A8D" w14:textId="718CC763">
      <w:pPr>
        <w:pStyle w:val="IntensivesZitat"/>
      </w:pPr>
      <w:r w:rsidR="2E0DA31D">
        <w:rPr/>
        <w:t>H2 (Bewertungsskala mit zufälliger Reihenfolge der Angebote)</w:t>
      </w:r>
    </w:p>
    <w:p w:rsidRPr="00970110" w:rsidR="00970110" w:rsidP="2E0DA31D" w:rsidRDefault="08B6A89D" w14:paraId="74E1DD01" w14:textId="0F612EB9">
      <w:pPr>
        <w:rPr>
          <w:b w:val="1"/>
          <w:bCs w:val="1"/>
        </w:rPr>
      </w:pPr>
      <w:r w:rsidRPr="772ED6E5" w:rsidR="772ED6E5">
        <w:rPr>
          <w:rStyle w:val="Fett"/>
        </w:rPr>
        <w:t>Wie groß ist Ihr Interesse folgende Angebote für alle Hochschulangehörige zu nutzen?</w:t>
      </w:r>
    </w:p>
    <w:p w:rsidRPr="00970110" w:rsidR="00970110" w:rsidP="2E0DA31D" w:rsidRDefault="08B6A89D" w14:paraId="0F69CC48" w14:textId="76A6B4E6">
      <w:pPr>
        <w:pStyle w:val="Untertitel"/>
        <w:jc w:val="center"/>
        <w:rPr>
          <w:rFonts w:ascii="Calibri" w:hAnsi="Calibri" w:eastAsia="Calibri" w:cs="Calibri"/>
        </w:rPr>
      </w:pPr>
      <w:r w:rsidRPr="2E860EBD" w:rsidR="2E860EBD">
        <w:rPr>
          <w:rFonts w:eastAsia="Calibri" w:eastAsiaTheme="minorAscii"/>
          <w:b w:val="1"/>
          <w:bCs w:val="1"/>
        </w:rPr>
        <w:t>Bewertungsskala</w:t>
      </w:r>
      <w:r w:rsidRPr="2E860EBD" w:rsidR="2E860EBD">
        <w:rPr>
          <w:b w:val="1"/>
          <w:bCs w:val="1"/>
        </w:rPr>
        <w:t xml:space="preserve">: </w:t>
      </w:r>
      <w:r w:rsidR="2E860EBD">
        <w:rPr/>
        <w:t>Kein Interesse (</w:t>
      </w:r>
      <w:r w:rsidR="2E860EBD">
        <w:rPr/>
        <w:t>1)|</w:t>
      </w:r>
      <w:r w:rsidR="2E860EBD">
        <w:rPr/>
        <w:t xml:space="preserve"> Geringes Interesse (2) | Interesse (</w:t>
      </w:r>
      <w:r w:rsidR="2E860EBD">
        <w:rPr/>
        <w:t>3)|</w:t>
      </w:r>
      <w:r w:rsidR="2E860EBD">
        <w:rPr/>
        <w:t xml:space="preserve"> Großes Interesse (4)</w:t>
      </w:r>
    </w:p>
    <w:p w:rsidRPr="00970110" w:rsidR="00970110" w:rsidP="2E0DA31D" w:rsidRDefault="08B6A89D" w14:paraId="1E56DFCD" w14:textId="77777777">
      <w:pPr>
        <w:pStyle w:val="Listenabsatz"/>
        <w:rPr>
          <w:rFonts w:ascii="Calibri" w:hAnsi="Calibri" w:eastAsia="Calibri" w:cs="Calibri"/>
        </w:rPr>
      </w:pPr>
      <w:r w:rsidRPr="2E0DA31D" w:rsidR="2E0DA31D">
        <w:rPr>
          <w:rFonts w:ascii="Calibri" w:hAnsi="Calibri" w:eastAsia="Calibri" w:cs="Calibri"/>
        </w:rPr>
        <w:t xml:space="preserve">Um mehr Platz </w:t>
      </w:r>
      <w:r w:rsidR="2E0DA31D">
        <w:rPr/>
        <w:t>für</w:t>
      </w:r>
      <w:r w:rsidRPr="2E0DA31D" w:rsidR="2E0DA31D">
        <w:rPr>
          <w:rFonts w:ascii="Calibri" w:hAnsi="Calibri" w:eastAsia="Calibri" w:cs="Calibri"/>
        </w:rPr>
        <w:t xml:space="preserve"> andere Nutzungsmöglichkeiten zu schaffen, sollte die Zahl der Parkplätze für private PKW auf Hochschulgelände reduziert werden.</w:t>
      </w:r>
    </w:p>
    <w:p w:rsidRPr="00970110" w:rsidR="00970110" w:rsidP="2E0DA31D" w:rsidRDefault="08B6A89D" w14:paraId="0D8B63F5" w14:textId="77777777">
      <w:pPr>
        <w:pStyle w:val="Listenabsatz"/>
        <w:rPr/>
      </w:pPr>
      <w:r w:rsidR="2E0DA31D">
        <w:rPr/>
        <w:t>Kostenfreies Pendlerportal zur Bildung von Fahrgemeinschaften</w:t>
      </w:r>
    </w:p>
    <w:p w:rsidRPr="00970110" w:rsidR="00970110" w:rsidP="2E0DA31D" w:rsidRDefault="08B6A89D" w14:paraId="7C4B12C1" w14:textId="6ED276D5">
      <w:pPr>
        <w:pStyle w:val="Listenabsatz"/>
        <w:rPr>
          <w:lang w:val="en-US"/>
        </w:rPr>
      </w:pPr>
      <w:r w:rsidRPr="2E0DA31D" w:rsidR="2E0DA31D">
        <w:rPr>
          <w:lang w:val="en-US"/>
        </w:rPr>
        <w:t xml:space="preserve">Carsharing-Station am Campus (z. B. </w:t>
      </w:r>
      <w:r w:rsidRPr="2E0DA31D" w:rsidR="2E0DA31D">
        <w:rPr>
          <w:lang w:val="en-US"/>
        </w:rPr>
        <w:t>teilAuto</w:t>
      </w:r>
      <w:r w:rsidRPr="2E0DA31D" w:rsidR="2E0DA31D">
        <w:rPr>
          <w:lang w:val="en-US"/>
        </w:rPr>
        <w:t>)</w:t>
      </w:r>
    </w:p>
    <w:p w:rsidRPr="00970110" w:rsidR="00970110" w:rsidP="2E0DA31D" w:rsidRDefault="08B6A89D" w14:paraId="05B187FB" w14:textId="4257352A">
      <w:pPr>
        <w:pStyle w:val="IntensivesZitat"/>
      </w:pPr>
      <w:r w:rsidR="772ED6E5">
        <w:rPr/>
        <w:t>F5 (Langer freier Text)</w:t>
      </w:r>
    </w:p>
    <w:p w:rsidR="5DE3BB55" w:rsidP="4D515BF8" w:rsidRDefault="5DE3BB55" w14:paraId="4A30D21F" w14:textId="60E1603B">
      <w:pPr>
        <w:rPr>
          <w:rFonts w:ascii="Calibri" w:hAnsi="Calibri" w:cs="Calibri"/>
          <w:b w:val="1"/>
          <w:bCs w:val="1"/>
          <w:color w:val="000000" w:themeColor="text1" w:themeTint="FF" w:themeShade="FF"/>
        </w:rPr>
      </w:pPr>
      <w:r w:rsidRPr="772ED6E5" w:rsidR="772ED6E5">
        <w:rPr>
          <w:b w:val="1"/>
          <w:bCs w:val="1"/>
        </w:rPr>
        <w:t>Was bräuchten Sie noch, um Ihre Pendlermobilität umweltfreundlicher zu gestalten?</w:t>
      </w:r>
    </w:p>
    <w:p w:rsidRPr="00970110" w:rsidR="00970110" w:rsidP="772ED6E5" w:rsidRDefault="08B6A89D" w14:paraId="608D8F7D" w14:textId="29338E61">
      <w:pPr>
        <w:pStyle w:val="IntensivesZitat"/>
        <w:rPr>
          <w:rStyle w:val="Fett"/>
          <w:rFonts w:ascii="Calibri" w:hAnsi="Calibri" w:cs="Calibri"/>
          <w:color w:val="000000" w:themeColor="text1" w:themeTint="FF" w:themeShade="FF"/>
        </w:rPr>
      </w:pPr>
      <w:r w:rsidR="772ED6E5">
        <w:rPr/>
        <w:t xml:space="preserve"> (Anzeigefilter nur für Personen, die Dienstreisen durchführen) I1 c</w:t>
      </w:r>
    </w:p>
    <w:p w:rsidR="5DE3BB55" w:rsidP="4D515BF8" w:rsidRDefault="5DE3BB55" w14:paraId="116AEB47" w14:textId="4089AFD2">
      <w:pPr>
        <w:pStyle w:val="Standard"/>
        <w:rPr>
          <w:rStyle w:val="SchwacheHervorhebung"/>
        </w:rPr>
      </w:pPr>
      <w:r>
        <w:br/>
      </w:r>
      <w:r w:rsidRPr="772ED6E5" w:rsidR="772ED6E5">
        <w:rPr>
          <w:rStyle w:val="Fett"/>
          <w:b w:val="0"/>
          <w:bCs w:val="0"/>
        </w:rPr>
        <w:t xml:space="preserve"> Filter bezieht sich auf Frage A1:</w:t>
      </w:r>
      <w:r>
        <w:br/>
      </w:r>
      <w:r w:rsidRPr="772ED6E5" w:rsidR="772ED6E5">
        <w:rPr>
          <w:rStyle w:val="SchwacheHervorhebung"/>
        </w:rPr>
        <w:t xml:space="preserve">Zu welcher Personengruppe an der Hochschule gehören Sie? Wird nicht angezeigt für Studierende und Gaststudierende, </w:t>
      </w:r>
      <w:r w:rsidRPr="772ED6E5" w:rsidR="772ED6E5">
        <w:rPr>
          <w:rStyle w:val="SchwacheHervorhebung"/>
        </w:rPr>
        <w:t>LfBA</w:t>
      </w:r>
      <w:r w:rsidRPr="772ED6E5" w:rsidR="772ED6E5">
        <w:rPr>
          <w:rStyle w:val="SchwacheHervorhebung"/>
        </w:rPr>
        <w:t xml:space="preserve"> und nebenberufliches wiss</w:t>
      </w:r>
      <w:r w:rsidRPr="772ED6E5" w:rsidR="772ED6E5">
        <w:rPr>
          <w:rStyle w:val="SchwacheHervorhebung"/>
        </w:rPr>
        <w:t>ensc</w:t>
      </w:r>
      <w:r w:rsidRPr="772ED6E5" w:rsidR="772ED6E5">
        <w:rPr>
          <w:rStyle w:val="SchwacheHervorhebung"/>
        </w:rPr>
        <w:t>haftliches und künstlerisches Personal</w:t>
      </w:r>
    </w:p>
    <w:p w:rsidRPr="00970110" w:rsidR="00970110" w:rsidP="2E0DA31D" w:rsidRDefault="08B6A89D" w14:paraId="55764838" w14:textId="117E29F0">
      <w:pPr>
        <w:pStyle w:val="IntensivesZitat"/>
      </w:pPr>
      <w:r w:rsidR="772ED6E5">
        <w:rPr/>
        <w:t>I1c (Langer freier Text)</w:t>
      </w:r>
    </w:p>
    <w:p w:rsidRPr="00970110" w:rsidR="00970110" w:rsidP="2E0DA31D" w:rsidRDefault="08B6A89D" w14:paraId="4E600B10" w14:textId="5B276D44">
      <w:pPr>
        <w:pStyle w:val="Standard"/>
      </w:pPr>
      <w:r w:rsidRPr="2E0DA31D" w:rsidR="2E0DA31D">
        <w:rPr>
          <w:b w:val="1"/>
          <w:bCs w:val="1"/>
        </w:rPr>
        <w:t>Was bräuchten Sie noch, um Ihre Dienstreisen umweltfreundlicher zu gestalten?</w:t>
      </w:r>
    </w:p>
    <w:p w:rsidRPr="00970110" w:rsidR="00970110" w:rsidP="2E0DA31D" w:rsidRDefault="08B6A89D" w14:paraId="61EEEB01" w14:textId="715245D5">
      <w:pPr>
        <w:pStyle w:val="Standard"/>
        <w:rPr>
          <w:b w:val="1"/>
          <w:bCs w:val="1"/>
        </w:rPr>
      </w:pPr>
    </w:p>
    <w:p w:rsidRPr="00970110" w:rsidR="00970110" w:rsidP="2E0DA31D" w:rsidRDefault="08B6A89D" w14:paraId="0E8663C1" w14:textId="5B7A3787">
      <w:pPr>
        <w:pStyle w:val="Standard"/>
        <w:rPr>
          <w:b w:val="1"/>
          <w:bCs w:val="1"/>
        </w:rPr>
      </w:pPr>
    </w:p>
    <w:p w:rsidRPr="00970110" w:rsidR="00970110" w:rsidP="00051531" w:rsidRDefault="08B6A89D" w14:paraId="44D8FB7C" w14:textId="0E5CEF26">
      <w:pPr>
        <w:pStyle w:val="berschrift2"/>
        <w:rPr>
          <w:b w:val="1"/>
          <w:bCs w:val="1"/>
          <w:sz w:val="28"/>
          <w:szCs w:val="28"/>
        </w:rPr>
      </w:pPr>
      <w:bookmarkStart w:name="_Toc1977607852" w:id="739496910"/>
      <w:r w:rsidR="184723B2">
        <w:rPr/>
        <w:t>Feedback</w:t>
      </w:r>
      <w:bookmarkEnd w:id="739496910"/>
    </w:p>
    <w:p w:rsidR="00933964" w:rsidP="00AB4061" w:rsidRDefault="00725C2C" w14:paraId="4CBFAF97" w14:textId="255A9339">
      <w:pPr>
        <w:pStyle w:val="IntensivesZitat"/>
        <w:jc w:val="left"/>
      </w:pPr>
      <w:r>
        <w:t xml:space="preserve">J1 </w:t>
      </w:r>
      <w:r w:rsidR="008E296D">
        <w:t>(Eingabe)</w:t>
      </w:r>
    </w:p>
    <w:p w:rsidR="00933964" w:rsidRDefault="008E296D" w14:paraId="6E9329D6" w14:textId="70C6950D">
      <w:pPr>
        <w:rPr>
          <w:rStyle w:val="Fett"/>
        </w:rPr>
      </w:pPr>
      <w:r w:rsidRPr="772ED6E5" w:rsidR="772ED6E5">
        <w:rPr>
          <w:rStyle w:val="Fett"/>
        </w:rPr>
        <w:t>Gibt es noch etwas, das Sie uns mitteilen möchten (Gedanken, Ideen, Wünsche etc.)?</w:t>
      </w:r>
    </w:p>
    <w:p w:rsidR="00933964" w:rsidRDefault="008E296D" w14:paraId="10EBCD95" w14:textId="77777777">
      <w:pPr>
        <w:pStyle w:val="IntensivesZitat"/>
      </w:pPr>
      <w:proofErr w:type="spellStart"/>
      <w:r>
        <w:t>Endseite</w:t>
      </w:r>
      <w:proofErr w:type="spellEnd"/>
    </w:p>
    <w:p w:rsidRPr="00A92BEC" w:rsidR="00E35729" w:rsidP="2E0DA31D" w:rsidRDefault="008E296D" w14:paraId="24F5E13C" w14:textId="7032E8B5">
      <w:pPr>
        <w:rPr>
          <w:rStyle w:val="Fett"/>
        </w:rPr>
      </w:pPr>
      <w:r w:rsidRPr="2E0DA31D" w:rsidR="2E0DA31D">
        <w:rPr>
          <w:rStyle w:val="Fett"/>
        </w:rPr>
        <w:t xml:space="preserve">Vielen </w:t>
      </w:r>
      <w:r w:rsidRPr="2E0DA31D" w:rsidR="2E0DA31D">
        <w:rPr>
          <w:rStyle w:val="Fett"/>
        </w:rPr>
        <w:t>Dank für die Teilnahme an der Umfrage! </w:t>
      </w:r>
    </w:p>
    <w:p w:rsidRPr="00A92BEC" w:rsidR="00E35729" w:rsidP="00A92BEC" w:rsidRDefault="008E296D" w14:paraId="1C065EF9" w14:textId="4090F9D8">
      <w:pPr>
        <w:rPr>
          <w:rStyle w:val="Fett"/>
          <w:b w:val="0"/>
          <w:bCs w:val="0"/>
        </w:rPr>
      </w:pPr>
      <w:r w:rsidRPr="2E0DA31D" w:rsidR="2E0DA31D">
        <w:rPr>
          <w:rStyle w:val="Fett"/>
          <w:b w:val="0"/>
          <w:bCs w:val="0"/>
        </w:rPr>
        <w:t>Das WIR ist entscheidend. Aus den Antworten können wir eine Treibhausgasbilanz erstellen, Maßnahmen ableiten und rücken dem Ziel einer klimafreundlicheren Hochschule näher.</w:t>
      </w:r>
    </w:p>
    <w:p w:rsidRPr="00A92BEC" w:rsidR="00E35729" w:rsidP="00A92BEC" w:rsidRDefault="00E35729" w14:paraId="43F94670" w14:textId="15CCDB47">
      <w:pPr>
        <w:rPr>
          <w:rStyle w:val="Fett"/>
          <w:b w:val="0"/>
          <w:bCs w:val="0"/>
        </w:rPr>
      </w:pPr>
      <w:r w:rsidRPr="2E0DA31D" w:rsidR="2E0DA31D">
        <w:rPr>
          <w:rStyle w:val="Fett"/>
          <w:b w:val="0"/>
          <w:bCs w:val="0"/>
        </w:rPr>
        <w:t xml:space="preserve">Neuigkeiten und Aktivitäten zum Thema Klimaschutz finden Sie unter </w:t>
      </w:r>
      <w:commentRangeStart w:id="171"/>
      <w:r w:rsidRPr="2E0DA31D" w:rsidR="2E0DA31D">
        <w:rPr>
          <w:rStyle w:val="Fett"/>
          <w:b w:val="0"/>
          <w:bCs w:val="0"/>
          <w:color w:val="92D050"/>
        </w:rPr>
        <w:t>[Link zur Webseite]</w:t>
      </w:r>
      <w:commentRangeEnd w:id="171"/>
      <w:r>
        <w:rPr>
          <w:rStyle w:val="CommentReference"/>
        </w:rPr>
        <w:commentReference w:id="171"/>
      </w:r>
      <w:r w:rsidRPr="2E0DA31D" w:rsidR="2E0DA31D">
        <w:rPr>
          <w:rStyle w:val="Fett"/>
          <w:b w:val="0"/>
          <w:bCs w:val="0"/>
        </w:rPr>
        <w:t>.</w:t>
      </w:r>
    </w:p>
    <w:p w:rsidRPr="00315F23" w:rsidR="00933964" w:rsidP="772ED6E5" w:rsidRDefault="00E35729" w14:paraId="413A9296" w14:textId="0EE4FB97">
      <w:pPr>
        <w:rPr>
          <w:b w:val="1"/>
          <w:bCs w:val="1"/>
        </w:rPr>
      </w:pPr>
      <w:r w:rsidRPr="772ED6E5" w:rsidR="772ED6E5">
        <w:rPr>
          <w:rStyle w:val="Fett"/>
          <w:b w:val="0"/>
          <w:bCs w:val="0"/>
        </w:rPr>
        <w:t>Ihre Antworten wurden gespeichert und gemäß der Datenschutz Grundverordnung (DSGVO) verarbeitet.</w:t>
      </w:r>
      <w:r>
        <w:br/>
      </w:r>
    </w:p>
    <w:sectPr w:rsidRPr="00315F23" w:rsidR="00933964">
      <w:headerReference w:type="default" r:id="rId13"/>
      <w:footerReference w:type="default" r:id="rId14"/>
      <w:pgSz w:w="11906" w:h="16838" w:orient="portrait"/>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xmlns:w="http://schemas.openxmlformats.org/wordprocessingml/2006/main" w:initials="JZ" w:author="Julia Zigann" w:date="07/01/2024 08:06:00" w:id="54">
    <w:p xmlns:w14="http://schemas.microsoft.com/office/word/2010/wordml" w:rsidR="3FAF7A02" w:rsidRDefault="77E0C042" w14:paraId="53D78DF5" w14:textId="262A189A">
      <w:pPr>
        <w:pStyle w:val="CommentText"/>
      </w:pPr>
      <w:r>
        <w:rPr>
          <w:rStyle w:val="CommentReference"/>
        </w:rPr>
        <w:annotationRef/>
      </w:r>
      <w:r w:rsidRPr="7C26CCAF" w:rsidR="1E6C6034">
        <w:t>Nur für HS mit mehreren Standorten (bitte den Namen der Orte eintragen)</w:t>
      </w:r>
    </w:p>
  </w:comment>
  <w:comment w:initials="JZ" w:author="Julia Zigann" w:date="2024-07-01T13:51:00Z" w:id="171">
    <w:p w:rsidR="004F0852" w:rsidRDefault="004F0852" w14:paraId="12A56B72" w14:textId="15B07FE4">
      <w:pPr>
        <w:pStyle w:val="Kommentartext"/>
      </w:pPr>
      <w:r>
        <w:rPr>
          <w:rStyle w:val="Kommentarzeichen"/>
        </w:rPr>
        <w:annotationRef/>
      </w:r>
      <w:r>
        <w:t>Hochschulspezifisch</w:t>
      </w:r>
    </w:p>
  </w:comment>
  <w:comment xmlns:w="http://schemas.openxmlformats.org/wordprocessingml/2006/main" w:initials="Ga" w:author="Gastbenutzer" w:date="09/05/2024 09:51:15" w:id="1975131276">
    <w:p xmlns:w14="http://schemas.microsoft.com/office/word/2010/wordml" w:rsidR="42ACDABD" w:rsidRDefault="08110C29" w14:paraId="2C956EE2" w14:textId="26F9B242">
      <w:pPr>
        <w:pStyle w:val="CommentText"/>
      </w:pPr>
      <w:r>
        <w:rPr>
          <w:rStyle w:val="CommentReference"/>
        </w:rPr>
        <w:annotationRef/>
      </w:r>
      <w:r w:rsidRPr="736F9F8F" w:rsidR="3E825EF1">
        <w:t xml:space="preserve">Hochschulspezifisch: Nur Hochschulen mit merheren Standorten nehmen diesen Zusatz mit rein. </w:t>
      </w:r>
    </w:p>
  </w:comment>
  <w:comment xmlns:w="http://schemas.openxmlformats.org/wordprocessingml/2006/main" w:initials="Ga" w:author="Gastbenutzer" w:date="10/01/2024 11:16:48" w:id="88554197">
    <w:p xmlns:w14="http://schemas.microsoft.com/office/word/2010/wordml" w:rsidR="36F52D63" w:rsidRDefault="2E5BA710" w14:paraId="3626301F" w14:textId="106C4989">
      <w:pPr>
        <w:pStyle w:val="CommentText"/>
      </w:pPr>
      <w:r>
        <w:rPr>
          <w:rStyle w:val="CommentReference"/>
        </w:rPr>
        <w:annotationRef/>
      </w:r>
      <w:r w:rsidRPr="17C4EA5E" w:rsidR="56B9D2BB">
        <w:t>Optionale Fragestellungen für Hochschulen, d.h. einzelne Aspekte müssen geprüft werden, ob es sie an der jeweiligen HS gibt.</w:t>
      </w:r>
    </w:p>
  </w:comment>
  <w:comment xmlns:w="http://schemas.openxmlformats.org/wordprocessingml/2006/main" w:initials="JZ" w:author="Julia Zigann" w:date="2024-07-02T04:37:00" w:id="802731851">
    <w:p xmlns:w14="http://schemas.microsoft.com/office/word/2010/wordml" xmlns:w="http://schemas.openxmlformats.org/wordprocessingml/2006/main" w:rsidR="2D5EBD3D" w:rsidRDefault="18B9E57B" w14:paraId="0ADF4643" w14:textId="574AA5C7">
      <w:pPr>
        <w:pStyle w:val="CommentText"/>
      </w:pPr>
      <w:r>
        <w:rPr>
          <w:rStyle w:val="CommentReference"/>
        </w:rPr>
        <w:annotationRef/>
      </w:r>
      <w:r w:rsidRPr="1FD7DA09" w:rsidR="33D4C2D0">
        <w:t>Hochschulspezifisch</w:t>
      </w:r>
    </w:p>
  </w:comment>
  <w:comment xmlns:w="http://schemas.openxmlformats.org/wordprocessingml/2006/main" w:initials="Ga" w:author="Gastbenutzer" w:date="2025-06-20T11:19:39" w:id="1733509808">
    <w:p xmlns:w14="http://schemas.microsoft.com/office/word/2010/wordml" xmlns:w="http://schemas.openxmlformats.org/wordprocessingml/2006/main" w:rsidR="5665A26A" w:rsidRDefault="122A377A" w14:paraId="1B3A3DC1" w14:textId="78911220">
      <w:pPr>
        <w:pStyle w:val="CommentText"/>
      </w:pPr>
      <w:r>
        <w:rPr>
          <w:rStyle w:val="CommentReference"/>
        </w:rPr>
        <w:annotationRef/>
      </w:r>
      <w:r w:rsidRPr="5A10D04C" w:rsidR="26808395">
        <w:t xml:space="preserve">Jede Hochschule kann die Umfrage um eigene Fragen ergänzen. Grün markierte Stellen enthalten hochschulspezifische Inhalte und </w:t>
      </w:r>
      <w:r w:rsidRPr="766C1D55" w:rsidR="15A46806">
        <w:rPr>
          <w:b w:val="1"/>
          <w:bCs w:val="1"/>
        </w:rPr>
        <w:t>müssen individuell angepasst werden</w:t>
      </w:r>
      <w:r w:rsidRPr="0B4258D6" w:rsidR="71485358">
        <w:t xml:space="preserve">. Bitte unbedingt darauf achten, </w:t>
      </w:r>
      <w:r w:rsidRPr="1B408F9F" w:rsidR="48542B68">
        <w:rPr>
          <w:b w:val="1"/>
          <w:bCs w:val="1"/>
        </w:rPr>
        <w:t>diese Anpassungen sowohl in der deutschen als auch in der englischen Version</w:t>
      </w:r>
      <w:r w:rsidRPr="5E32189F" w:rsidR="49CDCE7F">
        <w:t xml:space="preserve"> (z. B. in LimeSurvey) konsequent zu übertragen.</w:t>
      </w:r>
    </w:p>
    <w:p xmlns:w14="http://schemas.microsoft.com/office/word/2010/wordml" xmlns:w="http://schemas.openxmlformats.org/wordprocessingml/2006/main" w:rsidR="21F5A45C" w:rsidRDefault="54A4F216" w14:paraId="2E63C1F9" w14:textId="4031A1C7">
      <w:pPr>
        <w:pStyle w:val="CommentText"/>
      </w:pPr>
    </w:p>
    <w:p xmlns:w14="http://schemas.microsoft.com/office/word/2010/wordml" xmlns:w="http://schemas.openxmlformats.org/wordprocessingml/2006/main" w:rsidR="76D587FA" w:rsidRDefault="507C728B" w14:paraId="6082DC58" w14:textId="3BCE259D">
      <w:pPr>
        <w:pStyle w:val="CommentText"/>
      </w:pPr>
      <w:r w:rsidRPr="7452D2D7" w:rsidR="54579314">
        <w:t xml:space="preserve">Für </w:t>
      </w:r>
      <w:r w:rsidRPr="5A569059" w:rsidR="137C6571">
        <w:rPr>
          <w:b w:val="1"/>
          <w:bCs w:val="1"/>
        </w:rPr>
        <w:t>Gastbenutzer:innen</w:t>
      </w:r>
      <w:r w:rsidRPr="748AEDF0" w:rsidR="2875A7F2">
        <w:t xml:space="preserve"> sollte in LimeSurvey ein </w:t>
      </w:r>
      <w:r w:rsidRPr="2B509F3C" w:rsidR="0AA19C3F">
        <w:rPr>
          <w:b w:val="1"/>
          <w:bCs w:val="1"/>
        </w:rPr>
        <w:t>Token-System aktiviert werden</w:t>
      </w:r>
      <w:r w:rsidRPr="3A95B003" w:rsidR="08F8FA60">
        <w:t>, um Mehrfachantworten an einem Gerät zu ermöglichen (z. B. bei öffentlichen PCs oder in PC-Pools).</w:t>
      </w:r>
    </w:p>
  </w:comment>
  <w:comment xmlns:w="http://schemas.openxmlformats.org/wordprocessingml/2006/main" w:initials="Ga" w:author="Gastbenutzer" w:date="2025-07-16T14:15:33" w:id="1710331462">
    <w:p xmlns:w14="http://schemas.microsoft.com/office/word/2010/wordml" xmlns:w="http://schemas.openxmlformats.org/wordprocessingml/2006/main" w:rsidR="6872CCDB" w:rsidRDefault="09ECAFF1" w14:paraId="42EBA467" w14:textId="5608C08B">
      <w:pPr>
        <w:pStyle w:val="CommentText"/>
      </w:pPr>
      <w:r>
        <w:rPr>
          <w:rStyle w:val="CommentReference"/>
        </w:rPr>
        <w:annotationRef/>
      </w:r>
      <w:r w:rsidRPr="56B646BB" w:rsidR="3EC7609B">
        <w:t>Hochschulspezifisch</w:t>
      </w:r>
    </w:p>
  </w:comment>
</w:comments>
</file>

<file path=word/commentsExtended.xml><?xml version="1.0" encoding="utf-8"?>
<w15:commentsEx xmlns:mc="http://schemas.openxmlformats.org/markup-compatibility/2006" xmlns:w15="http://schemas.microsoft.com/office/word/2012/wordml" mc:Ignorable="w15">
  <w15:commentEx w15:done="0" w15:paraId="53D78DF5"/>
  <w15:commentEx w15:done="0" w15:paraId="12A56B72"/>
  <w15:commentEx w15:done="0" w15:paraId="2C956EE2"/>
  <w15:commentEx w15:done="0" w15:paraId="3626301F"/>
  <w15:commentEx w15:paraId="0ADF4643"/>
  <w15:commentEx w15:done="0" w15:paraId="6082DC58"/>
  <w15:commentEx w15:done="0" w15:paraId="42EBA467"/>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A4A0B4C" w16cex:dateUtc="2024-07-23T08:57:00Z"/>
  <w16cex:commentExtensible w16cex:durableId="2A4A0C33" w16cex:dateUtc="2024-07-23T09:02:00Z"/>
  <w16cex:commentExtensible w16cex:durableId="2A49FF82" w16cex:dateUtc="2024-07-23T08:08:00Z"/>
  <w16cex:commentExtensible w16cex:durableId="2A49FF0F" w16cex:dateUtc="2024-07-23T08:06:00Z"/>
  <w16cex:commentExtensible w16cex:durableId="2A49FD65" w16cex:dateUtc="2024-07-23T07:59:00Z"/>
  <w16cex:commentExtensible w16cex:durableId="2A49F768" w16cex:dateUtc="2024-07-23T07:33:00Z"/>
  <w16cex:commentExtensible w16cex:durableId="2A49F7A6" w16cex:dateUtc="2024-07-23T07:34:00Z"/>
  <w16cex:commentExtensible w16cex:durableId="2A49F7E9" w16cex:dateUtc="2024-07-23T07:35:00Z"/>
  <w16cex:commentExtensible w16cex:durableId="2A49F883" w16cex:dateUtc="2024-07-23T07:38:00Z"/>
  <w16cex:commentExtensible w16cex:durableId="2A49F900" w16cex:dateUtc="2024-07-23T07:40:00Z"/>
  <w16cex:commentExtensible w16cex:durableId="2A4A0E96" w16cex:dateUtc="2024-07-23T09:12:00Z"/>
  <w16cex:commentExtensible w16cex:durableId="6772F46B" w16cex:dateUtc="2024-09-05T07:51:15.234Z"/>
  <w16cex:commentExtensible w16cex:durableId="60F9F47D" w16cex:dateUtc="2024-10-01T09:16:48.495Z"/>
  <w16cex:commentExtensible w16cex:durableId="5E5C6ACD" w16cex:dateUtc="2025-06-20T09:19:39.951Z"/>
  <w16cex:commentExtensible w16cex:durableId="44F11B69" w16cex:dateUtc="2025-07-16T12:15:33.483Z"/>
</w16cex:commentsExtensible>
</file>

<file path=word/commentsIds.xml><?xml version="1.0" encoding="utf-8"?>
<w16cid:commentsIds xmlns:mc="http://schemas.openxmlformats.org/markup-compatibility/2006" xmlns:w16cid="http://schemas.microsoft.com/office/word/2016/wordml/cid" mc:Ignorable="w16cid">
  <w16cid:commentId w16cid:paraId="53D78DF5" w16cid:durableId="2A2D447C"/>
  <w16cid:commentId w16cid:paraId="12A56B72" w16cid:durableId="2A2D32CD"/>
  <w16cid:commentId w16cid:paraId="2C956EE2" w16cid:durableId="6772F46B"/>
  <w16cid:commentId w16cid:paraId="3626301F" w16cid:durableId="60F9F47D"/>
  <w16cid:commentId w16cid:paraId="0ADF4643" w16cid:durableId="2A2E64FB"/>
  <w16cid:commentId w16cid:paraId="6082DC58" w16cid:durableId="5E5C6ACD"/>
  <w16cid:commentId w16cid:paraId="42EBA467" w16cid:durableId="44F11B6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0852" w:rsidRDefault="004F0852" w14:paraId="6DE1220F" w14:textId="77777777">
      <w:pPr>
        <w:spacing w:after="0" w:line="240" w:lineRule="auto"/>
      </w:pPr>
      <w:r>
        <w:separator/>
      </w:r>
    </w:p>
  </w:endnote>
  <w:endnote w:type="continuationSeparator" w:id="0">
    <w:p w:rsidR="004F0852" w:rsidRDefault="004F0852" w14:paraId="084CE271"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IDFont+F5">
    <w:altName w:val="Calibri"/>
    <w:panose1 w:val="00000000000000000000"/>
    <w:charset w:val="00"/>
    <w:family w:val="auto"/>
    <w:notTrueType/>
    <w:pitch w:val="default"/>
    <w:sig w:usb0="00000003" w:usb1="00000000" w:usb2="00000000" w:usb3="00000000" w:csb0="00000001" w:csb1="00000000"/>
  </w:font>
  <w:font w:name="CIDFont+F1">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0852" w:rsidRDefault="004F0852" w14:paraId="645409CF" w14:textId="77777777">
    <w:pPr>
      <w:pStyle w:val="Fuzeile"/>
      <w:jc w:val="right"/>
    </w:pPr>
    <w:r>
      <w:t>[</w:t>
    </w:r>
    <w:r>
      <w:fldChar w:fldCharType="begin"/>
    </w:r>
    <w:r>
      <w:instrText>PAGE   \* MERGEFORMAT</w:instrText>
    </w:r>
    <w:r>
      <w:fldChar w:fldCharType="separate"/>
    </w:r>
    <w:r>
      <w:t>14</w:t>
    </w:r>
    <w: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0852" w:rsidRDefault="004F0852" w14:paraId="60F9EC9E" w14:textId="77777777">
      <w:pPr>
        <w:spacing w:after="0" w:line="240" w:lineRule="auto"/>
      </w:pPr>
      <w:r>
        <w:separator/>
      </w:r>
    </w:p>
  </w:footnote>
  <w:footnote w:type="continuationSeparator" w:id="0">
    <w:p w:rsidR="004F0852" w:rsidRDefault="004F0852" w14:paraId="2330DAEA"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0852" w:rsidRDefault="004F0852" w14:paraId="6630363F" w14:textId="32D6AA8F">
    <w:r>
      <w:t>Mobilitätsumfrage (Offline Version)</w:t>
    </w:r>
  </w:p>
</w:hdr>
</file>

<file path=word/intelligence2.xml><?xml version="1.0" encoding="utf-8"?>
<int2:intelligence xmlns:int2="http://schemas.microsoft.com/office/intelligence/2020/intelligence">
  <int2:observations>
    <int2:bookmark int2:bookmarkName="_Int_3jzfrMUC" int2:invalidationBookmarkName="" int2:hashCode="i8h3izDAv+HiEE" int2:id="SEpXrCpu">
      <int2:state int2:type="AugLoop_Text_Critique"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xmlns:w="http://schemas.openxmlformats.org/wordprocessingml/2006/main" w:abstractNumId="15">
    <w:nsid w:val="456cf36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4">
    <w:nsid w:val="5bc162d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
    <w:nsid w:val="382fb1e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
    <w:nsid w:val="c167d5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
    <w:nsid w:val="2683e83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
    <w:nsid w:val="5cce964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
    <w:nsid w:val="4ba48ee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nsid w:val="5fce6486"/>
    <w:multiLevelType xmlns:w="http://schemas.openxmlformats.org/wordprocessingml/2006/main" w:val="hybridMultilevel"/>
    <w:lvl xmlns:w="http://schemas.openxmlformats.org/wordprocessingml/2006/main" w:ilvl="0">
      <w:start w:val="1"/>
      <w:numFmt w:val="bullet"/>
      <w:lvlText w:val=""/>
      <w:lvlJc w:val="left"/>
      <w:pPr>
        <w:ind w:left="144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1b6b2e2c"/>
    <w:multiLevelType xmlns:w="http://schemas.openxmlformats.org/wordprocessingml/2006/main" w:val="hybridMultilevel"/>
    <w:lvl xmlns:w="http://schemas.openxmlformats.org/wordprocessingml/2006/main" w:ilvl="0">
      <w:start w:val="1"/>
      <w:numFmt w:val="bullet"/>
      <w:lvlText w:val=""/>
      <w:lvlJc w:val="left"/>
      <w:pPr>
        <w:ind w:left="144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
    <w:nsid w:val="72dd7ec1"/>
    <w:multiLevelType xmlns:w="http://schemas.openxmlformats.org/wordprocessingml/2006/main" w:val="hybridMultilevel"/>
    <w:lvl xmlns:w="http://schemas.openxmlformats.org/wordprocessingml/2006/main" w:ilvl="0">
      <w:start w:val="1"/>
      <w:numFmt w:val="bullet"/>
      <w:lvlText w:val=""/>
      <w:lvlJc w:val="left"/>
      <w:pPr>
        <w:ind w:left="144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
    <w:nsid w:val="522360ad"/>
    <w:multiLevelType xmlns:w="http://schemas.openxmlformats.org/wordprocessingml/2006/main" w:val="hybridMultilevel"/>
    <w:lvl xmlns:w="http://schemas.openxmlformats.org/wordprocessingml/2006/main" w:ilvl="0">
      <w:start w:val="1"/>
      <w:numFmt w:val="bullet"/>
      <w:lvlText w:val=""/>
      <w:lvlJc w:val="left"/>
      <w:pPr>
        <w:ind w:left="144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nsid w:val="24f2a9d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nsid w:val="40cdd63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FE90BAB"/>
    <w:multiLevelType w:val="hybridMultilevel"/>
    <w:tmpl w:val="BCD2564E"/>
    <w:lvl w:ilvl="0">
      <w:start w:val="1"/>
      <w:numFmt w:val="bullet"/>
      <w:lvlText w:val=""/>
      <w:lvlJc w:val="left"/>
      <w:pPr>
        <w:ind w:left="1428" w:hanging="360"/>
      </w:pPr>
      <w:rPr>
        <w:rFonts w:hint="default" w:ascii="Symbol" w:hAnsi="Symbol"/>
      </w:rPr>
    </w:lvl>
    <w:lvl w:ilvl="1" w:tentative="1">
      <w:start w:val="1"/>
      <w:numFmt w:val="bullet"/>
      <w:lvlText w:val="o"/>
      <w:lvlJc w:val="left"/>
      <w:pPr>
        <w:ind w:left="2148" w:hanging="360"/>
      </w:pPr>
      <w:rPr>
        <w:rFonts w:hint="default" w:ascii="Courier New" w:hAnsi="Courier New"/>
      </w:rPr>
    </w:lvl>
    <w:lvl w:ilvl="2" w:tentative="1">
      <w:start w:val="1"/>
      <w:numFmt w:val="bullet"/>
      <w:lvlText w:val=""/>
      <w:lvlJc w:val="left"/>
      <w:pPr>
        <w:ind w:left="2868" w:hanging="360"/>
      </w:pPr>
      <w:rPr>
        <w:rFonts w:hint="default" w:ascii="Wingdings" w:hAnsi="Wingdings"/>
      </w:rPr>
    </w:lvl>
    <w:lvl w:ilvl="3" w:tentative="1">
      <w:start w:val="1"/>
      <w:numFmt w:val="bullet"/>
      <w:lvlText w:val=""/>
      <w:lvlJc w:val="left"/>
      <w:pPr>
        <w:ind w:left="3588" w:hanging="360"/>
      </w:pPr>
      <w:rPr>
        <w:rFonts w:hint="default" w:ascii="Symbol" w:hAnsi="Symbol"/>
      </w:rPr>
    </w:lvl>
    <w:lvl w:ilvl="4" w:tentative="1">
      <w:start w:val="1"/>
      <w:numFmt w:val="bullet"/>
      <w:lvlText w:val="o"/>
      <w:lvlJc w:val="left"/>
      <w:pPr>
        <w:ind w:left="4308" w:hanging="360"/>
      </w:pPr>
      <w:rPr>
        <w:rFonts w:hint="default" w:ascii="Courier New" w:hAnsi="Courier New"/>
      </w:rPr>
    </w:lvl>
    <w:lvl w:ilvl="5" w:tentative="1">
      <w:start w:val="1"/>
      <w:numFmt w:val="bullet"/>
      <w:lvlText w:val=""/>
      <w:lvlJc w:val="left"/>
      <w:pPr>
        <w:ind w:left="5028" w:hanging="360"/>
      </w:pPr>
      <w:rPr>
        <w:rFonts w:hint="default" w:ascii="Wingdings" w:hAnsi="Wingdings"/>
      </w:rPr>
    </w:lvl>
    <w:lvl w:ilvl="6" w:tentative="1">
      <w:start w:val="1"/>
      <w:numFmt w:val="bullet"/>
      <w:lvlText w:val=""/>
      <w:lvlJc w:val="left"/>
      <w:pPr>
        <w:ind w:left="5748" w:hanging="360"/>
      </w:pPr>
      <w:rPr>
        <w:rFonts w:hint="default" w:ascii="Symbol" w:hAnsi="Symbol"/>
      </w:rPr>
    </w:lvl>
    <w:lvl w:ilvl="7" w:tentative="1">
      <w:start w:val="1"/>
      <w:numFmt w:val="bullet"/>
      <w:lvlText w:val="o"/>
      <w:lvlJc w:val="left"/>
      <w:pPr>
        <w:ind w:left="6468" w:hanging="360"/>
      </w:pPr>
      <w:rPr>
        <w:rFonts w:hint="default" w:ascii="Courier New" w:hAnsi="Courier New"/>
      </w:rPr>
    </w:lvl>
    <w:lvl w:ilvl="8" w:tentative="1">
      <w:start w:val="1"/>
      <w:numFmt w:val="bullet"/>
      <w:lvlText w:val=""/>
      <w:lvlJc w:val="left"/>
      <w:pPr>
        <w:ind w:left="7188" w:hanging="360"/>
      </w:pPr>
      <w:rPr>
        <w:rFonts w:hint="default" w:ascii="Wingdings" w:hAnsi="Wingdings"/>
      </w:rPr>
    </w:lvl>
  </w:abstractNum>
  <w:abstractNum w:abstractNumId="1" w15:restartNumberingAfterBreak="0">
    <w:nsid w:val="18B21C03"/>
    <w:multiLevelType w:val="hybridMultilevel"/>
    <w:tmpl w:val="89A27992"/>
    <w:lvl w:ilvl="0">
      <w:start w:val="1"/>
      <w:numFmt w:val="bullet"/>
      <w:pStyle w:val="Listenabsatz"/>
      <w:lvlText w:val=""/>
      <w:lvlJc w:val="left"/>
      <w:pPr>
        <w:ind w:left="1440" w:hanging="360"/>
      </w:pPr>
      <w:rPr>
        <w:rFonts w:hint="default" w:ascii="Wingdings" w:hAnsi="Wingdings"/>
      </w:rPr>
    </w:lvl>
    <w:lvl w:ilvl="1" w:tplc="C20A9026">
      <w:start w:val="1"/>
      <w:numFmt w:val="bullet"/>
      <w:lvlText w:val="o"/>
      <w:lvlJc w:val="left"/>
      <w:pPr>
        <w:ind w:left="2160" w:hanging="360"/>
      </w:pPr>
      <w:rPr>
        <w:rFonts w:hint="default" w:ascii="Courier New" w:hAnsi="Courier New" w:cs="Courier New"/>
      </w:rPr>
    </w:lvl>
    <w:lvl w:ilvl="2" w:tplc="A84AB128">
      <w:start w:val="1"/>
      <w:numFmt w:val="bullet"/>
      <w:lvlText w:val=""/>
      <w:lvlJc w:val="left"/>
      <w:pPr>
        <w:ind w:left="2880" w:hanging="360"/>
      </w:pPr>
      <w:rPr>
        <w:rFonts w:hint="default" w:ascii="Wingdings" w:hAnsi="Wingdings"/>
      </w:rPr>
    </w:lvl>
    <w:lvl w:ilvl="3" w:tplc="C2968940">
      <w:start w:val="1"/>
      <w:numFmt w:val="bullet"/>
      <w:lvlText w:val=""/>
      <w:lvlJc w:val="left"/>
      <w:pPr>
        <w:ind w:left="3600" w:hanging="360"/>
      </w:pPr>
      <w:rPr>
        <w:rFonts w:hint="default" w:ascii="Symbol" w:hAnsi="Symbol"/>
      </w:rPr>
    </w:lvl>
    <w:lvl w:ilvl="4" w:tplc="E38AE1A6">
      <w:start w:val="1"/>
      <w:numFmt w:val="bullet"/>
      <w:lvlText w:val="o"/>
      <w:lvlJc w:val="left"/>
      <w:pPr>
        <w:ind w:left="4320" w:hanging="360"/>
      </w:pPr>
      <w:rPr>
        <w:rFonts w:hint="default" w:ascii="Courier New" w:hAnsi="Courier New" w:cs="Courier New"/>
      </w:rPr>
    </w:lvl>
    <w:lvl w:ilvl="5" w:tplc="36D02632">
      <w:start w:val="1"/>
      <w:numFmt w:val="bullet"/>
      <w:lvlText w:val=""/>
      <w:lvlJc w:val="left"/>
      <w:pPr>
        <w:ind w:left="5040" w:hanging="360"/>
      </w:pPr>
      <w:rPr>
        <w:rFonts w:hint="default" w:ascii="Wingdings" w:hAnsi="Wingdings"/>
      </w:rPr>
    </w:lvl>
    <w:lvl w:ilvl="6" w:tplc="903845BC">
      <w:start w:val="1"/>
      <w:numFmt w:val="bullet"/>
      <w:lvlText w:val=""/>
      <w:lvlJc w:val="left"/>
      <w:pPr>
        <w:ind w:left="5760" w:hanging="360"/>
      </w:pPr>
      <w:rPr>
        <w:rFonts w:hint="default" w:ascii="Symbol" w:hAnsi="Symbol"/>
      </w:rPr>
    </w:lvl>
    <w:lvl w:ilvl="7" w:tplc="C4740866">
      <w:start w:val="1"/>
      <w:numFmt w:val="bullet"/>
      <w:lvlText w:val="o"/>
      <w:lvlJc w:val="left"/>
      <w:pPr>
        <w:ind w:left="6480" w:hanging="360"/>
      </w:pPr>
      <w:rPr>
        <w:rFonts w:hint="default" w:ascii="Courier New" w:hAnsi="Courier New" w:cs="Courier New"/>
      </w:rPr>
    </w:lvl>
    <w:lvl w:ilvl="8" w:tplc="AEBE2574">
      <w:start w:val="1"/>
      <w:numFmt w:val="bullet"/>
      <w:lvlText w:val=""/>
      <w:lvlJc w:val="left"/>
      <w:pPr>
        <w:ind w:left="7200" w:hanging="360"/>
      </w:pPr>
      <w:rPr>
        <w:rFonts w:hint="default" w:ascii="Wingdings" w:hAnsi="Wingdings"/>
      </w:rPr>
    </w:lvl>
  </w:abstractNum>
  <w:abstractNum w:abstractNumId="2" w15:restartNumberingAfterBreak="0">
    <w:nsid w:val="2AC62E96"/>
    <w:multiLevelType w:val="hybridMultilevel"/>
    <w:tmpl w:val="D7B01124"/>
    <w:lvl w:ilvl="0" w:tplc="04070001">
      <w:start w:val="1"/>
      <w:numFmt w:val="bullet"/>
      <w:lvlText w:val=""/>
      <w:lvlJc w:val="left"/>
      <w:pPr>
        <w:ind w:left="1068" w:hanging="360"/>
      </w:pPr>
      <w:rPr>
        <w:rFonts w:hint="default" w:ascii="Symbol" w:hAnsi="Symbol"/>
      </w:rPr>
    </w:lvl>
    <w:lvl w:ilvl="1" w:tplc="04070003" w:tentative="1">
      <w:start w:val="1"/>
      <w:numFmt w:val="bullet"/>
      <w:lvlText w:val="o"/>
      <w:lvlJc w:val="left"/>
      <w:pPr>
        <w:ind w:left="1788" w:hanging="360"/>
      </w:pPr>
      <w:rPr>
        <w:rFonts w:hint="default" w:ascii="Courier New" w:hAnsi="Courier New" w:cs="Courier New"/>
      </w:rPr>
    </w:lvl>
    <w:lvl w:ilvl="2" w:tplc="04070005" w:tentative="1">
      <w:start w:val="1"/>
      <w:numFmt w:val="bullet"/>
      <w:lvlText w:val=""/>
      <w:lvlJc w:val="left"/>
      <w:pPr>
        <w:ind w:left="2508" w:hanging="360"/>
      </w:pPr>
      <w:rPr>
        <w:rFonts w:hint="default" w:ascii="Wingdings" w:hAnsi="Wingdings"/>
      </w:rPr>
    </w:lvl>
    <w:lvl w:ilvl="3" w:tplc="04070001" w:tentative="1">
      <w:start w:val="1"/>
      <w:numFmt w:val="bullet"/>
      <w:lvlText w:val=""/>
      <w:lvlJc w:val="left"/>
      <w:pPr>
        <w:ind w:left="3228" w:hanging="360"/>
      </w:pPr>
      <w:rPr>
        <w:rFonts w:hint="default" w:ascii="Symbol" w:hAnsi="Symbol"/>
      </w:rPr>
    </w:lvl>
    <w:lvl w:ilvl="4" w:tplc="04070003" w:tentative="1">
      <w:start w:val="1"/>
      <w:numFmt w:val="bullet"/>
      <w:lvlText w:val="o"/>
      <w:lvlJc w:val="left"/>
      <w:pPr>
        <w:ind w:left="3948" w:hanging="360"/>
      </w:pPr>
      <w:rPr>
        <w:rFonts w:hint="default" w:ascii="Courier New" w:hAnsi="Courier New" w:cs="Courier New"/>
      </w:rPr>
    </w:lvl>
    <w:lvl w:ilvl="5" w:tplc="04070005" w:tentative="1">
      <w:start w:val="1"/>
      <w:numFmt w:val="bullet"/>
      <w:lvlText w:val=""/>
      <w:lvlJc w:val="left"/>
      <w:pPr>
        <w:ind w:left="4668" w:hanging="360"/>
      </w:pPr>
      <w:rPr>
        <w:rFonts w:hint="default" w:ascii="Wingdings" w:hAnsi="Wingdings"/>
      </w:rPr>
    </w:lvl>
    <w:lvl w:ilvl="6" w:tplc="04070001" w:tentative="1">
      <w:start w:val="1"/>
      <w:numFmt w:val="bullet"/>
      <w:lvlText w:val=""/>
      <w:lvlJc w:val="left"/>
      <w:pPr>
        <w:ind w:left="5388" w:hanging="360"/>
      </w:pPr>
      <w:rPr>
        <w:rFonts w:hint="default" w:ascii="Symbol" w:hAnsi="Symbol"/>
      </w:rPr>
    </w:lvl>
    <w:lvl w:ilvl="7" w:tplc="04070003" w:tentative="1">
      <w:start w:val="1"/>
      <w:numFmt w:val="bullet"/>
      <w:lvlText w:val="o"/>
      <w:lvlJc w:val="left"/>
      <w:pPr>
        <w:ind w:left="6108" w:hanging="360"/>
      </w:pPr>
      <w:rPr>
        <w:rFonts w:hint="default" w:ascii="Courier New" w:hAnsi="Courier New" w:cs="Courier New"/>
      </w:rPr>
    </w:lvl>
    <w:lvl w:ilvl="8" w:tplc="04070005" w:tentative="1">
      <w:start w:val="1"/>
      <w:numFmt w:val="bullet"/>
      <w:lvlText w:val=""/>
      <w:lvlJc w:val="left"/>
      <w:pPr>
        <w:ind w:left="6828" w:hanging="360"/>
      </w:pPr>
      <w:rPr>
        <w:rFonts w:hint="default" w:ascii="Wingdings" w:hAnsi="Wingdings"/>
      </w:rPr>
    </w:lvl>
  </w:abstract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1">
    <w:abstractNumId w:val="1"/>
  </w:num>
  <w:num w:numId="2">
    <w:abstractNumId w:val="2"/>
  </w:num>
  <w:num w:numId="3">
    <w:abstractNumId w:val="0"/>
  </w:num>
  <w:numIdMacAtCleanup w:val="3"/>
</w:numbering>
</file>

<file path=word/people.xml><?xml version="1.0" encoding="utf-8"?>
<w15:people xmlns:mc="http://schemas.openxmlformats.org/markup-compatibility/2006" xmlns:w15="http://schemas.microsoft.com/office/word/2012/wordml" mc:Ignorable="w15">
  <w15:person w15:author="Julia Zigann">
    <w15:presenceInfo w15:providerId="AD" w15:userId="S-1-5-21-3255671970-1840149153-3242324358-1004"/>
  </w15:person>
  <w15:person w15:author="Gastbenutzer">
    <w15:presenceInfo w15:providerId="AD" w15:userId="S::urn:spo:anon#7e7eb4e8f4ef95bcf66c84b042c0991ae3f59e6180e366fd1b2666610ddae142::"/>
  </w15:person>
  <w15:person w15:author="Gastbenutzer">
    <w15:presenceInfo w15:providerId="AD" w15:userId="S::urn:spo:anon#0190d95cc5e1f83a27dcd2a4c46bd99f2765cc3b435d4d336f0e3789f67749dc::"/>
  </w15:person>
  <w15:person w15:author="Gastbenutzer">
    <w15:presenceInfo w15:providerId="AD" w15:userId="S::urn:spo:anon#eff43b574f5e6c09fa8d560349596cbff976f8311887dba8b2cd4bf3d60b56e1::"/>
  </w15:person>
  <w15:person w15:author="Gastbenutzer">
    <w15:presenceInfo w15:providerId="AD" w15:userId="S::urn:spo:anon#c88e4628dd556954ef6b80524f5fc0f4028828323ba87c10b2d1966d1ca6cf28::"/>
  </w15:person>
  <w15:person w15:author="Gastbenutzer">
    <w15:presenceInfo w15:providerId="AD" w15:userId="S::urn:spo:anon#2faea230356cd9b70778d74d6b2f5a7befbb6bcecb4d691d324a167c9e84bec7::"/>
  </w15:person>
  <w15:person w15:author="Gastbenutzer">
    <w15:presenceInfo w15:providerId="AD" w15:userId="S::urn:spo:tenantanon#e411b5a1-a623-49da-b66b-3e68b9d5e2a7::"/>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964"/>
    <w:rsid w:val="00016373"/>
    <w:rsid w:val="0002400E"/>
    <w:rsid w:val="00024853"/>
    <w:rsid w:val="00034436"/>
    <w:rsid w:val="0003574E"/>
    <w:rsid w:val="000418BF"/>
    <w:rsid w:val="00045496"/>
    <w:rsid w:val="00046A5E"/>
    <w:rsid w:val="00051531"/>
    <w:rsid w:val="000812B0"/>
    <w:rsid w:val="000874D4"/>
    <w:rsid w:val="00087A87"/>
    <w:rsid w:val="000B25F5"/>
    <w:rsid w:val="000B3EE5"/>
    <w:rsid w:val="000B6A17"/>
    <w:rsid w:val="000C75ED"/>
    <w:rsid w:val="000D7A8E"/>
    <w:rsid w:val="000E58C4"/>
    <w:rsid w:val="000E6875"/>
    <w:rsid w:val="000F25F3"/>
    <w:rsid w:val="00103B9D"/>
    <w:rsid w:val="00112464"/>
    <w:rsid w:val="00122ACD"/>
    <w:rsid w:val="001270EA"/>
    <w:rsid w:val="0014191C"/>
    <w:rsid w:val="00152179"/>
    <w:rsid w:val="00152746"/>
    <w:rsid w:val="001707D9"/>
    <w:rsid w:val="001725F7"/>
    <w:rsid w:val="00176362"/>
    <w:rsid w:val="00187A01"/>
    <w:rsid w:val="00187AEA"/>
    <w:rsid w:val="00193348"/>
    <w:rsid w:val="00195751"/>
    <w:rsid w:val="001A72D0"/>
    <w:rsid w:val="001B4662"/>
    <w:rsid w:val="001B5E68"/>
    <w:rsid w:val="001C26EE"/>
    <w:rsid w:val="001C367F"/>
    <w:rsid w:val="001C3A62"/>
    <w:rsid w:val="001C4E9F"/>
    <w:rsid w:val="001C6F8F"/>
    <w:rsid w:val="001D47E9"/>
    <w:rsid w:val="001D4986"/>
    <w:rsid w:val="001E4DAF"/>
    <w:rsid w:val="00223321"/>
    <w:rsid w:val="002319F6"/>
    <w:rsid w:val="002373DE"/>
    <w:rsid w:val="00242891"/>
    <w:rsid w:val="00247651"/>
    <w:rsid w:val="00264CC7"/>
    <w:rsid w:val="00264FF6"/>
    <w:rsid w:val="002963C9"/>
    <w:rsid w:val="002969AD"/>
    <w:rsid w:val="002B1C67"/>
    <w:rsid w:val="002C6343"/>
    <w:rsid w:val="002D6BCA"/>
    <w:rsid w:val="002E13AA"/>
    <w:rsid w:val="002E33F5"/>
    <w:rsid w:val="002E56D2"/>
    <w:rsid w:val="002F64B5"/>
    <w:rsid w:val="003047E6"/>
    <w:rsid w:val="00315DB4"/>
    <w:rsid w:val="00315F23"/>
    <w:rsid w:val="00324CB9"/>
    <w:rsid w:val="00331E71"/>
    <w:rsid w:val="00350F9F"/>
    <w:rsid w:val="00360E9F"/>
    <w:rsid w:val="00362051"/>
    <w:rsid w:val="003663BB"/>
    <w:rsid w:val="00381E2B"/>
    <w:rsid w:val="00382A66"/>
    <w:rsid w:val="00393B65"/>
    <w:rsid w:val="003A07B8"/>
    <w:rsid w:val="003B00C1"/>
    <w:rsid w:val="003C5605"/>
    <w:rsid w:val="004064F4"/>
    <w:rsid w:val="0041006B"/>
    <w:rsid w:val="00414F80"/>
    <w:rsid w:val="00416665"/>
    <w:rsid w:val="00421631"/>
    <w:rsid w:val="00434D8B"/>
    <w:rsid w:val="00443055"/>
    <w:rsid w:val="00445195"/>
    <w:rsid w:val="00446BA8"/>
    <w:rsid w:val="0045475C"/>
    <w:rsid w:val="0046339E"/>
    <w:rsid w:val="004661CD"/>
    <w:rsid w:val="00480134"/>
    <w:rsid w:val="00486295"/>
    <w:rsid w:val="004A37D9"/>
    <w:rsid w:val="004B10B8"/>
    <w:rsid w:val="004C25FA"/>
    <w:rsid w:val="004C5A3C"/>
    <w:rsid w:val="004C5B1D"/>
    <w:rsid w:val="004C70EC"/>
    <w:rsid w:val="004D0EDF"/>
    <w:rsid w:val="004D35E9"/>
    <w:rsid w:val="004F0852"/>
    <w:rsid w:val="00544C9D"/>
    <w:rsid w:val="00544CE8"/>
    <w:rsid w:val="00545043"/>
    <w:rsid w:val="0055237C"/>
    <w:rsid w:val="00555DB8"/>
    <w:rsid w:val="005613B4"/>
    <w:rsid w:val="00573C24"/>
    <w:rsid w:val="0059021F"/>
    <w:rsid w:val="005937D4"/>
    <w:rsid w:val="005947B5"/>
    <w:rsid w:val="005A54F5"/>
    <w:rsid w:val="005A7147"/>
    <w:rsid w:val="005D2710"/>
    <w:rsid w:val="005D3902"/>
    <w:rsid w:val="005F6B65"/>
    <w:rsid w:val="005F77C9"/>
    <w:rsid w:val="00603B48"/>
    <w:rsid w:val="00612AE0"/>
    <w:rsid w:val="00616FBA"/>
    <w:rsid w:val="00622C90"/>
    <w:rsid w:val="00623F5E"/>
    <w:rsid w:val="00637DF3"/>
    <w:rsid w:val="00644B49"/>
    <w:rsid w:val="006453E5"/>
    <w:rsid w:val="00650254"/>
    <w:rsid w:val="006504F5"/>
    <w:rsid w:val="00671F9A"/>
    <w:rsid w:val="006728B0"/>
    <w:rsid w:val="00673FA5"/>
    <w:rsid w:val="0068498A"/>
    <w:rsid w:val="00692A6B"/>
    <w:rsid w:val="006C03B5"/>
    <w:rsid w:val="006D1467"/>
    <w:rsid w:val="006D20D1"/>
    <w:rsid w:val="006D4762"/>
    <w:rsid w:val="00700C08"/>
    <w:rsid w:val="0070702B"/>
    <w:rsid w:val="0072419D"/>
    <w:rsid w:val="00725C2C"/>
    <w:rsid w:val="00741BC0"/>
    <w:rsid w:val="00750781"/>
    <w:rsid w:val="00750C22"/>
    <w:rsid w:val="00751C0C"/>
    <w:rsid w:val="00754026"/>
    <w:rsid w:val="00754278"/>
    <w:rsid w:val="0076E8BE"/>
    <w:rsid w:val="007756C8"/>
    <w:rsid w:val="0077595F"/>
    <w:rsid w:val="007A2325"/>
    <w:rsid w:val="007A31C1"/>
    <w:rsid w:val="007A40B8"/>
    <w:rsid w:val="007C3651"/>
    <w:rsid w:val="007D0F0C"/>
    <w:rsid w:val="007D322E"/>
    <w:rsid w:val="007F1BF7"/>
    <w:rsid w:val="007F2B87"/>
    <w:rsid w:val="007F7399"/>
    <w:rsid w:val="007FCE76"/>
    <w:rsid w:val="00801083"/>
    <w:rsid w:val="00801D84"/>
    <w:rsid w:val="00803EFF"/>
    <w:rsid w:val="00814772"/>
    <w:rsid w:val="00822901"/>
    <w:rsid w:val="008229F9"/>
    <w:rsid w:val="00827D37"/>
    <w:rsid w:val="00833445"/>
    <w:rsid w:val="008539C9"/>
    <w:rsid w:val="00861409"/>
    <w:rsid w:val="008619EE"/>
    <w:rsid w:val="00867662"/>
    <w:rsid w:val="00880E10"/>
    <w:rsid w:val="00885D17"/>
    <w:rsid w:val="00885DF8"/>
    <w:rsid w:val="008917E6"/>
    <w:rsid w:val="00891AE7"/>
    <w:rsid w:val="00894CDC"/>
    <w:rsid w:val="00897702"/>
    <w:rsid w:val="008B25A6"/>
    <w:rsid w:val="008B27F6"/>
    <w:rsid w:val="008B32B5"/>
    <w:rsid w:val="008B4562"/>
    <w:rsid w:val="008E296D"/>
    <w:rsid w:val="008F470F"/>
    <w:rsid w:val="008F5E30"/>
    <w:rsid w:val="00913275"/>
    <w:rsid w:val="00924CA6"/>
    <w:rsid w:val="009275C3"/>
    <w:rsid w:val="00927FD0"/>
    <w:rsid w:val="00930D6D"/>
    <w:rsid w:val="009330C9"/>
    <w:rsid w:val="00933964"/>
    <w:rsid w:val="00940A96"/>
    <w:rsid w:val="0094202C"/>
    <w:rsid w:val="00945B46"/>
    <w:rsid w:val="009475B1"/>
    <w:rsid w:val="00947C09"/>
    <w:rsid w:val="00955B23"/>
    <w:rsid w:val="00957D1A"/>
    <w:rsid w:val="00964751"/>
    <w:rsid w:val="00970110"/>
    <w:rsid w:val="00980192"/>
    <w:rsid w:val="009859F8"/>
    <w:rsid w:val="009A39D4"/>
    <w:rsid w:val="009B5C92"/>
    <w:rsid w:val="009C1471"/>
    <w:rsid w:val="009C3018"/>
    <w:rsid w:val="009C7905"/>
    <w:rsid w:val="009E20A9"/>
    <w:rsid w:val="009E3CAD"/>
    <w:rsid w:val="009F6A83"/>
    <w:rsid w:val="00A0222F"/>
    <w:rsid w:val="00A1460C"/>
    <w:rsid w:val="00A31854"/>
    <w:rsid w:val="00A45DD8"/>
    <w:rsid w:val="00A52C4E"/>
    <w:rsid w:val="00A54B2F"/>
    <w:rsid w:val="00A7719A"/>
    <w:rsid w:val="00A8723D"/>
    <w:rsid w:val="00A92BEC"/>
    <w:rsid w:val="00A94CC0"/>
    <w:rsid w:val="00A97562"/>
    <w:rsid w:val="00AA05E6"/>
    <w:rsid w:val="00AB17E7"/>
    <w:rsid w:val="00AB4061"/>
    <w:rsid w:val="00AC0C45"/>
    <w:rsid w:val="00AC4A59"/>
    <w:rsid w:val="00AD6861"/>
    <w:rsid w:val="00AE00C5"/>
    <w:rsid w:val="00AE1354"/>
    <w:rsid w:val="00AE17BD"/>
    <w:rsid w:val="00AE4DC8"/>
    <w:rsid w:val="00AE7651"/>
    <w:rsid w:val="00B81905"/>
    <w:rsid w:val="00B827CB"/>
    <w:rsid w:val="00B8527F"/>
    <w:rsid w:val="00BA573D"/>
    <w:rsid w:val="00BB3757"/>
    <w:rsid w:val="00BC17BE"/>
    <w:rsid w:val="00BC7355"/>
    <w:rsid w:val="00BE0A7A"/>
    <w:rsid w:val="00BF7B84"/>
    <w:rsid w:val="00C12594"/>
    <w:rsid w:val="00C12D75"/>
    <w:rsid w:val="00C212AF"/>
    <w:rsid w:val="00C215EC"/>
    <w:rsid w:val="00C37917"/>
    <w:rsid w:val="00C449B7"/>
    <w:rsid w:val="00C5398D"/>
    <w:rsid w:val="00C60900"/>
    <w:rsid w:val="00C7445E"/>
    <w:rsid w:val="00C806A8"/>
    <w:rsid w:val="00C8435A"/>
    <w:rsid w:val="00C90F97"/>
    <w:rsid w:val="00CA1434"/>
    <w:rsid w:val="00CA74E3"/>
    <w:rsid w:val="00CB3793"/>
    <w:rsid w:val="00CB5A25"/>
    <w:rsid w:val="00CB64D0"/>
    <w:rsid w:val="00CD418C"/>
    <w:rsid w:val="00CE4F04"/>
    <w:rsid w:val="00CF7136"/>
    <w:rsid w:val="00D1603D"/>
    <w:rsid w:val="00D21111"/>
    <w:rsid w:val="00D23EF7"/>
    <w:rsid w:val="00D3371F"/>
    <w:rsid w:val="00D35E5B"/>
    <w:rsid w:val="00D35E66"/>
    <w:rsid w:val="00D4492E"/>
    <w:rsid w:val="00D4604D"/>
    <w:rsid w:val="00D5192D"/>
    <w:rsid w:val="00D56EA0"/>
    <w:rsid w:val="00D60C7B"/>
    <w:rsid w:val="00D64874"/>
    <w:rsid w:val="00D943E5"/>
    <w:rsid w:val="00DA2DC9"/>
    <w:rsid w:val="00DB2877"/>
    <w:rsid w:val="00DC5EC9"/>
    <w:rsid w:val="00DD0D84"/>
    <w:rsid w:val="00DD16EF"/>
    <w:rsid w:val="00DD26D6"/>
    <w:rsid w:val="00DD3781"/>
    <w:rsid w:val="00DE55BB"/>
    <w:rsid w:val="00DE69F7"/>
    <w:rsid w:val="00DF3200"/>
    <w:rsid w:val="00E00F6A"/>
    <w:rsid w:val="00E03F14"/>
    <w:rsid w:val="00E1055E"/>
    <w:rsid w:val="00E14EC6"/>
    <w:rsid w:val="00E25C1C"/>
    <w:rsid w:val="00E353FD"/>
    <w:rsid w:val="00E35729"/>
    <w:rsid w:val="00E46309"/>
    <w:rsid w:val="00E823A0"/>
    <w:rsid w:val="00E82886"/>
    <w:rsid w:val="00E90154"/>
    <w:rsid w:val="00E96744"/>
    <w:rsid w:val="00EA7301"/>
    <w:rsid w:val="00EA7A43"/>
    <w:rsid w:val="00EB7CBB"/>
    <w:rsid w:val="00EC0CE5"/>
    <w:rsid w:val="00EC2FBC"/>
    <w:rsid w:val="00EC4001"/>
    <w:rsid w:val="00EE3804"/>
    <w:rsid w:val="00EE4C85"/>
    <w:rsid w:val="00F04999"/>
    <w:rsid w:val="00F116E3"/>
    <w:rsid w:val="00F232C4"/>
    <w:rsid w:val="00F31877"/>
    <w:rsid w:val="00F537A7"/>
    <w:rsid w:val="00F5386F"/>
    <w:rsid w:val="00F65DC8"/>
    <w:rsid w:val="00FC49D1"/>
    <w:rsid w:val="00FC67B5"/>
    <w:rsid w:val="00FF1DF7"/>
    <w:rsid w:val="00FF7411"/>
    <w:rsid w:val="012B5653"/>
    <w:rsid w:val="0131C98F"/>
    <w:rsid w:val="019A510C"/>
    <w:rsid w:val="019C6C9A"/>
    <w:rsid w:val="01C155CC"/>
    <w:rsid w:val="01ECF08F"/>
    <w:rsid w:val="021A5068"/>
    <w:rsid w:val="02304714"/>
    <w:rsid w:val="02368900"/>
    <w:rsid w:val="02500945"/>
    <w:rsid w:val="02A2624C"/>
    <w:rsid w:val="02B6BC7B"/>
    <w:rsid w:val="03934C9C"/>
    <w:rsid w:val="03C2F652"/>
    <w:rsid w:val="03F91D47"/>
    <w:rsid w:val="043F2B4E"/>
    <w:rsid w:val="04585210"/>
    <w:rsid w:val="0466E273"/>
    <w:rsid w:val="0499CDC3"/>
    <w:rsid w:val="04D1094B"/>
    <w:rsid w:val="04FB8405"/>
    <w:rsid w:val="050CB8A0"/>
    <w:rsid w:val="06794FF1"/>
    <w:rsid w:val="06D92541"/>
    <w:rsid w:val="06E15FD0"/>
    <w:rsid w:val="06E3B611"/>
    <w:rsid w:val="06F5CD5A"/>
    <w:rsid w:val="0756C617"/>
    <w:rsid w:val="077147FE"/>
    <w:rsid w:val="077F821B"/>
    <w:rsid w:val="078EA98A"/>
    <w:rsid w:val="079A3A0C"/>
    <w:rsid w:val="079DC1EA"/>
    <w:rsid w:val="079F1846"/>
    <w:rsid w:val="07F0692A"/>
    <w:rsid w:val="07F53A37"/>
    <w:rsid w:val="083016FC"/>
    <w:rsid w:val="08302BD1"/>
    <w:rsid w:val="087490E6"/>
    <w:rsid w:val="0887DB78"/>
    <w:rsid w:val="0893665B"/>
    <w:rsid w:val="089DFF19"/>
    <w:rsid w:val="08B6A89D"/>
    <w:rsid w:val="08FE6C72"/>
    <w:rsid w:val="0938A79D"/>
    <w:rsid w:val="095E57FB"/>
    <w:rsid w:val="09D45933"/>
    <w:rsid w:val="0A269A16"/>
    <w:rsid w:val="0AB26566"/>
    <w:rsid w:val="0AD5A0D3"/>
    <w:rsid w:val="0AE6E1DA"/>
    <w:rsid w:val="0AF6D74A"/>
    <w:rsid w:val="0BAA3FBC"/>
    <w:rsid w:val="0C1B28A2"/>
    <w:rsid w:val="0C3C8C62"/>
    <w:rsid w:val="0C895803"/>
    <w:rsid w:val="0D126A13"/>
    <w:rsid w:val="0D4F7B79"/>
    <w:rsid w:val="0D641A4F"/>
    <w:rsid w:val="0D64D31B"/>
    <w:rsid w:val="0D73E96B"/>
    <w:rsid w:val="0D8734F4"/>
    <w:rsid w:val="0DC8AF10"/>
    <w:rsid w:val="0DFD6983"/>
    <w:rsid w:val="0E19A38F"/>
    <w:rsid w:val="0E5477E1"/>
    <w:rsid w:val="0E729478"/>
    <w:rsid w:val="0F16110D"/>
    <w:rsid w:val="0F39E340"/>
    <w:rsid w:val="0F974091"/>
    <w:rsid w:val="0FAA0F41"/>
    <w:rsid w:val="0FD68940"/>
    <w:rsid w:val="1026CDDF"/>
    <w:rsid w:val="10475CB8"/>
    <w:rsid w:val="1084DFE8"/>
    <w:rsid w:val="10CA813A"/>
    <w:rsid w:val="111840E6"/>
    <w:rsid w:val="1153C1FA"/>
    <w:rsid w:val="11982564"/>
    <w:rsid w:val="1220AF72"/>
    <w:rsid w:val="128C8E4D"/>
    <w:rsid w:val="13A2ECFA"/>
    <w:rsid w:val="13B6FEEA"/>
    <w:rsid w:val="13DF8820"/>
    <w:rsid w:val="13F77D03"/>
    <w:rsid w:val="1406FED9"/>
    <w:rsid w:val="143FDC0C"/>
    <w:rsid w:val="145F8850"/>
    <w:rsid w:val="14603558"/>
    <w:rsid w:val="15445812"/>
    <w:rsid w:val="154FE0AE"/>
    <w:rsid w:val="161B4F0E"/>
    <w:rsid w:val="1623DE7E"/>
    <w:rsid w:val="166B3FC9"/>
    <w:rsid w:val="1689F76B"/>
    <w:rsid w:val="169E1698"/>
    <w:rsid w:val="16A03577"/>
    <w:rsid w:val="1758D46B"/>
    <w:rsid w:val="17A462F1"/>
    <w:rsid w:val="18141D3F"/>
    <w:rsid w:val="182A090F"/>
    <w:rsid w:val="1834BAF4"/>
    <w:rsid w:val="1844B099"/>
    <w:rsid w:val="184723B2"/>
    <w:rsid w:val="185C1BEE"/>
    <w:rsid w:val="187953A3"/>
    <w:rsid w:val="18969994"/>
    <w:rsid w:val="18E71CAF"/>
    <w:rsid w:val="19332086"/>
    <w:rsid w:val="1973787F"/>
    <w:rsid w:val="198C2714"/>
    <w:rsid w:val="19957A99"/>
    <w:rsid w:val="1999B76B"/>
    <w:rsid w:val="1A27F620"/>
    <w:rsid w:val="1A56F961"/>
    <w:rsid w:val="1A79F335"/>
    <w:rsid w:val="1AAA953B"/>
    <w:rsid w:val="1AC45378"/>
    <w:rsid w:val="1AC4CE0F"/>
    <w:rsid w:val="1ADB95F0"/>
    <w:rsid w:val="1B28341D"/>
    <w:rsid w:val="1B5CCB53"/>
    <w:rsid w:val="1B91C57E"/>
    <w:rsid w:val="1BDEE87A"/>
    <w:rsid w:val="1CC20455"/>
    <w:rsid w:val="1CC41160"/>
    <w:rsid w:val="1CC7EEEC"/>
    <w:rsid w:val="1CE15C71"/>
    <w:rsid w:val="1CF60DC3"/>
    <w:rsid w:val="1D3CD948"/>
    <w:rsid w:val="1E49E050"/>
    <w:rsid w:val="1EB038AD"/>
    <w:rsid w:val="1F6593B9"/>
    <w:rsid w:val="1F834C89"/>
    <w:rsid w:val="1F9ACE17"/>
    <w:rsid w:val="1FA81291"/>
    <w:rsid w:val="1FC98611"/>
    <w:rsid w:val="2015FFD1"/>
    <w:rsid w:val="203896F3"/>
    <w:rsid w:val="20E5CDAF"/>
    <w:rsid w:val="20F5BF39"/>
    <w:rsid w:val="20F72206"/>
    <w:rsid w:val="21175099"/>
    <w:rsid w:val="2122EF3A"/>
    <w:rsid w:val="220C908E"/>
    <w:rsid w:val="226D1143"/>
    <w:rsid w:val="22B64F29"/>
    <w:rsid w:val="22E5F89A"/>
    <w:rsid w:val="2313F5D6"/>
    <w:rsid w:val="23A2727C"/>
    <w:rsid w:val="23B16C0B"/>
    <w:rsid w:val="23C5FBC6"/>
    <w:rsid w:val="23E04546"/>
    <w:rsid w:val="2407C81B"/>
    <w:rsid w:val="2410E085"/>
    <w:rsid w:val="245DA58D"/>
    <w:rsid w:val="24DD21D9"/>
    <w:rsid w:val="255D3D81"/>
    <w:rsid w:val="25B268CD"/>
    <w:rsid w:val="25E24C51"/>
    <w:rsid w:val="26741380"/>
    <w:rsid w:val="277EF3B6"/>
    <w:rsid w:val="27D1A309"/>
    <w:rsid w:val="282EF442"/>
    <w:rsid w:val="283F691C"/>
    <w:rsid w:val="28D448E8"/>
    <w:rsid w:val="29584474"/>
    <w:rsid w:val="296D5DFB"/>
    <w:rsid w:val="297943D4"/>
    <w:rsid w:val="298467BE"/>
    <w:rsid w:val="29BE9428"/>
    <w:rsid w:val="2A708F0F"/>
    <w:rsid w:val="2A834D02"/>
    <w:rsid w:val="2AC82FC8"/>
    <w:rsid w:val="2B56793E"/>
    <w:rsid w:val="2B586CB8"/>
    <w:rsid w:val="2B58EBD2"/>
    <w:rsid w:val="2B5C6D16"/>
    <w:rsid w:val="2BDB6FCF"/>
    <w:rsid w:val="2BF00366"/>
    <w:rsid w:val="2C2FE8CF"/>
    <w:rsid w:val="2C40EB11"/>
    <w:rsid w:val="2CB03D47"/>
    <w:rsid w:val="2CD8B538"/>
    <w:rsid w:val="2D0D1ECB"/>
    <w:rsid w:val="2D0DF6D1"/>
    <w:rsid w:val="2D0EE016"/>
    <w:rsid w:val="2D47FA24"/>
    <w:rsid w:val="2E0DA31D"/>
    <w:rsid w:val="2E165B76"/>
    <w:rsid w:val="2E23FE41"/>
    <w:rsid w:val="2E519E60"/>
    <w:rsid w:val="2E860EBD"/>
    <w:rsid w:val="2E96EE9C"/>
    <w:rsid w:val="2EA25369"/>
    <w:rsid w:val="2EB265F5"/>
    <w:rsid w:val="2ED39F5B"/>
    <w:rsid w:val="2EDE6FDC"/>
    <w:rsid w:val="2EF43ED8"/>
    <w:rsid w:val="2F8BEE63"/>
    <w:rsid w:val="2F9C60C7"/>
    <w:rsid w:val="3037C9F6"/>
    <w:rsid w:val="30FD931C"/>
    <w:rsid w:val="31034E04"/>
    <w:rsid w:val="311FBF79"/>
    <w:rsid w:val="3153340C"/>
    <w:rsid w:val="318EC8E3"/>
    <w:rsid w:val="31D78E71"/>
    <w:rsid w:val="31E0ECEF"/>
    <w:rsid w:val="31EC9E64"/>
    <w:rsid w:val="323D6001"/>
    <w:rsid w:val="3246ABF9"/>
    <w:rsid w:val="325B9358"/>
    <w:rsid w:val="326AE5DE"/>
    <w:rsid w:val="32CCA61B"/>
    <w:rsid w:val="32D3B93C"/>
    <w:rsid w:val="32DA3948"/>
    <w:rsid w:val="32E132D9"/>
    <w:rsid w:val="33336993"/>
    <w:rsid w:val="335358B4"/>
    <w:rsid w:val="3359AC8D"/>
    <w:rsid w:val="338499B5"/>
    <w:rsid w:val="33951E7F"/>
    <w:rsid w:val="33B228C1"/>
    <w:rsid w:val="33F09224"/>
    <w:rsid w:val="33F9CF9A"/>
    <w:rsid w:val="33FED310"/>
    <w:rsid w:val="3409B7D5"/>
    <w:rsid w:val="345577C4"/>
    <w:rsid w:val="358932FF"/>
    <w:rsid w:val="3678EAA9"/>
    <w:rsid w:val="3679AACE"/>
    <w:rsid w:val="36EDCB09"/>
    <w:rsid w:val="36F2B803"/>
    <w:rsid w:val="373FA867"/>
    <w:rsid w:val="37878050"/>
    <w:rsid w:val="37DF8B26"/>
    <w:rsid w:val="37E16234"/>
    <w:rsid w:val="38B0F142"/>
    <w:rsid w:val="38C3A80A"/>
    <w:rsid w:val="38FB06F7"/>
    <w:rsid w:val="394AEC36"/>
    <w:rsid w:val="39780585"/>
    <w:rsid w:val="39A91DE1"/>
    <w:rsid w:val="39AE7EE1"/>
    <w:rsid w:val="39C3B485"/>
    <w:rsid w:val="3A30BB70"/>
    <w:rsid w:val="3A39F963"/>
    <w:rsid w:val="3ACB12D9"/>
    <w:rsid w:val="3B108347"/>
    <w:rsid w:val="3B6E7ACE"/>
    <w:rsid w:val="3B7C48F0"/>
    <w:rsid w:val="3BD0B41B"/>
    <w:rsid w:val="3BDBAF01"/>
    <w:rsid w:val="3BF78D0C"/>
    <w:rsid w:val="3CD987DD"/>
    <w:rsid w:val="3D52FE2D"/>
    <w:rsid w:val="3D59F436"/>
    <w:rsid w:val="3DC15146"/>
    <w:rsid w:val="3E0C4EEA"/>
    <w:rsid w:val="3E56B91D"/>
    <w:rsid w:val="3E8DCCCA"/>
    <w:rsid w:val="3E91DCE1"/>
    <w:rsid w:val="3EADFD75"/>
    <w:rsid w:val="3F1A11CE"/>
    <w:rsid w:val="3F1B6799"/>
    <w:rsid w:val="3F57F8F5"/>
    <w:rsid w:val="3F7DA7A0"/>
    <w:rsid w:val="3FDA49F4"/>
    <w:rsid w:val="3FF68EEE"/>
    <w:rsid w:val="40104FB2"/>
    <w:rsid w:val="4052168A"/>
    <w:rsid w:val="408EE24A"/>
    <w:rsid w:val="409830C9"/>
    <w:rsid w:val="40AF5C1D"/>
    <w:rsid w:val="40CAB923"/>
    <w:rsid w:val="410680FC"/>
    <w:rsid w:val="412390E4"/>
    <w:rsid w:val="4150CC0D"/>
    <w:rsid w:val="4157DF1D"/>
    <w:rsid w:val="419C9945"/>
    <w:rsid w:val="420B1067"/>
    <w:rsid w:val="4217C066"/>
    <w:rsid w:val="4244A57E"/>
    <w:rsid w:val="427EAAF6"/>
    <w:rsid w:val="428135C9"/>
    <w:rsid w:val="42E13E8A"/>
    <w:rsid w:val="430F9880"/>
    <w:rsid w:val="4317ED72"/>
    <w:rsid w:val="43568C8C"/>
    <w:rsid w:val="43755E42"/>
    <w:rsid w:val="43983ACD"/>
    <w:rsid w:val="43CFC99C"/>
    <w:rsid w:val="43D0C637"/>
    <w:rsid w:val="4421B167"/>
    <w:rsid w:val="443A8B85"/>
    <w:rsid w:val="444ECA8E"/>
    <w:rsid w:val="446E6CC3"/>
    <w:rsid w:val="447C8DAE"/>
    <w:rsid w:val="44BD43B1"/>
    <w:rsid w:val="453DA531"/>
    <w:rsid w:val="454B4424"/>
    <w:rsid w:val="4627E371"/>
    <w:rsid w:val="4629DF10"/>
    <w:rsid w:val="463B7930"/>
    <w:rsid w:val="465D3E86"/>
    <w:rsid w:val="46618B69"/>
    <w:rsid w:val="466D6878"/>
    <w:rsid w:val="469CD03D"/>
    <w:rsid w:val="46F71626"/>
    <w:rsid w:val="47C70C27"/>
    <w:rsid w:val="481C086F"/>
    <w:rsid w:val="484634D9"/>
    <w:rsid w:val="48A1807C"/>
    <w:rsid w:val="48A8A3F8"/>
    <w:rsid w:val="49062831"/>
    <w:rsid w:val="493B9F5E"/>
    <w:rsid w:val="49485C14"/>
    <w:rsid w:val="4959A8C8"/>
    <w:rsid w:val="498A195E"/>
    <w:rsid w:val="49E38E94"/>
    <w:rsid w:val="49F36880"/>
    <w:rsid w:val="4A24C4EC"/>
    <w:rsid w:val="4A4620F5"/>
    <w:rsid w:val="4A572CE5"/>
    <w:rsid w:val="4B04A778"/>
    <w:rsid w:val="4B07BC5F"/>
    <w:rsid w:val="4B1AAC82"/>
    <w:rsid w:val="4B56FE92"/>
    <w:rsid w:val="4B6CC283"/>
    <w:rsid w:val="4BDFD606"/>
    <w:rsid w:val="4BE562A0"/>
    <w:rsid w:val="4C214A97"/>
    <w:rsid w:val="4C7158A6"/>
    <w:rsid w:val="4C853F90"/>
    <w:rsid w:val="4C8DE7F1"/>
    <w:rsid w:val="4CA4B774"/>
    <w:rsid w:val="4D2BBF10"/>
    <w:rsid w:val="4D515BF8"/>
    <w:rsid w:val="4D937587"/>
    <w:rsid w:val="4D9DF885"/>
    <w:rsid w:val="4E1DC9D5"/>
    <w:rsid w:val="4E39007D"/>
    <w:rsid w:val="4EA5F2FF"/>
    <w:rsid w:val="4EAD6639"/>
    <w:rsid w:val="4ED1DD02"/>
    <w:rsid w:val="4EED8B7F"/>
    <w:rsid w:val="501F6921"/>
    <w:rsid w:val="501FA002"/>
    <w:rsid w:val="50A86F9E"/>
    <w:rsid w:val="5118B634"/>
    <w:rsid w:val="517CD8AD"/>
    <w:rsid w:val="51B824B6"/>
    <w:rsid w:val="521801A7"/>
    <w:rsid w:val="521CAD3C"/>
    <w:rsid w:val="5233F1CB"/>
    <w:rsid w:val="525891DD"/>
    <w:rsid w:val="5276BC34"/>
    <w:rsid w:val="528A2753"/>
    <w:rsid w:val="529228AD"/>
    <w:rsid w:val="53505958"/>
    <w:rsid w:val="5380DF86"/>
    <w:rsid w:val="53A1C43F"/>
    <w:rsid w:val="53BA71F8"/>
    <w:rsid w:val="53FF9ABD"/>
    <w:rsid w:val="5419DF84"/>
    <w:rsid w:val="546EB04D"/>
    <w:rsid w:val="54FD8348"/>
    <w:rsid w:val="552E4EA3"/>
    <w:rsid w:val="55333BB8"/>
    <w:rsid w:val="556308CB"/>
    <w:rsid w:val="5684E7E9"/>
    <w:rsid w:val="56E89D31"/>
    <w:rsid w:val="57246CB9"/>
    <w:rsid w:val="57694F50"/>
    <w:rsid w:val="57AF4EBF"/>
    <w:rsid w:val="58261ED4"/>
    <w:rsid w:val="5828DDF7"/>
    <w:rsid w:val="58C88ADC"/>
    <w:rsid w:val="58E25C1E"/>
    <w:rsid w:val="58ECA7D1"/>
    <w:rsid w:val="593557BE"/>
    <w:rsid w:val="59CB2D4D"/>
    <w:rsid w:val="5A68DA14"/>
    <w:rsid w:val="5A94DEA4"/>
    <w:rsid w:val="5A9F5C13"/>
    <w:rsid w:val="5B340468"/>
    <w:rsid w:val="5B5F8645"/>
    <w:rsid w:val="5B74E333"/>
    <w:rsid w:val="5B8650EE"/>
    <w:rsid w:val="5B9B6D35"/>
    <w:rsid w:val="5BC9C8D2"/>
    <w:rsid w:val="5BFA1329"/>
    <w:rsid w:val="5C012E30"/>
    <w:rsid w:val="5C1C3D31"/>
    <w:rsid w:val="5C50E24F"/>
    <w:rsid w:val="5CBD7324"/>
    <w:rsid w:val="5D153095"/>
    <w:rsid w:val="5D1B3DA3"/>
    <w:rsid w:val="5DBC345A"/>
    <w:rsid w:val="5DD4EB48"/>
    <w:rsid w:val="5DE3BB55"/>
    <w:rsid w:val="5E2D53E4"/>
    <w:rsid w:val="5E620B3A"/>
    <w:rsid w:val="5EA7AEB6"/>
    <w:rsid w:val="5F3312E8"/>
    <w:rsid w:val="5F376607"/>
    <w:rsid w:val="5F429632"/>
    <w:rsid w:val="5F623539"/>
    <w:rsid w:val="5F787257"/>
    <w:rsid w:val="5F7F9D52"/>
    <w:rsid w:val="5F85D3E4"/>
    <w:rsid w:val="603EE3CC"/>
    <w:rsid w:val="60C5F23C"/>
    <w:rsid w:val="612C8B47"/>
    <w:rsid w:val="61467111"/>
    <w:rsid w:val="614F4129"/>
    <w:rsid w:val="61679C75"/>
    <w:rsid w:val="617FCCE1"/>
    <w:rsid w:val="619C5072"/>
    <w:rsid w:val="61B535E3"/>
    <w:rsid w:val="61F23BDE"/>
    <w:rsid w:val="6228619F"/>
    <w:rsid w:val="629C6F42"/>
    <w:rsid w:val="629CF1E3"/>
    <w:rsid w:val="62B0DA4F"/>
    <w:rsid w:val="62BFCC77"/>
    <w:rsid w:val="62D184EE"/>
    <w:rsid w:val="6308B699"/>
    <w:rsid w:val="639E4F67"/>
    <w:rsid w:val="63A57F8D"/>
    <w:rsid w:val="64198C56"/>
    <w:rsid w:val="6440EA34"/>
    <w:rsid w:val="645E4C97"/>
    <w:rsid w:val="649614A8"/>
    <w:rsid w:val="64A46FA0"/>
    <w:rsid w:val="64E7B5EF"/>
    <w:rsid w:val="64F683D1"/>
    <w:rsid w:val="6590EBFF"/>
    <w:rsid w:val="65F55A61"/>
    <w:rsid w:val="661B2C93"/>
    <w:rsid w:val="6677548C"/>
    <w:rsid w:val="6686B620"/>
    <w:rsid w:val="66A6560A"/>
    <w:rsid w:val="6761A24D"/>
    <w:rsid w:val="676B19A8"/>
    <w:rsid w:val="676EB1ED"/>
    <w:rsid w:val="6781B7EA"/>
    <w:rsid w:val="6817849E"/>
    <w:rsid w:val="686A7498"/>
    <w:rsid w:val="68AFDD83"/>
    <w:rsid w:val="68BDF5AB"/>
    <w:rsid w:val="691781B2"/>
    <w:rsid w:val="6917FE31"/>
    <w:rsid w:val="693519F1"/>
    <w:rsid w:val="6A0E8E4E"/>
    <w:rsid w:val="6A45DE8F"/>
    <w:rsid w:val="6A62F7BD"/>
    <w:rsid w:val="6ADB7B1D"/>
    <w:rsid w:val="6B15B7BF"/>
    <w:rsid w:val="6B2661D8"/>
    <w:rsid w:val="6B2EA6C0"/>
    <w:rsid w:val="6B9804B8"/>
    <w:rsid w:val="6BBEEBBE"/>
    <w:rsid w:val="6C11A0BB"/>
    <w:rsid w:val="6C1CC709"/>
    <w:rsid w:val="6C37A5B8"/>
    <w:rsid w:val="6CC3A1B9"/>
    <w:rsid w:val="6CF01373"/>
    <w:rsid w:val="6D63BF6A"/>
    <w:rsid w:val="6D732C07"/>
    <w:rsid w:val="6DB900A9"/>
    <w:rsid w:val="6DBF82A0"/>
    <w:rsid w:val="6E188938"/>
    <w:rsid w:val="6E259606"/>
    <w:rsid w:val="6E268566"/>
    <w:rsid w:val="6E35D91C"/>
    <w:rsid w:val="6E87072B"/>
    <w:rsid w:val="6F667397"/>
    <w:rsid w:val="6F75D18B"/>
    <w:rsid w:val="6FA86E8A"/>
    <w:rsid w:val="6FC0E70B"/>
    <w:rsid w:val="6FFF419F"/>
    <w:rsid w:val="706A4BED"/>
    <w:rsid w:val="70B1EF73"/>
    <w:rsid w:val="70CCF41F"/>
    <w:rsid w:val="70E83870"/>
    <w:rsid w:val="70F0F1EE"/>
    <w:rsid w:val="70F488CF"/>
    <w:rsid w:val="71077AF4"/>
    <w:rsid w:val="711A9896"/>
    <w:rsid w:val="7155307A"/>
    <w:rsid w:val="7169A027"/>
    <w:rsid w:val="71C85AB4"/>
    <w:rsid w:val="71D342FF"/>
    <w:rsid w:val="721C6B1E"/>
    <w:rsid w:val="729184E0"/>
    <w:rsid w:val="72A0D4A9"/>
    <w:rsid w:val="72C4DB3A"/>
    <w:rsid w:val="72CAC00F"/>
    <w:rsid w:val="736C05FA"/>
    <w:rsid w:val="739CFAB5"/>
    <w:rsid w:val="73B4B178"/>
    <w:rsid w:val="73BDCEEE"/>
    <w:rsid w:val="73DBF5A7"/>
    <w:rsid w:val="73ECAFF9"/>
    <w:rsid w:val="742E4CA7"/>
    <w:rsid w:val="74545AA8"/>
    <w:rsid w:val="74839902"/>
    <w:rsid w:val="748C18D2"/>
    <w:rsid w:val="74DF5856"/>
    <w:rsid w:val="74FBD786"/>
    <w:rsid w:val="755F6EDF"/>
    <w:rsid w:val="7594D033"/>
    <w:rsid w:val="75C8F20F"/>
    <w:rsid w:val="75CF0DCC"/>
    <w:rsid w:val="75D6B733"/>
    <w:rsid w:val="75D80292"/>
    <w:rsid w:val="75DFA4E6"/>
    <w:rsid w:val="75EC813E"/>
    <w:rsid w:val="76432988"/>
    <w:rsid w:val="764D5116"/>
    <w:rsid w:val="76885ED4"/>
    <w:rsid w:val="76996475"/>
    <w:rsid w:val="76D2C3A8"/>
    <w:rsid w:val="772ED6E5"/>
    <w:rsid w:val="7760F7D6"/>
    <w:rsid w:val="77A864F1"/>
    <w:rsid w:val="77A96431"/>
    <w:rsid w:val="77C3CC9D"/>
    <w:rsid w:val="77C588B3"/>
    <w:rsid w:val="78594C35"/>
    <w:rsid w:val="7864D0BC"/>
    <w:rsid w:val="78CF1D3B"/>
    <w:rsid w:val="79DFD245"/>
    <w:rsid w:val="7AA7A1FA"/>
    <w:rsid w:val="7ACF7A88"/>
    <w:rsid w:val="7B758512"/>
    <w:rsid w:val="7BA9F4D5"/>
    <w:rsid w:val="7C323D93"/>
    <w:rsid w:val="7C42F7DC"/>
    <w:rsid w:val="7C75395E"/>
    <w:rsid w:val="7CAB2A78"/>
    <w:rsid w:val="7CC7FBFC"/>
    <w:rsid w:val="7D0F0380"/>
    <w:rsid w:val="7D3E5FA7"/>
    <w:rsid w:val="7D446DEC"/>
    <w:rsid w:val="7D679C0C"/>
    <w:rsid w:val="7D978D7F"/>
    <w:rsid w:val="7DB7CD30"/>
    <w:rsid w:val="7DBC463D"/>
    <w:rsid w:val="7DC83843"/>
    <w:rsid w:val="7DDD63A8"/>
    <w:rsid w:val="7E1FC70A"/>
    <w:rsid w:val="7E51970D"/>
    <w:rsid w:val="7F35AFD7"/>
    <w:rsid w:val="7F487957"/>
    <w:rsid w:val="7F53E403"/>
    <w:rsid w:val="7F70472A"/>
    <w:rsid w:val="7F89D4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F4796"/>
  <w15:docId w15:val="{94FDB5B1-F734-42BF-8536-7E81DCF8A6D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Standard" w:default="1">
    <w:name w:val="Normal"/>
    <w:qFormat/>
    <w:rsid w:val="00555DB8"/>
  </w:style>
  <w:style w:type="paragraph" w:styleId="berschrift1">
    <w:name w:val="heading 1"/>
    <w:basedOn w:val="Standard"/>
    <w:next w:val="Standard"/>
    <w:link w:val="berschrift1Zchn"/>
    <w:uiPriority w:val="9"/>
    <w:qFormat/>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4E1DC9D5"/>
    <w:pPr>
      <w:outlineLvl w:val="1"/>
    </w:pPr>
    <w:rPr>
      <w:rFonts w:eastAsiaTheme="minorEastAsia"/>
      <w:sz w:val="34"/>
      <w:szCs w:val="34"/>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hAnsi="Arial" w:eastAsia="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hAnsi="Arial" w:eastAsia="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hAnsi="Arial" w:eastAsia="Arial" w:cs="Arial"/>
      <w:b/>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hAnsi="Arial" w:eastAsia="Arial" w:cs="Arial"/>
      <w:b/>
      <w:bCs/>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hAnsi="Arial" w:eastAsia="Arial" w:cs="Arial"/>
      <w:b/>
      <w:bCs/>
      <w:i/>
      <w:iCs/>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hAnsi="Arial" w:eastAsia="Arial" w:cs="Arial"/>
      <w:i/>
      <w:iCs/>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hAnsi="Arial" w:eastAsia="Arial" w:cs="Arial"/>
      <w:i/>
      <w:iCs/>
      <w:sz w:val="21"/>
      <w:szCs w:val="21"/>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Heading1Char" w:customStyle="1">
    <w:name w:val="Heading 1 Char"/>
    <w:basedOn w:val="Absatz-Standardschriftart"/>
    <w:uiPriority w:val="9"/>
    <w:rPr>
      <w:rFonts w:ascii="Arial" w:hAnsi="Arial" w:eastAsia="Arial" w:cs="Arial"/>
      <w:sz w:val="40"/>
      <w:szCs w:val="40"/>
    </w:rPr>
  </w:style>
  <w:style w:type="character" w:styleId="berschrift2Zchn" w:customStyle="1">
    <w:name w:val="Überschrift 2 Zchn"/>
    <w:basedOn w:val="Absatz-Standardschriftart"/>
    <w:link w:val="berschrift2"/>
    <w:uiPriority w:val="9"/>
    <w:rsid w:val="4E1DC9D5"/>
    <w:rPr>
      <w:rFonts w:asciiTheme="minorHAnsi" w:hAnsiTheme="minorHAnsi" w:eastAsiaTheme="minorEastAsia" w:cstheme="minorBidi"/>
      <w:sz w:val="34"/>
      <w:szCs w:val="34"/>
      <w:lang w:val="de-DE" w:eastAsia="en-US" w:bidi="ar-SA"/>
    </w:rPr>
  </w:style>
  <w:style w:type="character" w:styleId="berschrift3Zchn" w:customStyle="1">
    <w:name w:val="Überschrift 3 Zchn"/>
    <w:basedOn w:val="Absatz-Standardschriftart"/>
    <w:link w:val="berschrift3"/>
    <w:uiPriority w:val="9"/>
    <w:rPr>
      <w:rFonts w:ascii="Arial" w:hAnsi="Arial" w:eastAsia="Arial" w:cs="Arial"/>
      <w:sz w:val="30"/>
      <w:szCs w:val="30"/>
    </w:rPr>
  </w:style>
  <w:style w:type="character" w:styleId="berschrift4Zchn" w:customStyle="1">
    <w:name w:val="Überschrift 4 Zchn"/>
    <w:basedOn w:val="Absatz-Standardschriftart"/>
    <w:link w:val="berschrift4"/>
    <w:uiPriority w:val="9"/>
    <w:rPr>
      <w:rFonts w:ascii="Arial" w:hAnsi="Arial" w:eastAsia="Arial" w:cs="Arial"/>
      <w:b/>
      <w:bCs/>
      <w:sz w:val="26"/>
      <w:szCs w:val="26"/>
    </w:rPr>
  </w:style>
  <w:style w:type="character" w:styleId="berschrift5Zchn" w:customStyle="1">
    <w:name w:val="Überschrift 5 Zchn"/>
    <w:basedOn w:val="Absatz-Standardschriftart"/>
    <w:link w:val="berschrift5"/>
    <w:uiPriority w:val="9"/>
    <w:rPr>
      <w:rFonts w:ascii="Arial" w:hAnsi="Arial" w:eastAsia="Arial" w:cs="Arial"/>
      <w:b/>
      <w:bCs/>
      <w:sz w:val="24"/>
      <w:szCs w:val="24"/>
    </w:rPr>
  </w:style>
  <w:style w:type="character" w:styleId="berschrift6Zchn" w:customStyle="1">
    <w:name w:val="Überschrift 6 Zchn"/>
    <w:basedOn w:val="Absatz-Standardschriftart"/>
    <w:link w:val="berschrift6"/>
    <w:uiPriority w:val="9"/>
    <w:rPr>
      <w:rFonts w:ascii="Arial" w:hAnsi="Arial" w:eastAsia="Arial" w:cs="Arial"/>
      <w:b/>
      <w:bCs/>
      <w:sz w:val="22"/>
      <w:szCs w:val="22"/>
    </w:rPr>
  </w:style>
  <w:style w:type="character" w:styleId="berschrift7Zchn" w:customStyle="1">
    <w:name w:val="Überschrift 7 Zchn"/>
    <w:basedOn w:val="Absatz-Standardschriftart"/>
    <w:link w:val="berschrift7"/>
    <w:uiPriority w:val="9"/>
    <w:rPr>
      <w:rFonts w:ascii="Arial" w:hAnsi="Arial" w:eastAsia="Arial" w:cs="Arial"/>
      <w:b/>
      <w:bCs/>
      <w:i/>
      <w:iCs/>
      <w:sz w:val="22"/>
      <w:szCs w:val="22"/>
    </w:rPr>
  </w:style>
  <w:style w:type="character" w:styleId="berschrift8Zchn" w:customStyle="1">
    <w:name w:val="Überschrift 8 Zchn"/>
    <w:basedOn w:val="Absatz-Standardschriftart"/>
    <w:link w:val="berschrift8"/>
    <w:uiPriority w:val="9"/>
    <w:rPr>
      <w:rFonts w:ascii="Arial" w:hAnsi="Arial" w:eastAsia="Arial" w:cs="Arial"/>
      <w:i/>
      <w:iCs/>
      <w:sz w:val="22"/>
      <w:szCs w:val="22"/>
    </w:rPr>
  </w:style>
  <w:style w:type="character" w:styleId="berschrift9Zchn" w:customStyle="1">
    <w:name w:val="Überschrift 9 Zchn"/>
    <w:basedOn w:val="Absatz-Standardschriftart"/>
    <w:link w:val="berschrift9"/>
    <w:uiPriority w:val="9"/>
    <w:rPr>
      <w:rFonts w:ascii="Arial" w:hAnsi="Arial" w:eastAsia="Arial" w:cs="Arial"/>
      <w:i/>
      <w:iCs/>
      <w:sz w:val="21"/>
      <w:szCs w:val="21"/>
    </w:rPr>
  </w:style>
  <w:style w:type="paragraph" w:styleId="KeinLeerraum">
    <w:name w:val="No Spacing"/>
    <w:uiPriority w:val="1"/>
    <w:qFormat/>
    <w:pPr>
      <w:spacing w:after="0" w:line="240" w:lineRule="auto"/>
    </w:pPr>
  </w:style>
  <w:style w:type="character" w:styleId="TitleChar" w:customStyle="1">
    <w:name w:val="Title Char"/>
    <w:basedOn w:val="Absatz-Standardschriftart"/>
    <w:uiPriority w:val="10"/>
    <w:rPr>
      <w:sz w:val="48"/>
      <w:szCs w:val="48"/>
    </w:rPr>
  </w:style>
  <w:style w:type="character" w:styleId="SubtitleChar" w:customStyle="1">
    <w:name w:val="Subtitle Char"/>
    <w:basedOn w:val="Absatz-Standardschriftart"/>
    <w:uiPriority w:val="11"/>
    <w:rPr>
      <w:sz w:val="24"/>
      <w:szCs w:val="24"/>
    </w:rPr>
  </w:style>
  <w:style w:type="paragraph" w:styleId="Zitat">
    <w:name w:val="Quote"/>
    <w:basedOn w:val="Standard"/>
    <w:next w:val="Standard"/>
    <w:link w:val="ZitatZchn"/>
    <w:uiPriority w:val="29"/>
    <w:qFormat/>
    <w:pPr>
      <w:ind w:left="720" w:right="720"/>
    </w:pPr>
    <w:rPr>
      <w:i/>
    </w:rPr>
  </w:style>
  <w:style w:type="character" w:styleId="ZitatZchn" w:customStyle="1">
    <w:name w:val="Zitat Zchn"/>
    <w:link w:val="Zitat"/>
    <w:uiPriority w:val="29"/>
    <w:rPr>
      <w:i/>
    </w:rPr>
  </w:style>
  <w:style w:type="character" w:styleId="IntenseQuoteChar" w:customStyle="1">
    <w:name w:val="Intense Quote Char"/>
    <w:uiPriority w:val="30"/>
    <w:rPr>
      <w:i/>
    </w:rPr>
  </w:style>
  <w:style w:type="character" w:styleId="HeaderChar" w:customStyle="1">
    <w:name w:val="Header Char"/>
    <w:basedOn w:val="Absatz-Standardschriftart"/>
    <w:uiPriority w:val="99"/>
  </w:style>
  <w:style w:type="character" w:styleId="FooterChar" w:customStyle="1">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
      <w:bCs/>
      <w:color w:val="4472C4" w:themeColor="accent1"/>
      <w:sz w:val="18"/>
      <w:szCs w:val="18"/>
    </w:rPr>
  </w:style>
  <w:style w:type="character" w:styleId="CaptionChar" w:customStyle="1">
    <w:name w:val="Caption Char"/>
    <w:uiPriority w:val="99"/>
  </w:style>
  <w:style w:type="table" w:styleId="Tabellenraster">
    <w:name w:val="Table Grid"/>
    <w:basedOn w:val="NormaleTabelle"/>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TabellemithellemGitternetz1" w:customStyle="1">
    <w:name w:val="Tabelle mit hellem Gitternetz1"/>
    <w:basedOn w:val="NormaleTabelle"/>
    <w:uiPriority w:val="59"/>
    <w:pPr>
      <w:spacing w:after="0" w:line="240" w:lineRule="auto"/>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EinfacheTabelle1">
    <w:name w:val="Plain Table 1"/>
    <w:basedOn w:val="NormaleTabelle"/>
    <w:uiPriority w:val="59"/>
    <w:pPr>
      <w:spacing w:after="0" w:line="240" w:lineRule="auto"/>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EinfacheTabelle2">
    <w:name w:val="Plain Table 2"/>
    <w:basedOn w:val="NormaleTabelle"/>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bl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color="000000" w:themeColor="text1" w:sz="4" w:space="0"/>
          <w:right w:val="single" w:color="000000" w:themeColor="text1" w:sz="4" w:space="0"/>
        </w:tcBorders>
      </w:tcPr>
    </w:tblStylePr>
    <w:tblStylePr w:type="band2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color="000000" w:sz="4" w:space="0"/>
          <w:left w:val="none" w:color="000000" w:sz="4" w:space="0"/>
          <w:bottom w:val="single" w:color="404040" w:sz="4" w:space="0"/>
          <w:right w:val="none" w:color="000000" w:sz="4" w:space="0"/>
        </w:tcBorders>
      </w:tcPr>
    </w:tblStylePr>
    <w:tblStylePr w:type="lastRow">
      <w:rPr>
        <w:b/>
        <w:caps/>
        <w:color w:val="404040"/>
      </w:rPr>
    </w:tblStylePr>
    <w:tblStylePr w:type="firstCol">
      <w:rPr>
        <w:b/>
        <w:caps/>
        <w:color w:val="404040"/>
      </w:rPr>
      <w:tblPr/>
      <w:tcPr>
        <w:tcBorders>
          <w:top w:val="none" w:color="000000" w:sz="4" w:space="0"/>
          <w:left w:val="none" w:color="000000" w:sz="4" w:space="0"/>
          <w:bottom w:val="none" w:color="000000" w:sz="4" w:space="0"/>
          <w:right w:val="single" w:color="404040" w:sz="4" w:space="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color="000000" w:sz="4" w:space="0"/>
          <w:bottom w:val="single" w:color="404040" w:sz="4" w:space="0"/>
          <w:right w:val="none" w:color="000000" w:sz="4" w:space="0"/>
        </w:tcBorders>
        <w:shd w:val="clear" w:color="FFFFFF" w:fill="auto"/>
      </w:tcPr>
    </w:tblStylePr>
    <w:tblStylePr w:type="lastRow">
      <w:rPr>
        <w:i/>
        <w:color w:val="404040"/>
      </w:rPr>
      <w:tblPr/>
      <w:tcPr>
        <w:tcBorders>
          <w:top w:val="single" w:color="404040" w:sz="4" w:space="0"/>
          <w:left w:val="none" w:color="000000" w:sz="4" w:space="0"/>
          <w:right w:val="none" w:color="000000" w:sz="4" w:space="0"/>
        </w:tcBorders>
        <w:shd w:val="clear" w:color="FFFFFF" w:fill="auto"/>
      </w:tcPr>
    </w:tblStylePr>
    <w:tblStylePr w:type="firstCol">
      <w:pPr>
        <w:jc w:val="right"/>
      </w:pPr>
      <w:rPr>
        <w:i/>
        <w:color w:val="404040"/>
      </w:rPr>
      <w:tblPr/>
      <w:tcPr>
        <w:tcBorders>
          <w:right w:val="single" w:color="404040" w:sz="4" w:space="0"/>
        </w:tcBorders>
        <w:shd w:val="clear" w:color="FFFFFF" w:fill="auto"/>
      </w:tcPr>
    </w:tblStylePr>
    <w:tblStylePr w:type="lastCol">
      <w:rPr>
        <w:i/>
        <w:color w:val="404040"/>
      </w:rPr>
      <w:tblPr/>
      <w:tcPr>
        <w:tcBorders>
          <w:left w:val="single" w:color="404040" w:sz="4" w:space="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firstRow">
      <w:rPr>
        <w:b/>
        <w:color w:val="404040"/>
      </w:rPr>
      <w:tblPr/>
      <w:tcPr>
        <w:tcBorders>
          <w:bottom w:val="single" w:color="6A6A6A"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style>
  <w:style w:type="table" w:styleId="Gitternetztabelle1hellAkzent11" w:customStyle="1">
    <w:name w:val="Gitternetztabelle 1 hell  – Akzent 11"/>
    <w:basedOn w:val="NormaleTabelle"/>
    <w:uiPriority w:val="99"/>
    <w:pPr>
      <w:spacing w:after="0" w:line="240" w:lineRule="auto"/>
    </w:pPr>
    <w:tblPr>
      <w:tblStyleRowBandSize w:val="1"/>
      <w:tblStyleColBandSize w:val="1"/>
      <w:tbl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insideH w:val="single" w:color="B3C5E7" w:themeColor="accent1" w:themeTint="67" w:sz="4" w:space="0"/>
        <w:insideV w:val="single" w:color="B3C5E7" w:themeColor="accent1" w:themeTint="67" w:sz="4" w:space="0"/>
      </w:tblBorders>
    </w:tblPr>
    <w:tblStylePr w:type="firstRow">
      <w:rPr>
        <w:b/>
        <w:color w:val="404040"/>
      </w:rPr>
      <w:tblPr/>
      <w:tcPr>
        <w:tcBorders>
          <w:bottom w:val="single" w:color="91ACDC"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tcBorders>
      </w:tcPr>
    </w:tblStylePr>
  </w:style>
  <w:style w:type="table" w:styleId="Gitternetztabelle1hell-Akzent21" w:customStyle="1">
    <w:name w:val="Gitternetztabelle 1 hell - Akzent 21"/>
    <w:basedOn w:val="NormaleTabelle"/>
    <w:uiPriority w:val="99"/>
    <w:pPr>
      <w:spacing w:after="0" w:line="240" w:lineRule="auto"/>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b/>
        <w:color w:val="404040"/>
      </w:rPr>
      <w:tblPr/>
      <w:tcPr>
        <w:tcBorders>
          <w:bottom w:val="single" w:color="F4B28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style>
  <w:style w:type="table" w:styleId="Gitternetztabelle1hellAkzent31" w:customStyle="1">
    <w:name w:val="Gitternetztabelle 1 hell  – Akzent 31"/>
    <w:basedOn w:val="NormaleTabelle"/>
    <w:uiPriority w:val="99"/>
    <w:pPr>
      <w:spacing w:after="0" w:line="240" w:lineRule="auto"/>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b/>
        <w:color w:val="404040"/>
      </w:rPr>
      <w:tblPr/>
      <w:tcPr>
        <w:tcBorders>
          <w:bottom w:val="single" w:color="CACACA"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style>
  <w:style w:type="table" w:styleId="Gitternetztabelle1hellAkzent41" w:customStyle="1">
    <w:name w:val="Gitternetztabelle 1 hell  – Akzent 41"/>
    <w:basedOn w:val="NormaleTabelle"/>
    <w:uiPriority w:val="99"/>
    <w:pPr>
      <w:spacing w:after="0" w:line="240" w:lineRule="auto"/>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firstRow">
      <w:rPr>
        <w:b/>
        <w:color w:val="404040"/>
      </w:rPr>
      <w:tblPr/>
      <w:tcPr>
        <w:tcBorders>
          <w:bottom w:val="single" w:color="FFDA6A"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style>
  <w:style w:type="table" w:styleId="Gitternetztabelle1hellAkzent51" w:customStyle="1">
    <w:name w:val="Gitternetztabelle 1 hell  – Akzent 51"/>
    <w:basedOn w:val="NormaleTabelle"/>
    <w:uiPriority w:val="99"/>
    <w:pPr>
      <w:spacing w:after="0" w:line="240" w:lineRule="auto"/>
    </w:pPr>
    <w:tblPr>
      <w:tblStyleRowBandSize w:val="1"/>
      <w:tblStyleColBandSize w:val="1"/>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Pr>
    <w:tblStylePr w:type="firstRow">
      <w:rPr>
        <w:b/>
        <w:color w:val="404040"/>
      </w:rPr>
      <w:tblPr/>
      <w:tcPr>
        <w:tcBorders>
          <w:bottom w:val="single" w:color="9EC4E6"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tcBorders>
      </w:tcPr>
    </w:tblStylePr>
  </w:style>
  <w:style w:type="table" w:styleId="Gitternetztabelle1hellAkzent61" w:customStyle="1">
    <w:name w:val="Gitternetztabelle 1 hell  – Akzent 61"/>
    <w:basedOn w:val="NormaleTabelle"/>
    <w:uiPriority w:val="99"/>
    <w:pPr>
      <w:spacing w:after="0" w:line="240" w:lineRule="auto"/>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b/>
        <w:color w:val="404040"/>
      </w:rPr>
      <w:tblPr/>
      <w:tcPr>
        <w:tcBorders>
          <w:bottom w:val="single" w:color="AAD190"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color w:val="404040"/>
      </w:rPr>
      <w:tblPr/>
      <w:tcPr>
        <w:tcBorders>
          <w:top w:val="none" w:color="000000" w:sz="4" w:space="0"/>
          <w:left w:val="none" w:color="000000" w:sz="4" w:space="0"/>
          <w:bottom w:val="single" w:color="6A6A6A" w:themeColor="text1" w:themeTint="95" w:sz="12" w:space="0"/>
          <w:right w:val="none" w:color="000000" w:sz="4" w:space="0"/>
        </w:tcBorders>
        <w:shd w:val="clear" w:color="FFFFFF" w:fill="auto"/>
      </w:tcPr>
    </w:tblStylePr>
    <w:tblStylePr w:type="lastRow">
      <w:rPr>
        <w:b/>
        <w:color w:val="404040"/>
      </w:rPr>
      <w:tblPr/>
      <w:tcPr>
        <w:tcBorders>
          <w:top w:val="single" w:color="6A6A6A" w:themeColor="text1" w:themeTint="95" w:sz="4" w:space="0"/>
          <w:left w:val="none" w:color="000000" w:sz="4" w:space="0"/>
          <w:bottom w:val="none" w:color="000000" w:sz="4" w:space="0"/>
          <w:right w:val="none" w:color="000000" w:sz="4" w:space="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itternetztabelle2Akzent11" w:customStyle="1">
    <w:name w:val="Gitternetztabelle 2 – Akzent 11"/>
    <w:basedOn w:val="NormaleTabelle"/>
    <w:uiPriority w:val="99"/>
    <w:pPr>
      <w:spacing w:after="0" w:line="240" w:lineRule="auto"/>
    </w:pPr>
    <w:tblPr>
      <w:tblStyleRowBandSize w:val="1"/>
      <w:tblStyleColBandSize w:val="1"/>
      <w:tblBorders>
        <w:bottom w:val="single" w:color="537DC8" w:themeColor="accent1" w:themeTint="EA" w:sz="4" w:space="0"/>
        <w:insideH w:val="single" w:color="537DC8" w:themeColor="accent1" w:themeTint="EA" w:sz="4" w:space="0"/>
        <w:insideV w:val="single" w:color="537DC8" w:themeColor="accent1" w:themeTint="EA" w:sz="4" w:space="0"/>
      </w:tblBorders>
    </w:tblPr>
    <w:tblStylePr w:type="firstRow">
      <w:rPr>
        <w:b/>
        <w:color w:val="404040"/>
      </w:rPr>
      <w:tblPr/>
      <w:tcPr>
        <w:tcBorders>
          <w:top w:val="none" w:color="000000" w:sz="4" w:space="0"/>
          <w:left w:val="none" w:color="000000" w:sz="4" w:space="0"/>
          <w:bottom w:val="single" w:color="537DC8" w:themeColor="accent1" w:themeTint="EA" w:sz="12" w:space="0"/>
          <w:right w:val="none" w:color="000000" w:sz="4" w:space="0"/>
        </w:tcBorders>
        <w:shd w:val="clear" w:color="FFFFFF" w:fill="auto"/>
      </w:tcPr>
    </w:tblStylePr>
    <w:tblStylePr w:type="lastRow">
      <w:rPr>
        <w:b/>
        <w:color w:val="404040"/>
      </w:rPr>
      <w:tblPr/>
      <w:tcPr>
        <w:tcBorders>
          <w:top w:val="single" w:color="537DC8" w:themeColor="accent1" w:themeTint="EA" w:sz="4" w:space="0"/>
          <w:left w:val="none" w:color="000000" w:sz="4" w:space="0"/>
          <w:bottom w:val="none" w:color="000000" w:sz="4" w:space="0"/>
          <w:right w:val="none" w:color="000000" w:sz="4" w:space="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styleId="Gitternetztabelle2Akzent21" w:customStyle="1">
    <w:name w:val="Gitternetztabelle 2 – Akzent 21"/>
    <w:basedOn w:val="NormaleTabelle"/>
    <w:uiPriority w:val="99"/>
    <w:pPr>
      <w:spacing w:after="0" w:line="240" w:lineRule="auto"/>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color w:val="404040"/>
      </w:rPr>
      <w:tblPr/>
      <w:tcPr>
        <w:tcBorders>
          <w:top w:val="none" w:color="000000" w:sz="4" w:space="0"/>
          <w:left w:val="none" w:color="000000" w:sz="4" w:space="0"/>
          <w:bottom w:val="single" w:color="F4B184" w:themeColor="accent2" w:themeTint="97" w:sz="12" w:space="0"/>
          <w:right w:val="none" w:color="000000" w:sz="4" w:space="0"/>
        </w:tcBorders>
        <w:shd w:val="clear" w:color="FFFFFF" w:fill="auto"/>
      </w:tcPr>
    </w:tblStylePr>
    <w:tblStylePr w:type="lastRow">
      <w:rPr>
        <w:b/>
        <w:color w:val="404040"/>
      </w:rPr>
      <w:tblPr/>
      <w:tcPr>
        <w:tcBorders>
          <w:top w:val="single" w:color="F4B184" w:themeColor="accent2" w:themeTint="97" w:sz="4" w:space="0"/>
          <w:left w:val="none" w:color="000000" w:sz="4" w:space="0"/>
          <w:bottom w:val="none" w:color="000000" w:sz="4" w:space="0"/>
          <w:right w:val="none" w:color="000000" w:sz="4" w:space="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styleId="Gitternetztabelle2Akzent31" w:customStyle="1">
    <w:name w:val="Gitternetztabelle 2 – Akzent 31"/>
    <w:basedOn w:val="NormaleTabelle"/>
    <w:uiPriority w:val="99"/>
    <w:pPr>
      <w:spacing w:after="0" w:line="240" w:lineRule="auto"/>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404040"/>
      </w:rPr>
      <w:tblPr/>
      <w:tcPr>
        <w:tcBorders>
          <w:top w:val="none" w:color="000000" w:sz="4" w:space="0"/>
          <w:left w:val="none" w:color="000000" w:sz="4" w:space="0"/>
          <w:bottom w:val="single" w:color="A5A5A5" w:themeColor="accent3" w:themeTint="FE" w:sz="12" w:space="0"/>
          <w:right w:val="none" w:color="000000" w:sz="4" w:space="0"/>
        </w:tcBorders>
        <w:shd w:val="clear" w:color="FFFFFF" w:fill="auto"/>
      </w:tcPr>
    </w:tblStylePr>
    <w:tblStylePr w:type="lastRow">
      <w:rPr>
        <w:b/>
        <w:color w:val="404040"/>
      </w:rPr>
      <w:tblPr/>
      <w:tcPr>
        <w:tcBorders>
          <w:top w:val="single" w:color="A5A5A5" w:themeColor="accent3" w:themeTint="FE" w:sz="4" w:space="0"/>
          <w:left w:val="none" w:color="000000" w:sz="4" w:space="0"/>
          <w:bottom w:val="none" w:color="000000" w:sz="4" w:space="0"/>
          <w:right w:val="none" w:color="000000" w:sz="4" w:space="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styleId="Gitternetztabelle2Akzent41" w:customStyle="1">
    <w:name w:val="Gitternetztabelle 2 – Akzent 41"/>
    <w:basedOn w:val="NormaleTabelle"/>
    <w:uiPriority w:val="99"/>
    <w:pPr>
      <w:spacing w:after="0" w:line="240" w:lineRule="auto"/>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color w:val="404040"/>
      </w:rPr>
      <w:tblPr/>
      <w:tcPr>
        <w:tcBorders>
          <w:top w:val="none" w:color="000000" w:sz="4" w:space="0"/>
          <w:left w:val="none" w:color="000000" w:sz="4" w:space="0"/>
          <w:bottom w:val="single" w:color="FFD865" w:themeColor="accent4" w:themeTint="9A" w:sz="12" w:space="0"/>
          <w:right w:val="none" w:color="000000" w:sz="4" w:space="0"/>
        </w:tcBorders>
        <w:shd w:val="clear" w:color="FFFFFF" w:fill="auto"/>
      </w:tcPr>
    </w:tblStylePr>
    <w:tblStylePr w:type="lastRow">
      <w:rPr>
        <w:b/>
        <w:color w:val="404040"/>
      </w:rPr>
      <w:tblPr/>
      <w:tcPr>
        <w:tcBorders>
          <w:top w:val="single" w:color="FFD865" w:themeColor="accent4" w:themeTint="9A" w:sz="4" w:space="0"/>
          <w:left w:val="none" w:color="000000" w:sz="4" w:space="0"/>
          <w:bottom w:val="none" w:color="000000" w:sz="4" w:space="0"/>
          <w:right w:val="none" w:color="000000" w:sz="4" w:space="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styleId="Gitternetztabelle2Akzent51" w:customStyle="1">
    <w:name w:val="Gitternetztabelle 2 – Akzent 51"/>
    <w:basedOn w:val="NormaleTabelle"/>
    <w:uiPriority w:val="99"/>
    <w:pPr>
      <w:spacing w:after="0" w:line="240" w:lineRule="auto"/>
    </w:pPr>
    <w:tblPr>
      <w:tblStyleRowBandSize w:val="1"/>
      <w:tblStyleColBandSize w:val="1"/>
      <w:tblBorders>
        <w:bottom w:val="single" w:color="5B9BD5" w:themeColor="accent5" w:sz="4" w:space="0"/>
        <w:insideH w:val="single" w:color="5B9BD5" w:themeColor="accent5" w:sz="4" w:space="0"/>
        <w:insideV w:val="single" w:color="5B9BD5" w:themeColor="accent5" w:sz="4" w:space="0"/>
      </w:tblBorders>
    </w:tblPr>
    <w:tblStylePr w:type="firstRow">
      <w:rPr>
        <w:b/>
        <w:color w:val="404040"/>
      </w:rPr>
      <w:tblPr/>
      <w:tcPr>
        <w:tcBorders>
          <w:top w:val="none" w:color="000000" w:sz="4" w:space="0"/>
          <w:left w:val="none" w:color="000000" w:sz="4" w:space="0"/>
          <w:bottom w:val="single" w:color="5B9BD5" w:themeColor="accent5" w:sz="12" w:space="0"/>
          <w:right w:val="none" w:color="000000" w:sz="4" w:space="0"/>
        </w:tcBorders>
        <w:shd w:val="clear" w:color="FFFFFF" w:fill="auto"/>
      </w:tcPr>
    </w:tblStylePr>
    <w:tblStylePr w:type="lastRow">
      <w:rPr>
        <w:b/>
        <w:color w:val="404040"/>
      </w:rPr>
      <w:tblPr/>
      <w:tcPr>
        <w:tcBorders>
          <w:top w:val="single" w:color="5B9BD5" w:themeColor="accent5" w:sz="4" w:space="0"/>
          <w:left w:val="none" w:color="000000" w:sz="4" w:space="0"/>
          <w:bottom w:val="none" w:color="000000" w:sz="4" w:space="0"/>
          <w:right w:val="none" w:color="000000" w:sz="4" w:space="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styleId="Gitternetztabelle2Akzent61" w:customStyle="1">
    <w:name w:val="Gitternetztabelle 2 – Akzent 61"/>
    <w:basedOn w:val="NormaleTabelle"/>
    <w:uiPriority w:val="99"/>
    <w:pPr>
      <w:spacing w:after="0" w:line="240" w:lineRule="auto"/>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firstRow">
      <w:rPr>
        <w:b/>
        <w:color w:val="404040"/>
      </w:rPr>
      <w:tblPr/>
      <w:tcPr>
        <w:tcBorders>
          <w:top w:val="none" w:color="000000" w:sz="4" w:space="0"/>
          <w:left w:val="none" w:color="000000" w:sz="4" w:space="0"/>
          <w:bottom w:val="single" w:color="70AD47" w:themeColor="accent6" w:sz="12" w:space="0"/>
          <w:right w:val="none" w:color="000000" w:sz="4" w:space="0"/>
        </w:tcBorders>
        <w:shd w:val="clear" w:color="FFFFFF" w:fill="auto"/>
      </w:tcPr>
    </w:tblStylePr>
    <w:tblStylePr w:type="lastRow">
      <w:rPr>
        <w:b/>
        <w:color w:val="404040"/>
      </w:rPr>
      <w:tblPr/>
      <w:tcPr>
        <w:tcBorders>
          <w:top w:val="single" w:color="70AD47" w:themeColor="accent6" w:sz="4" w:space="0"/>
          <w:left w:val="none" w:color="000000" w:sz="4" w:space="0"/>
          <w:bottom w:val="none" w:color="000000" w:sz="4" w:space="0"/>
          <w:right w:val="none" w:color="000000" w:sz="4" w:space="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itternetztabelle3Akzent11" w:customStyle="1">
    <w:name w:val="Gitternetztabelle 3 – Akzent 11"/>
    <w:basedOn w:val="NormaleTabelle"/>
    <w:uiPriority w:val="99"/>
    <w:pPr>
      <w:spacing w:after="0" w:line="240" w:lineRule="auto"/>
    </w:pPr>
    <w:tblPr>
      <w:tblStyleRowBandSize w:val="1"/>
      <w:tblStyleColBandSize w:val="1"/>
      <w:tblBorders>
        <w:bottom w:val="single" w:color="537DC8" w:themeColor="accent1" w:themeTint="EA" w:sz="4" w:space="0"/>
        <w:insideH w:val="single" w:color="537DC8" w:themeColor="accent1" w:themeTint="EA" w:sz="4" w:space="0"/>
        <w:insideV w:val="single" w:color="537DC8" w:themeColor="accent1" w:themeTint="EA"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styleId="Gitternetztabelle3Akzent21" w:customStyle="1">
    <w:name w:val="Gitternetztabelle 3 – Akzent 21"/>
    <w:basedOn w:val="NormaleTabelle"/>
    <w:uiPriority w:val="99"/>
    <w:pPr>
      <w:spacing w:after="0" w:line="240" w:lineRule="auto"/>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styleId="Gitternetztabelle3Akzent31" w:customStyle="1">
    <w:name w:val="Gitternetztabelle 3 – Akzent 31"/>
    <w:basedOn w:val="NormaleTabelle"/>
    <w:uiPriority w:val="99"/>
    <w:pPr>
      <w:spacing w:after="0" w:line="240" w:lineRule="auto"/>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styleId="Gitternetztabelle3Akzent41" w:customStyle="1">
    <w:name w:val="Gitternetztabelle 3 – Akzent 41"/>
    <w:basedOn w:val="NormaleTabelle"/>
    <w:uiPriority w:val="99"/>
    <w:pPr>
      <w:spacing w:after="0" w:line="240" w:lineRule="auto"/>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styleId="Gitternetztabelle3Akzent51" w:customStyle="1">
    <w:name w:val="Gitternetztabelle 3 – Akzent 51"/>
    <w:basedOn w:val="NormaleTabelle"/>
    <w:uiPriority w:val="99"/>
    <w:pPr>
      <w:spacing w:after="0" w:line="240" w:lineRule="auto"/>
    </w:pPr>
    <w:tblPr>
      <w:tblStyleRowBandSize w:val="1"/>
      <w:tblStyleColBandSize w:val="1"/>
      <w:tblBorders>
        <w:bottom w:val="single" w:color="5B9BD5" w:themeColor="accent5" w:sz="4" w:space="0"/>
        <w:insideH w:val="single" w:color="5B9BD5" w:themeColor="accent5" w:sz="4" w:space="0"/>
        <w:insideV w:val="single" w:color="5B9BD5" w:themeColor="accent5"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styleId="Gitternetztabelle3Akzent61" w:customStyle="1">
    <w:name w:val="Gitternetztabelle 3 – Akzent 61"/>
    <w:basedOn w:val="NormaleTabelle"/>
    <w:uiPriority w:val="99"/>
    <w:pPr>
      <w:spacing w:after="0" w:line="240" w:lineRule="auto"/>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firstRow">
      <w:rPr>
        <w:rFonts w:ascii="Arial" w:hAnsi="Arial"/>
        <w:b/>
        <w:color w:val="FFFFFF"/>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000000" w:themeFill="text1"/>
      </w:tcPr>
    </w:tblStylePr>
    <w:tblStylePr w:type="lastRow">
      <w:rPr>
        <w:b/>
        <w:color w:val="404040"/>
      </w:rPr>
      <w:tbl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itternetztabelle4Akzent11" w:customStyle="1">
    <w:name w:val="Gitternetztabelle 4 – Akzent 11"/>
    <w:basedOn w:val="NormaleTabelle"/>
    <w:uiPriority w:val="59"/>
    <w:pPr>
      <w:spacing w:after="0" w:line="240" w:lineRule="auto"/>
    </w:pPr>
    <w:tblPr>
      <w:tblStyleRowBandSize w:val="1"/>
      <w:tblStyleColBandSize w:val="1"/>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insideV w:val="single" w:color="95AFDD" w:themeColor="accent1" w:themeTint="90" w:sz="4" w:space="0"/>
      </w:tblBorders>
    </w:tblPr>
    <w:tblStylePr w:type="firstRow">
      <w:rPr>
        <w:rFonts w:ascii="Arial" w:hAnsi="Arial"/>
        <w:b/>
        <w:color w:val="FFFFFF"/>
        <w:sz w:val="22"/>
      </w:rPr>
      <w:tblPr/>
      <w:tcPr>
        <w:tcBorders>
          <w:top w:val="single" w:color="537DC8" w:themeColor="accent1" w:themeTint="EA" w:sz="4" w:space="0"/>
          <w:left w:val="single" w:color="537DC8" w:themeColor="accent1" w:themeTint="EA" w:sz="4" w:space="0"/>
          <w:bottom w:val="single" w:color="537DC8" w:themeColor="accent1" w:themeTint="EA" w:sz="4" w:space="0"/>
          <w:right w:val="single" w:color="537DC8" w:themeColor="accent1" w:themeTint="EA" w:sz="4" w:space="0"/>
        </w:tcBorders>
        <w:shd w:val="clear" w:color="537DC8" w:themeColor="accent1" w:themeTint="EA" w:fill="537DC8" w:themeFill="accent1" w:themeFillTint="EA"/>
      </w:tcPr>
    </w:tblStylePr>
    <w:tblStylePr w:type="lastRow">
      <w:rPr>
        <w:b/>
        <w:color w:val="404040"/>
      </w:rPr>
      <w:tblPr/>
      <w:tcPr>
        <w:tcBorders>
          <w:top w:val="single" w:color="537DC8"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styleId="Gitternetztabelle4Akzent21" w:customStyle="1">
    <w:name w:val="Gitternetztabelle 4 – Akzent 21"/>
    <w:basedOn w:val="NormaleTabelle"/>
    <w:uiPriority w:val="59"/>
    <w:pPr>
      <w:spacing w:after="0" w:line="240" w:lineRule="auto"/>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blStylePr w:type="firstRow">
      <w:rPr>
        <w:rFonts w:ascii="Arial" w:hAnsi="Arial"/>
        <w:b/>
        <w:color w:val="FFFFFF"/>
        <w:sz w:val="22"/>
      </w:rPr>
      <w:tblPr/>
      <w:tcPr>
        <w:tc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cBorders>
        <w:shd w:val="clear" w:color="F4B184" w:themeColor="accent2" w:themeTint="97" w:fill="F4B184" w:themeFill="accent2" w:themeFillTint="97"/>
      </w:tcPr>
    </w:tblStylePr>
    <w:tblStylePr w:type="lastRow">
      <w:rPr>
        <w:b/>
        <w:color w:val="404040"/>
      </w:rPr>
      <w:tblPr/>
      <w:tcPr>
        <w:tcBorders>
          <w:top w:val="single" w:color="F4B184"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styleId="Gitternetztabelle4Akzent31" w:customStyle="1">
    <w:name w:val="Gitternetztabelle 4 – Akzent 31"/>
    <w:basedOn w:val="NormaleTabelle"/>
    <w:uiPriority w:val="59"/>
    <w:pPr>
      <w:spacing w:after="0" w:line="240" w:lineRule="auto"/>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blStylePr w:type="firstRow">
      <w:rPr>
        <w:rFonts w:ascii="Arial" w:hAnsi="Arial"/>
        <w:b/>
        <w:color w:val="FFFFFF"/>
        <w:sz w:val="22"/>
      </w:rPr>
      <w:tblPr/>
      <w:tcPr>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shd w:val="clear" w:color="A5A5A5" w:themeColor="accent3" w:themeTint="FE" w:fill="A5A5A5" w:themeFill="accent3" w:themeFillTint="FE"/>
      </w:tcPr>
    </w:tblStylePr>
    <w:tblStylePr w:type="lastRow">
      <w:rPr>
        <w:b/>
        <w:color w:val="404040"/>
      </w:rPr>
      <w:tblPr/>
      <w:tcPr>
        <w:tcBorders>
          <w:top w:val="single" w:color="A5A5A5"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styleId="Gitternetztabelle4Akzent41" w:customStyle="1">
    <w:name w:val="Gitternetztabelle 4 – Akzent 41"/>
    <w:basedOn w:val="NormaleTabelle"/>
    <w:uiPriority w:val="59"/>
    <w:pPr>
      <w:spacing w:after="0" w:line="240" w:lineRule="auto"/>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blStylePr w:type="firstRow">
      <w:rPr>
        <w:rFonts w:ascii="Arial" w:hAnsi="Arial"/>
        <w:b/>
        <w:color w:val="FFFFFF"/>
        <w:sz w:val="22"/>
      </w:rPr>
      <w:tblPr/>
      <w:tcPr>
        <w:tc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cBorders>
        <w:shd w:val="clear" w:color="FFD865" w:themeColor="accent4" w:themeTint="9A" w:fill="FFD865" w:themeFill="accent4" w:themeFillTint="9A"/>
      </w:tcPr>
    </w:tblStylePr>
    <w:tblStylePr w:type="lastRow">
      <w:rPr>
        <w:b/>
        <w:color w:val="404040"/>
      </w:rPr>
      <w:tblPr/>
      <w:tcPr>
        <w:tcBorders>
          <w:top w:val="single" w:color="FFD865"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styleId="Gitternetztabelle4Akzent51" w:customStyle="1">
    <w:name w:val="Gitternetztabelle 4 – Akzent 51"/>
    <w:basedOn w:val="NormaleTabelle"/>
    <w:uiPriority w:val="59"/>
    <w:pPr>
      <w:spacing w:after="0" w:line="240" w:lineRule="auto"/>
    </w:pPr>
    <w:tblPr>
      <w:tblStyleRowBandSize w:val="1"/>
      <w:tblStyleColBandSize w:val="1"/>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Pr>
    <w:tblStylePr w:type="firstRow">
      <w:rPr>
        <w:rFonts w:ascii="Arial" w:hAnsi="Arial"/>
        <w:b/>
        <w:color w:val="FFFFFF"/>
        <w:sz w:val="22"/>
      </w:rPr>
      <w:tblPr/>
      <w:tcPr>
        <w:tcBorders>
          <w:top w:val="single" w:color="5B9BD5" w:themeColor="accent5" w:sz="4" w:space="0"/>
          <w:left w:val="single" w:color="5B9BD5" w:themeColor="accent5" w:sz="4" w:space="0"/>
          <w:bottom w:val="single" w:color="5B9BD5" w:themeColor="accent5" w:sz="4" w:space="0"/>
          <w:right w:val="single" w:color="5B9BD5" w:themeColor="accent5" w:sz="4" w:space="0"/>
        </w:tcBorders>
        <w:shd w:val="clear" w:color="5B9BD5" w:themeColor="accent5" w:fill="5B9BD5" w:themeFill="accent5"/>
      </w:tcPr>
    </w:tblStylePr>
    <w:tblStylePr w:type="lastRow">
      <w:rPr>
        <w:b/>
        <w:color w:val="404040"/>
      </w:rPr>
      <w:tblPr/>
      <w:tcPr>
        <w:tcBorders>
          <w:top w:val="single" w:color="5B9BD5"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styleId="Gitternetztabelle4Akzent61" w:customStyle="1">
    <w:name w:val="Gitternetztabelle 4 – Akzent 61"/>
    <w:basedOn w:val="NormaleTabelle"/>
    <w:uiPriority w:val="59"/>
    <w:pPr>
      <w:spacing w:after="0" w:line="240" w:lineRule="auto"/>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rFonts w:ascii="Arial" w:hAnsi="Arial"/>
        <w:b/>
        <w:color w:val="FFFFFF"/>
        <w:sz w:val="22"/>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shd w:val="clear" w:color="70AD47" w:themeColor="accent6" w:fill="70AD47" w:themeFill="accent6"/>
      </w:tcPr>
    </w:tblStylePr>
    <w:tblStylePr w:type="lastRow">
      <w:rPr>
        <w:b/>
        <w:color w:val="404040"/>
      </w:rPr>
      <w:tblPr/>
      <w:tcPr>
        <w:tcBorders>
          <w:top w:val="single" w:color="70AD47"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color="FFFFFF" w:themeColor="light1" w:sz="4" w:space="0"/>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styleId="Gitternetztabelle5dunkelAkzent11" w:customStyle="1">
    <w:name w:val="Gitternetztabelle 5 dunkel  – Akzent 11"/>
    <w:basedOn w:val="NormaleTabelle"/>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color="FFFFFF" w:themeColor="light1" w:sz="4" w:space="0"/>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styleId="Gitternetztabelle5dunkelAkzent21" w:customStyle="1">
    <w:name w:val="Gitternetztabelle 5 dunkel  – Akzent 21"/>
    <w:basedOn w:val="NormaleTabelle"/>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color="FFFFFF" w:themeColor="light1" w:sz="4" w:space="0"/>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styleId="Gitternetztabelle5dunkelAkzent31" w:customStyle="1">
    <w:name w:val="Gitternetztabelle 5 dunkel  – Akzent 31"/>
    <w:basedOn w:val="NormaleTabelle"/>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color="FFFFFF" w:themeColor="light1" w:sz="4" w:space="0"/>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styleId="Gitternetztabelle5dunkelAkzent41" w:customStyle="1">
    <w:name w:val="Gitternetztabelle 5 dunkel  – Akzent 41"/>
    <w:basedOn w:val="NormaleTabelle"/>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color="FFFFFF" w:themeColor="light1" w:sz="4" w:space="0"/>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styleId="Gitternetztabelle5dunkelAkzent51" w:customStyle="1">
    <w:name w:val="Gitternetztabelle 5 dunkel  – Akzent 51"/>
    <w:basedOn w:val="NormaleTabelle"/>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color="FFFFFF" w:themeColor="light1" w:sz="4" w:space="0"/>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styleId="Gitternetztabelle5dunkelAkzent61" w:customStyle="1">
    <w:name w:val="Gitternetztabelle 5 dunkel  – Akzent 61"/>
    <w:basedOn w:val="NormaleTabelle"/>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color="FFFFFF" w:themeColor="light1" w:sz="4" w:space="0"/>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b/>
        <w:color w:val="7F7F7F" w:themeColor="text1" w:themeTint="80" w:themeShade="95"/>
      </w:rPr>
      <w:tblPr/>
      <w:tcPr>
        <w:tcBorders>
          <w:bottom w:val="single" w:color="7F7F7F" w:themeColor="text1" w:themeTint="80" w:sz="12" w:space="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Gitternetztabelle6farbigAkzent11" w:customStyle="1">
    <w:name w:val="Gitternetztabelle 6 farbig – Akzent 11"/>
    <w:basedOn w:val="NormaleTabelle"/>
    <w:uiPriority w:val="99"/>
    <w:pPr>
      <w:spacing w:after="0" w:line="240" w:lineRule="auto"/>
    </w:pPr>
    <w:tblPr>
      <w:tblStyleRowBandSize w:val="1"/>
      <w:tblStyleColBandSize w:val="1"/>
      <w:tblBorders>
        <w:top w:val="single" w:color="A0B7E1" w:themeColor="accent1" w:themeTint="80" w:sz="4" w:space="0"/>
        <w:left w:val="single" w:color="A0B7E1" w:themeColor="accent1" w:themeTint="80" w:sz="4" w:space="0"/>
        <w:bottom w:val="single" w:color="A0B7E1" w:themeColor="accent1" w:themeTint="80" w:sz="4" w:space="0"/>
        <w:right w:val="single" w:color="A0B7E1" w:themeColor="accent1" w:themeTint="80" w:sz="4" w:space="0"/>
        <w:insideH w:val="single" w:color="A0B7E1" w:themeColor="accent1" w:themeTint="80" w:sz="4" w:space="0"/>
        <w:insideV w:val="single" w:color="A0B7E1" w:themeColor="accent1" w:themeTint="80" w:sz="4" w:space="0"/>
      </w:tblBorders>
    </w:tblPr>
    <w:tblStylePr w:type="firstRow">
      <w:rPr>
        <w:b/>
        <w:color w:val="A0B7E1" w:themeColor="accent1" w:themeTint="80" w:themeShade="95"/>
      </w:rPr>
      <w:tblPr/>
      <w:tcPr>
        <w:tcBorders>
          <w:bottom w:val="single" w:color="A0B7E1" w:themeColor="accent1" w:themeTint="80" w:sz="12" w:space="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styleId="Gitternetztabelle6farbigAkzent21" w:customStyle="1">
    <w:name w:val="Gitternetztabelle 6 farbig – Akzent 21"/>
    <w:basedOn w:val="NormaleTabelle"/>
    <w:uiPriority w:val="99"/>
    <w:pPr>
      <w:spacing w:after="0" w:line="240" w:lineRule="auto"/>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color w:val="F4B184" w:themeColor="accent2" w:themeTint="97" w:themeShade="95"/>
      </w:rPr>
      <w:tblPr/>
      <w:tcPr>
        <w:tcBorders>
          <w:bottom w:val="single" w:color="F4B184" w:themeColor="accent2" w:themeTint="97" w:sz="12" w:space="0"/>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styleId="Gitternetztabelle6farbigAkzent31" w:customStyle="1">
    <w:name w:val="Gitternetztabelle 6 farbig – Akzent 31"/>
    <w:basedOn w:val="NormaleTabelle"/>
    <w:uiPriority w:val="99"/>
    <w:pPr>
      <w:spacing w:after="0" w:line="240" w:lineRule="auto"/>
    </w:pPr>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A5A5A5" w:themeColor="accent3" w:themeTint="FE" w:themeShade="95"/>
      </w:rPr>
      <w:tblPr/>
      <w:tcPr>
        <w:tcBorders>
          <w:bottom w:val="single" w:color="A5A5A5" w:themeColor="accent3" w:themeTint="FE" w:sz="12" w:space="0"/>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styleId="Gitternetztabelle6farbigAkzent41" w:customStyle="1">
    <w:name w:val="Gitternetztabelle 6 farbig – Akzent 41"/>
    <w:basedOn w:val="NormaleTabelle"/>
    <w:uiPriority w:val="99"/>
    <w:pPr>
      <w:spacing w:after="0" w:line="240" w:lineRule="auto"/>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color w:val="FFD865" w:themeColor="accent4" w:themeTint="9A" w:themeShade="95"/>
      </w:rPr>
      <w:tblPr/>
      <w:tcPr>
        <w:tcBorders>
          <w:bottom w:val="single" w:color="FFD865" w:themeColor="accent4" w:themeTint="9A" w:sz="12" w:space="0"/>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styleId="Gitternetztabelle6farbigAkzent51" w:customStyle="1">
    <w:name w:val="Gitternetztabelle 6 farbig – Akzent 51"/>
    <w:basedOn w:val="NormaleTabelle"/>
    <w:uiPriority w:val="99"/>
    <w:pPr>
      <w:spacing w:after="0" w:line="240" w:lineRule="auto"/>
    </w:pPr>
    <w:tblPr>
      <w:tblStyleRowBandSize w:val="1"/>
      <w:tblStyleColBandSize w:val="1"/>
      <w:tblBorders>
        <w:top w:val="single" w:color="5B9BD5" w:themeColor="accent5" w:sz="4" w:space="0"/>
        <w:left w:val="single" w:color="5B9BD5" w:themeColor="accent5" w:sz="4" w:space="0"/>
        <w:bottom w:val="single" w:color="5B9BD5" w:themeColor="accent5" w:sz="4" w:space="0"/>
        <w:right w:val="single" w:color="5B9BD5" w:themeColor="accent5" w:sz="4" w:space="0"/>
        <w:insideH w:val="single" w:color="5B9BD5" w:themeColor="accent5" w:sz="4" w:space="0"/>
        <w:insideV w:val="single" w:color="5B9BD5" w:themeColor="accent5" w:sz="4" w:space="0"/>
      </w:tblBorders>
    </w:tblPr>
    <w:tblStylePr w:type="firstRow">
      <w:rPr>
        <w:b/>
        <w:color w:val="245A8D" w:themeColor="accent5" w:themeShade="95"/>
      </w:rPr>
      <w:tblPr/>
      <w:tcPr>
        <w:tcBorders>
          <w:bottom w:val="single" w:color="5B9BD5" w:themeColor="accent5" w:sz="12" w:space="0"/>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styleId="Gitternetztabelle6farbigAkzent61" w:customStyle="1">
    <w:name w:val="Gitternetztabelle 6 farbig – Akzent 61"/>
    <w:basedOn w:val="NormaleTabelle"/>
    <w:uiPriority w:val="99"/>
    <w:pPr>
      <w:spacing w:after="0" w:line="240" w:lineRule="auto"/>
    </w:pPr>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firstRow">
      <w:rPr>
        <w:b/>
        <w:color w:val="245A8D" w:themeColor="accent5" w:themeShade="95"/>
      </w:rPr>
      <w:tblPr/>
      <w:tcPr>
        <w:tcBorders>
          <w:bottom w:val="single" w:color="70AD47" w:themeColor="accent6" w:sz="12" w:space="0"/>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rFonts w:ascii="Arial" w:hAnsi="Arial"/>
        <w:b/>
        <w:color w:val="7F7F7F" w:themeColor="text1" w:themeTint="80" w:themeShade="95"/>
        <w:sz w:val="22"/>
      </w:rPr>
      <w:tblPr/>
      <w:tcPr>
        <w:tcBorders>
          <w:top w:val="none" w:color="auto" w:sz="0" w:space="0"/>
          <w:left w:val="none" w:color="auto" w:sz="0" w:space="0"/>
          <w:bottom w:val="single" w:color="7F7F7F" w:themeColor="text1" w:themeTint="80" w:sz="4" w:space="0"/>
          <w:right w:val="none" w:color="auto" w:sz="0" w:space="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color="7F7F7F" w:themeColor="text1" w:themeTint="80" w:sz="4" w:space="0"/>
          <w:left w:val="none" w:color="auto" w:sz="0" w:space="0"/>
          <w:bottom w:val="none" w:color="auto" w:sz="0" w:space="0"/>
          <w:right w:val="none" w:color="auto" w:sz="0" w:space="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color="auto" w:sz="0" w:space="0"/>
          <w:left w:val="none" w:color="auto" w:sz="0" w:space="0"/>
          <w:bottom w:val="none" w:color="auto" w:sz="0" w:space="0"/>
          <w:right w:val="single" w:color="7F7F7F" w:themeColor="text1" w:themeTint="80" w:sz="4" w:space="0"/>
        </w:tcBorders>
        <w:shd w:val="clear" w:color="FFFFFF" w:fill="auto"/>
      </w:tcPr>
    </w:tblStylePr>
    <w:tblStylePr w:type="lastCol">
      <w:rPr>
        <w:rFonts w:ascii="Arial" w:hAnsi="Arial"/>
        <w:i/>
        <w:color w:val="7F7F7F" w:themeColor="text1" w:themeTint="80" w:themeShade="95"/>
        <w:sz w:val="22"/>
      </w:rPr>
      <w:tblPr/>
      <w:tcPr>
        <w:tcBorders>
          <w:top w:val="none" w:color="auto" w:sz="0" w:space="0"/>
          <w:left w:val="single" w:color="7F7F7F" w:themeColor="text1" w:themeTint="80" w:sz="4" w:space="0"/>
          <w:bottom w:val="none" w:color="auto" w:sz="0" w:space="0"/>
          <w:right w:val="none" w:color="auto" w:sz="0" w:space="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Gitternetztabelle7farbigAkzent11" w:customStyle="1">
    <w:name w:val="Gitternetztabelle 7 farbig – Akzent 11"/>
    <w:basedOn w:val="NormaleTabelle"/>
    <w:uiPriority w:val="99"/>
    <w:pPr>
      <w:spacing w:after="0" w:line="240" w:lineRule="auto"/>
    </w:pPr>
    <w:tblPr>
      <w:tblStyleRowBandSize w:val="1"/>
      <w:tblStyleColBandSize w:val="1"/>
      <w:tblBorders>
        <w:bottom w:val="single" w:color="A0B7E1" w:themeColor="accent1" w:themeTint="80" w:sz="4" w:space="0"/>
        <w:right w:val="single" w:color="A0B7E1" w:themeColor="accent1" w:themeTint="80" w:sz="4" w:space="0"/>
        <w:insideH w:val="single" w:color="A0B7E1" w:themeColor="accent1" w:themeTint="80" w:sz="4" w:space="0"/>
        <w:insideV w:val="single" w:color="A0B7E1" w:themeColor="accent1" w:themeTint="80" w:sz="4" w:space="0"/>
      </w:tblBorders>
    </w:tblPr>
    <w:tblStylePr w:type="firstRow">
      <w:rPr>
        <w:rFonts w:ascii="Arial" w:hAnsi="Arial"/>
        <w:b/>
        <w:color w:val="A0B7E1" w:themeColor="accent1" w:themeTint="80" w:themeShade="95"/>
        <w:sz w:val="22"/>
      </w:rPr>
      <w:tblPr/>
      <w:tcPr>
        <w:tcBorders>
          <w:top w:val="none" w:color="auto" w:sz="0" w:space="0"/>
          <w:left w:val="none" w:color="auto" w:sz="0" w:space="0"/>
          <w:bottom w:val="single" w:color="A0B7E1" w:themeColor="accent1" w:themeTint="80" w:sz="4" w:space="0"/>
          <w:right w:val="none" w:color="auto" w:sz="0" w:space="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color="A0B7E1" w:themeColor="accent1" w:themeTint="80" w:sz="4" w:space="0"/>
          <w:left w:val="none" w:color="auto" w:sz="0" w:space="0"/>
          <w:bottom w:val="none" w:color="auto" w:sz="0" w:space="0"/>
          <w:right w:val="none" w:color="auto" w:sz="0" w:space="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color="auto" w:sz="0" w:space="0"/>
          <w:left w:val="none" w:color="auto" w:sz="0" w:space="0"/>
          <w:bottom w:val="none" w:color="auto" w:sz="0" w:space="0"/>
          <w:right w:val="single" w:color="A0B7E1" w:themeColor="accent1" w:themeTint="80" w:sz="4" w:space="0"/>
        </w:tcBorders>
        <w:shd w:val="clear" w:color="FFFFFF" w:fill="auto"/>
      </w:tcPr>
    </w:tblStylePr>
    <w:tblStylePr w:type="lastCol">
      <w:rPr>
        <w:rFonts w:ascii="Arial" w:hAnsi="Arial"/>
        <w:i/>
        <w:color w:val="A0B7E1" w:themeColor="accent1" w:themeTint="80" w:themeShade="95"/>
        <w:sz w:val="22"/>
      </w:rPr>
      <w:tblPr/>
      <w:tcPr>
        <w:tcBorders>
          <w:top w:val="none" w:color="auto" w:sz="0" w:space="0"/>
          <w:left w:val="single" w:color="A0B7E1" w:themeColor="accent1" w:themeTint="80" w:sz="4" w:space="0"/>
          <w:bottom w:val="none" w:color="auto" w:sz="0" w:space="0"/>
          <w:right w:val="none" w:color="auto" w:sz="0" w:space="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styleId="Gitternetztabelle7farbigAkzent21" w:customStyle="1">
    <w:name w:val="Gitternetztabelle 7 farbig – Akzent 21"/>
    <w:basedOn w:val="NormaleTabelle"/>
    <w:uiPriority w:val="99"/>
    <w:pPr>
      <w:spacing w:after="0" w:line="240" w:lineRule="auto"/>
    </w:pPr>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firstRow">
      <w:rPr>
        <w:rFonts w:ascii="Arial" w:hAnsi="Arial"/>
        <w:b/>
        <w:color w:val="F4B184" w:themeColor="accent2" w:themeTint="97" w:themeShade="95"/>
        <w:sz w:val="22"/>
      </w:rPr>
      <w:tblPr/>
      <w:tcPr>
        <w:tcBorders>
          <w:top w:val="none" w:color="auto" w:sz="0" w:space="0"/>
          <w:left w:val="none" w:color="auto" w:sz="0" w:space="0"/>
          <w:bottom w:val="single" w:color="F4B184" w:themeColor="accent2" w:themeTint="97" w:sz="4" w:space="0"/>
          <w:right w:val="none" w:color="auto" w:sz="0" w:space="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color="F4B184" w:themeColor="accent2" w:themeTint="97" w:sz="4" w:space="0"/>
          <w:left w:val="none" w:color="auto" w:sz="0" w:space="0"/>
          <w:bottom w:val="none" w:color="auto" w:sz="0" w:space="0"/>
          <w:right w:val="none" w:color="auto" w:sz="0" w:space="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color="auto" w:sz="0" w:space="0"/>
          <w:left w:val="none" w:color="auto" w:sz="0" w:space="0"/>
          <w:bottom w:val="none" w:color="auto" w:sz="0" w:space="0"/>
          <w:right w:val="single" w:color="F4B184" w:themeColor="accent2" w:themeTint="97" w:sz="4" w:space="0"/>
        </w:tcBorders>
        <w:shd w:val="clear" w:color="FFFFFF" w:fill="auto"/>
      </w:tcPr>
    </w:tblStylePr>
    <w:tblStylePr w:type="lastCol">
      <w:rPr>
        <w:rFonts w:ascii="Arial" w:hAnsi="Arial"/>
        <w:i/>
        <w:color w:val="F4B184" w:themeColor="accent2" w:themeTint="97" w:themeShade="95"/>
        <w:sz w:val="22"/>
      </w:rPr>
      <w:tblPr/>
      <w:tcPr>
        <w:tcBorders>
          <w:top w:val="none" w:color="auto" w:sz="0" w:space="0"/>
          <w:left w:val="single" w:color="F4B184" w:themeColor="accent2" w:themeTint="97" w:sz="4" w:space="0"/>
          <w:bottom w:val="none" w:color="auto" w:sz="0" w:space="0"/>
          <w:right w:val="none" w:color="auto" w:sz="0" w:space="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styleId="Gitternetztabelle7farbigAkzent31" w:customStyle="1">
    <w:name w:val="Gitternetztabelle 7 farbig – Akzent 31"/>
    <w:basedOn w:val="NormaleTabelle"/>
    <w:uiPriority w:val="99"/>
    <w:pPr>
      <w:spacing w:after="0" w:line="240" w:lineRule="auto"/>
    </w:pPr>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rFonts w:ascii="Arial" w:hAnsi="Arial"/>
        <w:b/>
        <w:color w:val="A5A5A5" w:themeColor="accent3" w:themeTint="FE" w:themeShade="95"/>
        <w:sz w:val="22"/>
      </w:rPr>
      <w:tblPr/>
      <w:tcPr>
        <w:tcBorders>
          <w:top w:val="none" w:color="auto" w:sz="0" w:space="0"/>
          <w:left w:val="none" w:color="auto" w:sz="0" w:space="0"/>
          <w:bottom w:val="single" w:color="A5A5A5" w:themeColor="accent3" w:themeTint="FE" w:sz="4" w:space="0"/>
          <w:right w:val="none" w:color="auto" w:sz="0" w:space="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color="A5A5A5" w:themeColor="accent3" w:themeTint="FE" w:sz="4" w:space="0"/>
          <w:left w:val="none" w:color="auto" w:sz="0" w:space="0"/>
          <w:bottom w:val="none" w:color="auto" w:sz="0" w:space="0"/>
          <w:right w:val="none" w:color="auto" w:sz="0" w:space="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color="auto" w:sz="0" w:space="0"/>
          <w:left w:val="none" w:color="auto" w:sz="0" w:space="0"/>
          <w:bottom w:val="none" w:color="auto" w:sz="0" w:space="0"/>
          <w:right w:val="single" w:color="A5A5A5" w:themeColor="accent3" w:themeTint="FE" w:sz="4" w:space="0"/>
        </w:tcBorders>
        <w:shd w:val="clear" w:color="FFFFFF" w:fill="auto"/>
      </w:tcPr>
    </w:tblStylePr>
    <w:tblStylePr w:type="lastCol">
      <w:rPr>
        <w:rFonts w:ascii="Arial" w:hAnsi="Arial"/>
        <w:i/>
        <w:color w:val="A5A5A5" w:themeColor="accent3" w:themeTint="FE" w:themeShade="95"/>
        <w:sz w:val="22"/>
      </w:rPr>
      <w:tblPr/>
      <w:tcPr>
        <w:tcBorders>
          <w:top w:val="none" w:color="auto" w:sz="0" w:space="0"/>
          <w:left w:val="single" w:color="A5A5A5" w:themeColor="accent3" w:themeTint="FE" w:sz="4" w:space="0"/>
          <w:bottom w:val="none" w:color="auto" w:sz="0" w:space="0"/>
          <w:right w:val="none" w:color="auto" w:sz="0" w:space="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styleId="Gitternetztabelle7farbigAkzent41" w:customStyle="1">
    <w:name w:val="Gitternetztabelle 7 farbig – Akzent 41"/>
    <w:basedOn w:val="NormaleTabelle"/>
    <w:uiPriority w:val="99"/>
    <w:pPr>
      <w:spacing w:after="0" w:line="240" w:lineRule="auto"/>
    </w:pPr>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firstRow">
      <w:rPr>
        <w:rFonts w:ascii="Arial" w:hAnsi="Arial"/>
        <w:b/>
        <w:color w:val="FFD865" w:themeColor="accent4" w:themeTint="9A" w:themeShade="95"/>
        <w:sz w:val="22"/>
      </w:rPr>
      <w:tblPr/>
      <w:tcPr>
        <w:tcBorders>
          <w:top w:val="none" w:color="auto" w:sz="0" w:space="0"/>
          <w:left w:val="none" w:color="auto" w:sz="0" w:space="0"/>
          <w:bottom w:val="single" w:color="FFD865" w:themeColor="accent4" w:themeTint="9A" w:sz="4" w:space="0"/>
          <w:right w:val="none" w:color="auto" w:sz="0" w:space="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color="FFD865" w:themeColor="accent4" w:themeTint="9A" w:sz="4" w:space="0"/>
          <w:left w:val="none" w:color="auto" w:sz="0" w:space="0"/>
          <w:bottom w:val="none" w:color="auto" w:sz="0" w:space="0"/>
          <w:right w:val="none" w:color="auto" w:sz="0" w:space="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color="auto" w:sz="0" w:space="0"/>
          <w:left w:val="none" w:color="auto" w:sz="0" w:space="0"/>
          <w:bottom w:val="none" w:color="auto" w:sz="0" w:space="0"/>
          <w:right w:val="single" w:color="FFD865" w:themeColor="accent4" w:themeTint="9A" w:sz="4" w:space="0"/>
        </w:tcBorders>
        <w:shd w:val="clear" w:color="FFFFFF" w:fill="auto"/>
      </w:tcPr>
    </w:tblStylePr>
    <w:tblStylePr w:type="lastCol">
      <w:rPr>
        <w:rFonts w:ascii="Arial" w:hAnsi="Arial"/>
        <w:i/>
        <w:color w:val="FFD865" w:themeColor="accent4" w:themeTint="9A" w:themeShade="95"/>
        <w:sz w:val="22"/>
      </w:rPr>
      <w:tblPr/>
      <w:tcPr>
        <w:tcBorders>
          <w:top w:val="none" w:color="auto" w:sz="0" w:space="0"/>
          <w:left w:val="single" w:color="FFD865" w:themeColor="accent4" w:themeTint="9A" w:sz="4" w:space="0"/>
          <w:bottom w:val="none" w:color="auto" w:sz="0" w:space="0"/>
          <w:right w:val="none" w:color="auto" w:sz="0" w:space="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styleId="Gitternetztabelle7farbigAkzent51" w:customStyle="1">
    <w:name w:val="Gitternetztabelle 7 farbig – Akzent 51"/>
    <w:basedOn w:val="NormaleTabelle"/>
    <w:uiPriority w:val="99"/>
    <w:pPr>
      <w:spacing w:after="0" w:line="240" w:lineRule="auto"/>
    </w:pPr>
    <w:tblPr>
      <w:tblStyleRowBandSize w:val="1"/>
      <w:tblStyleColBandSize w:val="1"/>
      <w:tblBorders>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Pr>
    <w:tblStylePr w:type="firstRow">
      <w:rPr>
        <w:rFonts w:ascii="Arial" w:hAnsi="Arial"/>
        <w:b/>
        <w:color w:val="245A8D" w:themeColor="accent5" w:themeShade="95"/>
        <w:sz w:val="22"/>
      </w:rPr>
      <w:tblPr/>
      <w:tcPr>
        <w:tcBorders>
          <w:top w:val="none" w:color="auto" w:sz="0" w:space="0"/>
          <w:left w:val="none" w:color="auto" w:sz="0" w:space="0"/>
          <w:bottom w:val="single" w:color="A2C6E7" w:themeColor="accent5" w:themeTint="90" w:sz="4" w:space="0"/>
          <w:right w:val="none" w:color="auto" w:sz="0" w:space="0"/>
        </w:tcBorders>
        <w:shd w:val="clear" w:color="FFFFFF" w:themeColor="light1" w:fill="FFFFFF" w:themeFill="light1"/>
      </w:tcPr>
    </w:tblStylePr>
    <w:tblStylePr w:type="lastRow">
      <w:rPr>
        <w:rFonts w:ascii="Arial" w:hAnsi="Arial"/>
        <w:b/>
        <w:color w:val="245A8D" w:themeColor="accent5" w:themeShade="95"/>
        <w:sz w:val="22"/>
      </w:rPr>
      <w:tblPr/>
      <w:tcPr>
        <w:tcBorders>
          <w:top w:val="single" w:color="A2C6E7" w:themeColor="accent5" w:themeTint="90" w:sz="4" w:space="0"/>
          <w:left w:val="none" w:color="auto" w:sz="0" w:space="0"/>
          <w:bottom w:val="none" w:color="auto" w:sz="0" w:space="0"/>
          <w:right w:val="none" w:color="auto" w:sz="0" w:space="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color="auto" w:sz="0" w:space="0"/>
          <w:left w:val="none" w:color="auto" w:sz="0" w:space="0"/>
          <w:bottom w:val="none" w:color="auto" w:sz="0" w:space="0"/>
          <w:right w:val="single" w:color="A2C6E7" w:themeColor="accent5" w:themeTint="90" w:sz="4" w:space="0"/>
        </w:tcBorders>
        <w:shd w:val="clear" w:color="FFFFFF" w:fill="auto"/>
      </w:tcPr>
    </w:tblStylePr>
    <w:tblStylePr w:type="lastCol">
      <w:rPr>
        <w:rFonts w:ascii="Arial" w:hAnsi="Arial"/>
        <w:i/>
        <w:color w:val="245A8D" w:themeColor="accent5" w:themeShade="95"/>
        <w:sz w:val="22"/>
      </w:rPr>
      <w:tblPr/>
      <w:tcPr>
        <w:tcBorders>
          <w:top w:val="none" w:color="auto" w:sz="0" w:space="0"/>
          <w:left w:val="single" w:color="A2C6E7" w:themeColor="accent5" w:themeTint="90" w:sz="4" w:space="0"/>
          <w:bottom w:val="none" w:color="auto" w:sz="0" w:space="0"/>
          <w:right w:val="none" w:color="auto" w:sz="0" w:space="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styleId="Gitternetztabelle7farbigAkzent61" w:customStyle="1">
    <w:name w:val="Gitternetztabelle 7 farbig – Akzent 61"/>
    <w:basedOn w:val="NormaleTabelle"/>
    <w:uiPriority w:val="99"/>
    <w:pPr>
      <w:spacing w:after="0" w:line="240" w:lineRule="auto"/>
    </w:pPr>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rFonts w:ascii="Arial" w:hAnsi="Arial"/>
        <w:b/>
        <w:color w:val="416429" w:themeColor="accent6" w:themeShade="95"/>
        <w:sz w:val="22"/>
      </w:rPr>
      <w:tblPr/>
      <w:tcPr>
        <w:tcBorders>
          <w:top w:val="none" w:color="auto" w:sz="0" w:space="0"/>
          <w:left w:val="none" w:color="auto" w:sz="0" w:space="0"/>
          <w:bottom w:val="single" w:color="ADD394" w:themeColor="accent6" w:themeTint="90" w:sz="4" w:space="0"/>
          <w:right w:val="none" w:color="auto" w:sz="0" w:space="0"/>
        </w:tcBorders>
        <w:shd w:val="clear" w:color="FFFFFF" w:themeColor="light1" w:fill="FFFFFF" w:themeFill="light1"/>
      </w:tcPr>
    </w:tblStylePr>
    <w:tblStylePr w:type="lastRow">
      <w:rPr>
        <w:rFonts w:ascii="Arial" w:hAnsi="Arial"/>
        <w:b/>
        <w:color w:val="416429" w:themeColor="accent6" w:themeShade="95"/>
        <w:sz w:val="22"/>
      </w:rPr>
      <w:tblPr/>
      <w:tcPr>
        <w:tcBorders>
          <w:top w:val="single" w:color="ADD394" w:themeColor="accent6" w:themeTint="90" w:sz="4" w:space="0"/>
          <w:left w:val="none" w:color="auto" w:sz="0" w:space="0"/>
          <w:bottom w:val="none" w:color="auto" w:sz="0" w:space="0"/>
          <w:right w:val="none" w:color="auto" w:sz="0" w:space="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color="auto" w:sz="0" w:space="0"/>
          <w:left w:val="none" w:color="auto" w:sz="0" w:space="0"/>
          <w:bottom w:val="none" w:color="auto" w:sz="0" w:space="0"/>
          <w:right w:val="single" w:color="ADD394" w:themeColor="accent6" w:themeTint="90" w:sz="4" w:space="0"/>
        </w:tcBorders>
        <w:shd w:val="clear" w:color="FFFFFF" w:fill="auto"/>
      </w:tcPr>
    </w:tblStylePr>
    <w:tblStylePr w:type="lastCol">
      <w:rPr>
        <w:rFonts w:ascii="Arial" w:hAnsi="Arial"/>
        <w:i/>
        <w:color w:val="416429" w:themeColor="accent6" w:themeShade="95"/>
        <w:sz w:val="22"/>
      </w:rPr>
      <w:tblPr/>
      <w:tcPr>
        <w:tcBorders>
          <w:top w:val="none" w:color="auto" w:sz="0" w:space="0"/>
          <w:left w:val="single" w:color="ADD394" w:themeColor="accent6" w:themeTint="90" w:sz="4" w:space="0"/>
          <w:bottom w:val="none" w:color="auto" w:sz="0" w:space="0"/>
          <w:right w:val="none" w:color="auto" w:sz="0" w:space="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color="000000" w:sz="4" w:space="0"/>
          <w:left w:val="none" w:color="000000" w:sz="4" w:space="0"/>
          <w:bottom w:val="single" w:color="000000" w:themeColor="text1" w:sz="4" w:space="0"/>
          <w:right w:val="none" w:color="000000" w:sz="4" w:space="0"/>
        </w:tcBorders>
      </w:tcPr>
    </w:tblStylePr>
    <w:tblStylePr w:type="lastRow">
      <w:rPr>
        <w:b/>
        <w:color w:val="404040"/>
      </w:rPr>
      <w:tblPr/>
      <w:tcPr>
        <w:tcBorders>
          <w:top w:val="single" w:color="000000" w:themeColor="text1"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Listentabelle1hellAkzent11" w:customStyle="1">
    <w:name w:val="Listentabelle 1 hell  – Akzent 11"/>
    <w:basedOn w:val="NormaleTabelle"/>
    <w:uiPriority w:val="99"/>
    <w:pPr>
      <w:spacing w:after="0" w:line="240" w:lineRule="auto"/>
    </w:pPr>
    <w:tblPr>
      <w:tblStyleRowBandSize w:val="1"/>
      <w:tblStyleColBandSize w:val="1"/>
    </w:tblPr>
    <w:tblStylePr w:type="firstRow">
      <w:rPr>
        <w:b/>
        <w:color w:val="404040"/>
      </w:rPr>
      <w:tblPr/>
      <w:tcPr>
        <w:tcBorders>
          <w:top w:val="none" w:color="000000" w:sz="4" w:space="0"/>
          <w:left w:val="none" w:color="000000" w:sz="4" w:space="0"/>
          <w:bottom w:val="single" w:color="4472C4" w:themeColor="accent1" w:sz="4" w:space="0"/>
          <w:right w:val="none" w:color="000000" w:sz="4" w:space="0"/>
        </w:tcBorders>
      </w:tcPr>
    </w:tblStylePr>
    <w:tblStylePr w:type="lastRow">
      <w:rPr>
        <w:b/>
        <w:color w:val="404040"/>
      </w:rPr>
      <w:tblPr/>
      <w:tcPr>
        <w:tcBorders>
          <w:top w:val="single" w:color="4472C4" w:themeColor="accent1"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styleId="Listentabelle1hellAkzent21" w:customStyle="1">
    <w:name w:val="Listentabelle 1 hell  – Akzent 21"/>
    <w:basedOn w:val="NormaleTabelle"/>
    <w:uiPriority w:val="99"/>
    <w:pPr>
      <w:spacing w:after="0" w:line="240" w:lineRule="auto"/>
    </w:pPr>
    <w:tblPr>
      <w:tblStyleRowBandSize w:val="1"/>
      <w:tblStyleColBandSize w:val="1"/>
    </w:tblPr>
    <w:tblStylePr w:type="firstRow">
      <w:rPr>
        <w:b/>
        <w:color w:val="404040"/>
      </w:rPr>
      <w:tblPr/>
      <w:tcPr>
        <w:tcBorders>
          <w:top w:val="none" w:color="000000" w:sz="4" w:space="0"/>
          <w:left w:val="none" w:color="000000" w:sz="4" w:space="0"/>
          <w:bottom w:val="single" w:color="ED7D31" w:themeColor="accent2" w:sz="4" w:space="0"/>
          <w:right w:val="none" w:color="000000" w:sz="4" w:space="0"/>
        </w:tcBorders>
      </w:tcPr>
    </w:tblStylePr>
    <w:tblStylePr w:type="lastRow">
      <w:rPr>
        <w:b/>
        <w:color w:val="404040"/>
      </w:rPr>
      <w:tblPr/>
      <w:tcPr>
        <w:tcBorders>
          <w:top w:val="single" w:color="ED7D31" w:themeColor="accent2"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styleId="Listentabelle1hellAkzent31" w:customStyle="1">
    <w:name w:val="Listentabelle 1 hell  – Akzent 31"/>
    <w:basedOn w:val="NormaleTabelle"/>
    <w:uiPriority w:val="99"/>
    <w:pPr>
      <w:spacing w:after="0" w:line="240" w:lineRule="auto"/>
    </w:pPr>
    <w:tblPr>
      <w:tblStyleRowBandSize w:val="1"/>
      <w:tblStyleColBandSize w:val="1"/>
    </w:tblPr>
    <w:tblStylePr w:type="firstRow">
      <w:rPr>
        <w:b/>
        <w:color w:val="404040"/>
      </w:rPr>
      <w:tblPr/>
      <w:tcPr>
        <w:tcBorders>
          <w:top w:val="none" w:color="000000" w:sz="4" w:space="0"/>
          <w:left w:val="none" w:color="000000" w:sz="4" w:space="0"/>
          <w:bottom w:val="single" w:color="A5A5A5" w:themeColor="accent3" w:sz="4" w:space="0"/>
          <w:right w:val="none" w:color="000000" w:sz="4" w:space="0"/>
        </w:tcBorders>
      </w:tcPr>
    </w:tblStylePr>
    <w:tblStylePr w:type="lastRow">
      <w:rPr>
        <w:b/>
        <w:color w:val="404040"/>
      </w:rPr>
      <w:tblPr/>
      <w:tcPr>
        <w:tcBorders>
          <w:top w:val="single" w:color="A5A5A5" w:themeColor="accent3"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styleId="Listentabelle1hellAkzent41" w:customStyle="1">
    <w:name w:val="Listentabelle 1 hell  – Akzent 41"/>
    <w:basedOn w:val="NormaleTabelle"/>
    <w:uiPriority w:val="99"/>
    <w:pPr>
      <w:spacing w:after="0" w:line="240" w:lineRule="auto"/>
    </w:pPr>
    <w:tblPr>
      <w:tblStyleRowBandSize w:val="1"/>
      <w:tblStyleColBandSize w:val="1"/>
    </w:tblPr>
    <w:tblStylePr w:type="firstRow">
      <w:rPr>
        <w:b/>
        <w:color w:val="404040"/>
      </w:rPr>
      <w:tblPr/>
      <w:tcPr>
        <w:tcBorders>
          <w:top w:val="none" w:color="000000" w:sz="4" w:space="0"/>
          <w:left w:val="none" w:color="000000" w:sz="4" w:space="0"/>
          <w:bottom w:val="single" w:color="FFC000" w:themeColor="accent4" w:sz="4" w:space="0"/>
          <w:right w:val="none" w:color="000000" w:sz="4" w:space="0"/>
        </w:tcBorders>
      </w:tcPr>
    </w:tblStylePr>
    <w:tblStylePr w:type="lastRow">
      <w:rPr>
        <w:b/>
        <w:color w:val="404040"/>
      </w:rPr>
      <w:tblPr/>
      <w:tcPr>
        <w:tcBorders>
          <w:top w:val="single" w:color="FFC000" w:themeColor="accent4"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styleId="Listentabelle1hellAkzent51" w:customStyle="1">
    <w:name w:val="Listentabelle 1 hell  – Akzent 51"/>
    <w:basedOn w:val="NormaleTabelle"/>
    <w:uiPriority w:val="99"/>
    <w:pPr>
      <w:spacing w:after="0" w:line="240" w:lineRule="auto"/>
    </w:pPr>
    <w:tblPr>
      <w:tblStyleRowBandSize w:val="1"/>
      <w:tblStyleColBandSize w:val="1"/>
    </w:tblPr>
    <w:tblStylePr w:type="firstRow">
      <w:rPr>
        <w:b/>
        <w:color w:val="404040"/>
      </w:rPr>
      <w:tblPr/>
      <w:tcPr>
        <w:tcBorders>
          <w:top w:val="none" w:color="000000" w:sz="4" w:space="0"/>
          <w:left w:val="none" w:color="000000" w:sz="4" w:space="0"/>
          <w:bottom w:val="single" w:color="5B9BD5" w:themeColor="accent5" w:sz="4" w:space="0"/>
          <w:right w:val="none" w:color="000000" w:sz="4" w:space="0"/>
        </w:tcBorders>
      </w:tcPr>
    </w:tblStylePr>
    <w:tblStylePr w:type="lastRow">
      <w:rPr>
        <w:b/>
        <w:color w:val="404040"/>
      </w:rPr>
      <w:tblPr/>
      <w:tcPr>
        <w:tcBorders>
          <w:top w:val="single" w:color="5B9BD5" w:themeColor="accent5"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styleId="Listentabelle1hellAkzent61" w:customStyle="1">
    <w:name w:val="Listentabelle 1 hell  – Akzent 61"/>
    <w:basedOn w:val="NormaleTabelle"/>
    <w:uiPriority w:val="99"/>
    <w:pPr>
      <w:spacing w:after="0" w:line="240" w:lineRule="auto"/>
    </w:pPr>
    <w:tblPr>
      <w:tblStyleRowBandSize w:val="1"/>
      <w:tblStyleColBandSize w:val="1"/>
    </w:tblPr>
    <w:tblStylePr w:type="firstRow">
      <w:rPr>
        <w:b/>
        <w:color w:val="404040"/>
      </w:rPr>
      <w:tblPr/>
      <w:tcPr>
        <w:tcBorders>
          <w:top w:val="none" w:color="000000" w:sz="4" w:space="0"/>
          <w:left w:val="none" w:color="000000" w:sz="4" w:space="0"/>
          <w:bottom w:val="single" w:color="70AD47" w:themeColor="accent6" w:sz="4" w:space="0"/>
          <w:right w:val="none" w:color="000000" w:sz="4" w:space="0"/>
        </w:tcBorders>
      </w:tcPr>
    </w:tblStylePr>
    <w:tblStylePr w:type="lastRow">
      <w:rPr>
        <w:b/>
        <w:color w:val="404040"/>
      </w:rPr>
      <w:tblPr/>
      <w:tcPr>
        <w:tcBorders>
          <w:top w:val="single" w:color="70AD47" w:themeColor="accent6"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firstRow">
      <w:rPr>
        <w:rFonts w:ascii="Arial" w:hAnsi="Arial"/>
        <w:b/>
        <w:color w:val="404040"/>
        <w:sz w:val="22"/>
      </w:rPr>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Row">
      <w:rPr>
        <w:rFonts w:ascii="Arial" w:hAnsi="Arial"/>
        <w:b/>
        <w:color w:val="404040"/>
        <w:sz w:val="22"/>
      </w:rPr>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istentabelle2Akzent11" w:customStyle="1">
    <w:name w:val="Listentabelle 2 – Akzent 11"/>
    <w:basedOn w:val="NormaleTabelle"/>
    <w:uiPriority w:val="99"/>
    <w:pPr>
      <w:spacing w:after="0" w:line="240" w:lineRule="auto"/>
    </w:pPr>
    <w:tblPr>
      <w:tblStyleRowBandSize w:val="1"/>
      <w:tblStyleColBandSize w:val="1"/>
      <w:tblBorders>
        <w:top w:val="single" w:color="95AFDD" w:themeColor="accent1" w:themeTint="90" w:sz="4" w:space="0"/>
        <w:bottom w:val="single" w:color="95AFDD" w:themeColor="accent1" w:themeTint="90" w:sz="4" w:space="0"/>
        <w:insideH w:val="single" w:color="95AFDD" w:themeColor="accent1" w:themeTint="90" w:sz="4" w:space="0"/>
      </w:tblBorders>
    </w:tblPr>
    <w:tblStylePr w:type="firstRow">
      <w:rPr>
        <w:rFonts w:ascii="Arial" w:hAnsi="Arial"/>
        <w:b/>
        <w:color w:val="404040"/>
        <w:sz w:val="22"/>
      </w:rPr>
      <w:tblPr/>
      <w:tcPr>
        <w:tcBorders>
          <w:top w:val="single" w:color="95AFDD" w:themeColor="accent1" w:themeTint="90" w:sz="4" w:space="0"/>
          <w:left w:val="none" w:color="000000" w:sz="4" w:space="0"/>
          <w:bottom w:val="single" w:color="95AFDD" w:themeColor="accent1" w:themeTint="90" w:sz="4" w:space="0"/>
          <w:right w:val="none" w:color="000000" w:sz="4" w:space="0"/>
        </w:tcBorders>
      </w:tcPr>
    </w:tblStylePr>
    <w:tblStylePr w:type="lastRow">
      <w:rPr>
        <w:rFonts w:ascii="Arial" w:hAnsi="Arial"/>
        <w:b/>
        <w:color w:val="404040"/>
        <w:sz w:val="22"/>
      </w:rPr>
      <w:tblPr/>
      <w:tcPr>
        <w:tcBorders>
          <w:top w:val="single" w:color="95AFDD" w:themeColor="accent1" w:themeTint="90" w:sz="4" w:space="0"/>
          <w:left w:val="none" w:color="000000" w:sz="4" w:space="0"/>
          <w:bottom w:val="single" w:color="95AFDD" w:themeColor="accent1"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styleId="Listentabelle2Akzent21" w:customStyle="1">
    <w:name w:val="Listentabelle 2 – Akzent 21"/>
    <w:basedOn w:val="NormaleTabelle"/>
    <w:uiPriority w:val="99"/>
    <w:pPr>
      <w:spacing w:after="0" w:line="240" w:lineRule="auto"/>
    </w:pPr>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Pr>
    <w:tblStylePr w:type="firstRow">
      <w:rPr>
        <w:rFonts w:ascii="Arial" w:hAnsi="Arial"/>
        <w:b/>
        <w:color w:val="404040"/>
        <w:sz w:val="22"/>
      </w:rPr>
      <w:tbl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lastRow">
      <w:rPr>
        <w:rFonts w:ascii="Arial" w:hAnsi="Arial"/>
        <w:b/>
        <w:color w:val="404040"/>
        <w:sz w:val="22"/>
      </w:rPr>
      <w:tbl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styleId="Listentabelle2Akzent31" w:customStyle="1">
    <w:name w:val="Listentabelle 2 – Akzent 31"/>
    <w:basedOn w:val="NormaleTabelle"/>
    <w:uiPriority w:val="99"/>
    <w:pPr>
      <w:spacing w:after="0" w:line="240" w:lineRule="auto"/>
    </w:pPr>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Pr>
    <w:tblStylePr w:type="firstRow">
      <w:rPr>
        <w:rFonts w:ascii="Arial" w:hAnsi="Arial"/>
        <w:b/>
        <w:color w:val="404040"/>
        <w:sz w:val="22"/>
      </w:rPr>
      <w:tbl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lastRow">
      <w:rPr>
        <w:rFonts w:ascii="Arial" w:hAnsi="Arial"/>
        <w:b/>
        <w:color w:val="404040"/>
        <w:sz w:val="22"/>
      </w:rPr>
      <w:tbl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styleId="Listentabelle2Akzent41" w:customStyle="1">
    <w:name w:val="Listentabelle 2 – Akzent 41"/>
    <w:basedOn w:val="NormaleTabelle"/>
    <w:uiPriority w:val="99"/>
    <w:pPr>
      <w:spacing w:after="0" w:line="240" w:lineRule="auto"/>
    </w:pPr>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Pr>
    <w:tblStylePr w:type="firstRow">
      <w:rPr>
        <w:rFonts w:ascii="Arial" w:hAnsi="Arial"/>
        <w:b/>
        <w:color w:val="404040"/>
        <w:sz w:val="22"/>
      </w:rPr>
      <w:tbl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lastRow">
      <w:rPr>
        <w:rFonts w:ascii="Arial" w:hAnsi="Arial"/>
        <w:b/>
        <w:color w:val="404040"/>
        <w:sz w:val="22"/>
      </w:rPr>
      <w:tbl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styleId="Listentabelle2Akzent51" w:customStyle="1">
    <w:name w:val="Listentabelle 2 – Akzent 51"/>
    <w:basedOn w:val="NormaleTabelle"/>
    <w:uiPriority w:val="99"/>
    <w:pPr>
      <w:spacing w:after="0" w:line="240" w:lineRule="auto"/>
    </w:pPr>
    <w:tblPr>
      <w:tblStyleRowBandSize w:val="1"/>
      <w:tblStyleColBandSize w:val="1"/>
      <w:tblBorders>
        <w:top w:val="single" w:color="A2C6E7" w:themeColor="accent5" w:themeTint="90" w:sz="4" w:space="0"/>
        <w:bottom w:val="single" w:color="A2C6E7" w:themeColor="accent5" w:themeTint="90" w:sz="4" w:space="0"/>
        <w:insideH w:val="single" w:color="A2C6E7" w:themeColor="accent5" w:themeTint="90" w:sz="4" w:space="0"/>
      </w:tblBorders>
    </w:tblPr>
    <w:tblStylePr w:type="firstRow">
      <w:rPr>
        <w:rFonts w:ascii="Arial" w:hAnsi="Arial"/>
        <w:b/>
        <w:color w:val="404040"/>
        <w:sz w:val="22"/>
      </w:rPr>
      <w:tblPr/>
      <w:tcPr>
        <w:tcBorders>
          <w:top w:val="single" w:color="A2C6E7" w:themeColor="accent5" w:themeTint="90" w:sz="4" w:space="0"/>
          <w:left w:val="none" w:color="000000" w:sz="4" w:space="0"/>
          <w:bottom w:val="single" w:color="A2C6E7" w:themeColor="accent5" w:themeTint="90" w:sz="4" w:space="0"/>
          <w:right w:val="none" w:color="000000" w:sz="4" w:space="0"/>
        </w:tcBorders>
      </w:tcPr>
    </w:tblStylePr>
    <w:tblStylePr w:type="lastRow">
      <w:rPr>
        <w:rFonts w:ascii="Arial" w:hAnsi="Arial"/>
        <w:b/>
        <w:color w:val="404040"/>
        <w:sz w:val="22"/>
      </w:rPr>
      <w:tblPr/>
      <w:tcPr>
        <w:tcBorders>
          <w:top w:val="single" w:color="A2C6E7" w:themeColor="accent5" w:themeTint="90" w:sz="4" w:space="0"/>
          <w:left w:val="none" w:color="000000" w:sz="4" w:space="0"/>
          <w:bottom w:val="single" w:color="A2C6E7" w:themeColor="accent5"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styleId="Listentabelle2Akzent61" w:customStyle="1">
    <w:name w:val="Listentabelle 2 – Akzent 61"/>
    <w:basedOn w:val="NormaleTabelle"/>
    <w:uiPriority w:val="99"/>
    <w:pPr>
      <w:spacing w:after="0" w:line="240" w:lineRule="auto"/>
    </w:pPr>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Pr>
    <w:tblStylePr w:type="firstRow">
      <w:rPr>
        <w:rFonts w:ascii="Arial" w:hAnsi="Arial"/>
        <w:b/>
        <w:color w:val="404040"/>
        <w:sz w:val="22"/>
      </w:rPr>
      <w:tbl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lastRow">
      <w:rPr>
        <w:rFonts w:ascii="Arial" w:hAnsi="Arial"/>
        <w:b/>
        <w:color w:val="404040"/>
        <w:sz w:val="22"/>
      </w:rPr>
      <w:tbl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color="000000" w:themeColor="text1" w:sz="4" w:space="0"/>
          <w:right w:val="single" w:color="000000" w:themeColor="text1" w:sz="4" w:space="0"/>
        </w:tcBorders>
      </w:tcPr>
    </w:tblStylePr>
    <w:tblStylePr w:type="band1Horz">
      <w:rPr>
        <w:rFonts w:ascii="Arial" w:hAnsi="Arial"/>
        <w:color w:val="404040"/>
        <w:sz w:val="22"/>
      </w:rPr>
      <w:tblPr/>
      <w:tcPr>
        <w:tcBorders>
          <w:top w:val="single" w:color="000000" w:themeColor="text1" w:sz="4" w:space="0"/>
          <w:bottom w:val="single" w:color="000000" w:themeColor="text1" w:sz="4" w:space="0"/>
        </w:tcBorders>
      </w:tcPr>
    </w:tblStylePr>
  </w:style>
  <w:style w:type="table" w:styleId="Listentabelle3Akzent11" w:customStyle="1">
    <w:name w:val="Listentabelle 3 – Akzent 11"/>
    <w:basedOn w:val="NormaleTabelle"/>
    <w:uiPriority w:val="99"/>
    <w:pPr>
      <w:spacing w:after="0" w:line="240" w:lineRule="auto"/>
    </w:pPr>
    <w:tblPr>
      <w:tblStyleRowBandSize w:val="1"/>
      <w:tblStyleColBandSize w:val="1"/>
      <w:tblBorders>
        <w:top w:val="single" w:color="4472C4" w:themeColor="accent1" w:sz="4" w:space="0"/>
        <w:left w:val="single" w:color="4472C4" w:themeColor="accent1" w:sz="4" w:space="0"/>
        <w:bottom w:val="single" w:color="4472C4" w:themeColor="accent1" w:sz="4" w:space="0"/>
        <w:right w:val="single" w:color="4472C4" w:themeColor="accent1" w:sz="4" w:space="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color="4472C4" w:themeColor="accent1" w:sz="4" w:space="0"/>
          <w:right w:val="single" w:color="4472C4" w:themeColor="accent1" w:sz="4" w:space="0"/>
        </w:tcBorders>
      </w:tcPr>
    </w:tblStylePr>
    <w:tblStylePr w:type="band1Horz">
      <w:rPr>
        <w:rFonts w:ascii="Arial" w:hAnsi="Arial"/>
        <w:color w:val="404040"/>
        <w:sz w:val="22"/>
      </w:rPr>
      <w:tblPr/>
      <w:tcPr>
        <w:tcBorders>
          <w:top w:val="single" w:color="4472C4" w:themeColor="accent1" w:sz="4" w:space="0"/>
          <w:bottom w:val="single" w:color="4472C4" w:themeColor="accent1" w:sz="4" w:space="0"/>
        </w:tcBorders>
      </w:tcPr>
    </w:tblStylePr>
  </w:style>
  <w:style w:type="table" w:styleId="Listentabelle3Akzent21" w:customStyle="1">
    <w:name w:val="Listentabelle 3 – Akzent 21"/>
    <w:basedOn w:val="NormaleTabelle"/>
    <w:uiPriority w:val="99"/>
    <w:pPr>
      <w:spacing w:after="0" w:line="240" w:lineRule="auto"/>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color="F4B184" w:themeColor="accent2" w:themeTint="97" w:sz="4" w:space="0"/>
          <w:right w:val="single" w:color="F4B184" w:themeColor="accent2" w:themeTint="97" w:sz="4" w:space="0"/>
        </w:tcBorders>
      </w:tcPr>
    </w:tblStylePr>
    <w:tblStylePr w:type="band1Horz">
      <w:rPr>
        <w:rFonts w:ascii="Arial" w:hAnsi="Arial"/>
        <w:color w:val="404040"/>
        <w:sz w:val="22"/>
      </w:rPr>
      <w:tblPr/>
      <w:tcPr>
        <w:tcBorders>
          <w:top w:val="single" w:color="F4B184" w:themeColor="accent2" w:themeTint="97" w:sz="4" w:space="0"/>
          <w:bottom w:val="single" w:color="F4B184" w:themeColor="accent2" w:themeTint="97" w:sz="4" w:space="0"/>
        </w:tcBorders>
      </w:tcPr>
    </w:tblStylePr>
  </w:style>
  <w:style w:type="table" w:styleId="Listentabelle3Akzent31" w:customStyle="1">
    <w:name w:val="Listentabelle 3 – Akzent 31"/>
    <w:basedOn w:val="NormaleTabelle"/>
    <w:uiPriority w:val="99"/>
    <w:pPr>
      <w:spacing w:after="0" w:line="240" w:lineRule="auto"/>
    </w:pPr>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color="C9C9C9" w:themeColor="accent3" w:themeTint="98" w:sz="4" w:space="0"/>
          <w:right w:val="single" w:color="C9C9C9" w:themeColor="accent3" w:themeTint="98" w:sz="4" w:space="0"/>
        </w:tcBorders>
      </w:tcPr>
    </w:tblStylePr>
    <w:tblStylePr w:type="band1Horz">
      <w:rPr>
        <w:rFonts w:ascii="Arial" w:hAnsi="Arial"/>
        <w:color w:val="404040"/>
        <w:sz w:val="22"/>
      </w:rPr>
      <w:tblPr/>
      <w:tcPr>
        <w:tcBorders>
          <w:top w:val="single" w:color="C9C9C9" w:themeColor="accent3" w:themeTint="98" w:sz="4" w:space="0"/>
          <w:bottom w:val="single" w:color="C9C9C9" w:themeColor="accent3" w:themeTint="98" w:sz="4" w:space="0"/>
        </w:tcBorders>
      </w:tcPr>
    </w:tblStylePr>
  </w:style>
  <w:style w:type="table" w:styleId="Listentabelle3Akzent41" w:customStyle="1">
    <w:name w:val="Listentabelle 3 – Akzent 41"/>
    <w:basedOn w:val="NormaleTabelle"/>
    <w:uiPriority w:val="99"/>
    <w:pPr>
      <w:spacing w:after="0" w:line="240" w:lineRule="auto"/>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color="FFD865" w:themeColor="accent4" w:themeTint="9A" w:sz="4" w:space="0"/>
          <w:right w:val="single" w:color="FFD865" w:themeColor="accent4" w:themeTint="9A" w:sz="4" w:space="0"/>
        </w:tcBorders>
      </w:tcPr>
    </w:tblStylePr>
    <w:tblStylePr w:type="band1Horz">
      <w:rPr>
        <w:rFonts w:ascii="Arial" w:hAnsi="Arial"/>
        <w:color w:val="404040"/>
        <w:sz w:val="22"/>
      </w:rPr>
      <w:tblPr/>
      <w:tcPr>
        <w:tcBorders>
          <w:top w:val="single" w:color="FFD865" w:themeColor="accent4" w:themeTint="9A" w:sz="4" w:space="0"/>
          <w:bottom w:val="single" w:color="FFD865" w:themeColor="accent4" w:themeTint="9A" w:sz="4" w:space="0"/>
        </w:tcBorders>
      </w:tcPr>
    </w:tblStylePr>
  </w:style>
  <w:style w:type="table" w:styleId="Listentabelle3Akzent51" w:customStyle="1">
    <w:name w:val="Listentabelle 3 – Akzent 51"/>
    <w:basedOn w:val="NormaleTabelle"/>
    <w:uiPriority w:val="99"/>
    <w:pPr>
      <w:spacing w:after="0" w:line="240" w:lineRule="auto"/>
    </w:pPr>
    <w:tblPr>
      <w:tblStyleRowBandSize w:val="1"/>
      <w:tblStyleColBandSize w:val="1"/>
      <w:tblBorders>
        <w:top w:val="single" w:color="9BC2E5" w:themeColor="accent5" w:themeTint="9A" w:sz="4" w:space="0"/>
        <w:left w:val="single" w:color="9BC2E5" w:themeColor="accent5" w:themeTint="9A" w:sz="4" w:space="0"/>
        <w:bottom w:val="single" w:color="9BC2E5" w:themeColor="accent5" w:themeTint="9A" w:sz="4" w:space="0"/>
        <w:right w:val="single" w:color="9BC2E5" w:themeColor="accent5" w:themeTint="9A" w:sz="4" w:space="0"/>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color="9BC2E5" w:themeColor="accent5" w:themeTint="9A" w:sz="4" w:space="0"/>
          <w:right w:val="single" w:color="9BC2E5" w:themeColor="accent5" w:themeTint="9A" w:sz="4" w:space="0"/>
        </w:tcBorders>
      </w:tcPr>
    </w:tblStylePr>
    <w:tblStylePr w:type="band1Horz">
      <w:rPr>
        <w:rFonts w:ascii="Arial" w:hAnsi="Arial"/>
        <w:color w:val="404040"/>
        <w:sz w:val="22"/>
      </w:rPr>
      <w:tblPr/>
      <w:tcPr>
        <w:tcBorders>
          <w:top w:val="single" w:color="9BC2E5" w:themeColor="accent5" w:themeTint="9A" w:sz="4" w:space="0"/>
          <w:bottom w:val="single" w:color="9BC2E5" w:themeColor="accent5" w:themeTint="9A" w:sz="4" w:space="0"/>
        </w:tcBorders>
      </w:tcPr>
    </w:tblStylePr>
  </w:style>
  <w:style w:type="table" w:styleId="Listentabelle3Akzent61" w:customStyle="1">
    <w:name w:val="Listentabelle 3 – Akzent 61"/>
    <w:basedOn w:val="NormaleTabelle"/>
    <w:uiPriority w:val="99"/>
    <w:pPr>
      <w:spacing w:after="0" w:line="240" w:lineRule="auto"/>
    </w:pPr>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color="A9D08E" w:themeColor="accent6" w:themeTint="98" w:sz="4" w:space="0"/>
          <w:right w:val="single" w:color="A9D08E" w:themeColor="accent6" w:themeTint="98" w:sz="4" w:space="0"/>
        </w:tcBorders>
      </w:tcPr>
    </w:tblStylePr>
    <w:tblStylePr w:type="band1Horz">
      <w:rPr>
        <w:rFonts w:ascii="Arial" w:hAnsi="Arial"/>
        <w:color w:val="404040"/>
        <w:sz w:val="22"/>
      </w:rPr>
      <w:tblPr/>
      <w:tcPr>
        <w:tcBorders>
          <w:top w:val="single" w:color="A9D08E" w:themeColor="accent6" w:themeTint="98" w:sz="4" w:space="0"/>
          <w:bottom w:val="single" w:color="A9D08E" w:themeColor="accent6" w:themeTint="98" w:sz="4" w:space="0"/>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istentabelle4Akzent11" w:customStyle="1">
    <w:name w:val="Listentabelle 4 – Akzent 11"/>
    <w:basedOn w:val="NormaleTabelle"/>
    <w:uiPriority w:val="99"/>
    <w:pPr>
      <w:spacing w:after="0" w:line="240" w:lineRule="auto"/>
    </w:pPr>
    <w:tblPr>
      <w:tblStyleRowBandSize w:val="1"/>
      <w:tblStyleColBandSize w:val="1"/>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styleId="Listentabelle4Akzent21" w:customStyle="1">
    <w:name w:val="Listentabelle 4 – Akzent 21"/>
    <w:basedOn w:val="NormaleTabelle"/>
    <w:uiPriority w:val="99"/>
    <w:pPr>
      <w:spacing w:after="0" w:line="240" w:lineRule="auto"/>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styleId="Listentabelle4Akzent31" w:customStyle="1">
    <w:name w:val="Listentabelle 4 – Akzent 31"/>
    <w:basedOn w:val="NormaleTabelle"/>
    <w:uiPriority w:val="99"/>
    <w:pPr>
      <w:spacing w:after="0" w:line="240" w:lineRule="auto"/>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styleId="Listentabelle4Akzent41" w:customStyle="1">
    <w:name w:val="Listentabelle 4 – Akzent 41"/>
    <w:basedOn w:val="NormaleTabelle"/>
    <w:uiPriority w:val="99"/>
    <w:pPr>
      <w:spacing w:after="0" w:line="240" w:lineRule="auto"/>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styleId="Listentabelle4Akzent51" w:customStyle="1">
    <w:name w:val="Listentabelle 4 – Akzent 51"/>
    <w:basedOn w:val="NormaleTabelle"/>
    <w:uiPriority w:val="99"/>
    <w:pPr>
      <w:spacing w:after="0" w:line="240" w:lineRule="auto"/>
    </w:pPr>
    <w:tblPr>
      <w:tblStyleRowBandSize w:val="1"/>
      <w:tblStyleColBandSize w:val="1"/>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styleId="Listentabelle4Akzent61" w:customStyle="1">
    <w:name w:val="Listentabelle 4 – Akzent 61"/>
    <w:basedOn w:val="NormaleTabelle"/>
    <w:uiPriority w:val="99"/>
    <w:pPr>
      <w:spacing w:after="0" w:line="240" w:lineRule="auto"/>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color="7F7F7F" w:themeColor="text1" w:themeTint="80" w:sz="32" w:space="0"/>
          <w:bottom w:val="single" w:color="FFFFFF" w:themeColor="light1" w:sz="12" w:space="0"/>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color="7F7F7F" w:themeColor="text1" w:themeTint="80" w:sz="32" w:space="0"/>
          <w:right w:val="single" w:color="FFFFFF" w:themeColor="light1" w:sz="4" w:space="0"/>
        </w:tcBorders>
      </w:tcPr>
    </w:tblStylePr>
    <w:tblStylePr w:type="lastCol">
      <w:tblPr/>
      <w:tcPr>
        <w:tcBorders>
          <w:left w:val="single" w:color="FFFFFF" w:themeColor="light1" w:sz="4" w:space="0"/>
          <w:right w:val="single" w:color="7F7F7F" w:themeColor="text1" w:themeTint="80" w:sz="32" w:space="0"/>
        </w:tcBorders>
      </w:tcPr>
    </w:tblStylePr>
    <w:tblStylePr w:type="band1Vert">
      <w:tblPr/>
      <w:tcPr>
        <w:tcBorders>
          <w:left w:val="single" w:color="FFFFFF" w:themeColor="light1" w:sz="4" w:space="0"/>
          <w:right w:val="single" w:color="FFFFFF" w:themeColor="light1" w:sz="4" w:space="0"/>
        </w:tcBorders>
        <w:shd w:val="clear" w:color="7F7F7F" w:themeColor="text1" w:themeTint="80" w:fill="7F7F7F" w:themeFill="text1" w:themeFillTint="80"/>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7F7F7F" w:themeColor="text1" w:themeTint="80" w:fill="7F7F7F" w:themeFill="text1" w:themeFillTint="80"/>
      </w:tcPr>
    </w:tblStylePr>
    <w:tblStylePr w:type="band2Horz">
      <w:tblPr/>
      <w:tcPr>
        <w:tcBorders>
          <w:top w:val="single" w:color="FFFFFF" w:themeColor="light1" w:sz="4" w:space="0"/>
          <w:bottom w:val="single" w:color="FFFFFF" w:themeColor="light1" w:sz="4" w:space="0"/>
        </w:tcBorders>
        <w:shd w:val="clear" w:color="7F7F7F" w:themeColor="text1" w:themeTint="80" w:fill="7F7F7F" w:themeFill="text1" w:themeFillTint="80"/>
      </w:tcPr>
    </w:tblStylePr>
  </w:style>
  <w:style w:type="table" w:styleId="Listentabelle5dunkelAkzent11" w:customStyle="1">
    <w:name w:val="Listentabelle 5 dunkel  – Akzent 11"/>
    <w:basedOn w:val="NormaleTabelle"/>
    <w:uiPriority w:val="99"/>
    <w:pPr>
      <w:spacing w:after="0" w:line="240" w:lineRule="auto"/>
    </w:pPr>
    <w:tblPr>
      <w:tblStyleRowBandSize w:val="1"/>
      <w:tblStyleColBandSize w:val="1"/>
      <w:tblBorders>
        <w:top w:val="single" w:color="4472C4" w:themeColor="accent1" w:sz="32" w:space="0"/>
        <w:left w:val="single" w:color="4472C4" w:themeColor="accent1" w:sz="32" w:space="0"/>
        <w:bottom w:val="single" w:color="4472C4" w:themeColor="accent1" w:sz="32" w:space="0"/>
        <w:right w:val="single" w:color="4472C4" w:themeColor="accent1" w:sz="32" w:space="0"/>
      </w:tblBorders>
      <w:shd w:val="clear" w:color="4472C4" w:themeColor="accent1" w:fill="4472C4" w:themeFill="accent1"/>
    </w:tblPr>
    <w:tblStylePr w:type="firstRow">
      <w:rPr>
        <w:rFonts w:ascii="Arial" w:hAnsi="Arial"/>
        <w:b/>
        <w:color w:val="FFFFFF" w:themeColor="light1"/>
        <w:sz w:val="22"/>
      </w:rPr>
      <w:tblPr/>
      <w:tcPr>
        <w:tcBorders>
          <w:top w:val="single" w:color="4472C4" w:themeColor="accent1" w:sz="32" w:space="0"/>
          <w:bottom w:val="single" w:color="FFFFFF" w:themeColor="light1" w:sz="12" w:space="0"/>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color="4472C4" w:themeColor="accent1" w:sz="32" w:space="0"/>
          <w:right w:val="single" w:color="FFFFFF" w:themeColor="light1" w:sz="4" w:space="0"/>
        </w:tcBorders>
      </w:tcPr>
    </w:tblStylePr>
    <w:tblStylePr w:type="lastCol">
      <w:tblPr/>
      <w:tcPr>
        <w:tcBorders>
          <w:left w:val="single" w:color="FFFFFF" w:themeColor="light1" w:sz="4" w:space="0"/>
          <w:right w:val="single" w:color="4472C4" w:themeColor="accent1" w:sz="32" w:space="0"/>
        </w:tcBorders>
      </w:tcPr>
    </w:tblStylePr>
    <w:tblStylePr w:type="band1Vert">
      <w:tblPr/>
      <w:tcPr>
        <w:tcBorders>
          <w:left w:val="single" w:color="FFFFFF" w:themeColor="light1" w:sz="4" w:space="0"/>
          <w:right w:val="single" w:color="FFFFFF" w:themeColor="light1" w:sz="4" w:space="0"/>
        </w:tcBorders>
        <w:shd w:val="clear" w:color="4472C4" w:themeColor="accent1" w:fill="4472C4" w:themeFill="accent1"/>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4472C4" w:themeColor="accent1" w:fill="4472C4" w:themeFill="accent1"/>
      </w:tcPr>
    </w:tblStylePr>
    <w:tblStylePr w:type="band2Horz">
      <w:tblPr/>
      <w:tcPr>
        <w:tcBorders>
          <w:top w:val="single" w:color="FFFFFF" w:themeColor="light1" w:sz="4" w:space="0"/>
          <w:bottom w:val="single" w:color="FFFFFF" w:themeColor="light1" w:sz="4" w:space="0"/>
        </w:tcBorders>
        <w:shd w:val="clear" w:color="4472C4" w:themeColor="accent1" w:fill="4472C4" w:themeFill="accent1"/>
      </w:tcPr>
    </w:tblStylePr>
  </w:style>
  <w:style w:type="table" w:styleId="Listentabelle5dunkelAkzent21" w:customStyle="1">
    <w:name w:val="Listentabelle 5 dunkel  – Akzent 21"/>
    <w:basedOn w:val="NormaleTabelle"/>
    <w:uiPriority w:val="99"/>
    <w:pPr>
      <w:spacing w:after="0" w:line="240" w:lineRule="auto"/>
    </w:pPr>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color="F4B184" w:themeColor="accent2" w:themeTint="97" w:sz="32" w:space="0"/>
          <w:bottom w:val="single" w:color="FFFFFF" w:themeColor="light1" w:sz="12" w:space="0"/>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color="F4B184" w:themeColor="accent2" w:themeTint="97" w:sz="32" w:space="0"/>
          <w:right w:val="single" w:color="FFFFFF" w:themeColor="light1" w:sz="4" w:space="0"/>
        </w:tcBorders>
      </w:tcPr>
    </w:tblStylePr>
    <w:tblStylePr w:type="lastCol">
      <w:tblPr/>
      <w:tcPr>
        <w:tcBorders>
          <w:left w:val="single" w:color="FFFFFF" w:themeColor="light1" w:sz="4" w:space="0"/>
          <w:right w:val="single" w:color="F4B184" w:themeColor="accent2" w:themeTint="97" w:sz="32" w:space="0"/>
        </w:tcBorders>
      </w:tcPr>
    </w:tblStylePr>
    <w:tblStylePr w:type="band1Vert">
      <w:tblPr/>
      <w:tcPr>
        <w:tcBorders>
          <w:left w:val="single" w:color="FFFFFF" w:themeColor="light1" w:sz="4" w:space="0"/>
          <w:right w:val="single" w:color="FFFFFF" w:themeColor="light1" w:sz="4" w:space="0"/>
        </w:tcBorders>
        <w:shd w:val="clear" w:color="F4B184" w:themeColor="accent2" w:themeTint="97" w:fill="F4B184" w:themeFill="accent2" w:themeFillTint="97"/>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4B184" w:themeColor="accent2" w:themeTint="97" w:fill="F4B184" w:themeFill="accent2" w:themeFillTint="97"/>
      </w:tcPr>
    </w:tblStylePr>
    <w:tblStylePr w:type="band2Horz">
      <w:tblPr/>
      <w:tcPr>
        <w:tcBorders>
          <w:top w:val="single" w:color="FFFFFF" w:themeColor="light1" w:sz="4" w:space="0"/>
          <w:bottom w:val="single" w:color="FFFFFF" w:themeColor="light1" w:sz="4" w:space="0"/>
        </w:tcBorders>
        <w:shd w:val="clear" w:color="F4B184" w:themeColor="accent2" w:themeTint="97" w:fill="F4B184" w:themeFill="accent2" w:themeFillTint="97"/>
      </w:tcPr>
    </w:tblStylePr>
  </w:style>
  <w:style w:type="table" w:styleId="Listentabelle5dunkelAkzent31" w:customStyle="1">
    <w:name w:val="Listentabelle 5 dunkel  – Akzent 31"/>
    <w:basedOn w:val="NormaleTabelle"/>
    <w:uiPriority w:val="99"/>
    <w:pPr>
      <w:spacing w:after="0" w:line="240" w:lineRule="auto"/>
    </w:pPr>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color="C9C9C9" w:themeColor="accent3" w:themeTint="98" w:sz="32" w:space="0"/>
          <w:bottom w:val="single" w:color="FFFFFF" w:themeColor="light1" w:sz="12" w:space="0"/>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color="C9C9C9" w:themeColor="accent3" w:themeTint="98" w:sz="32" w:space="0"/>
          <w:right w:val="single" w:color="FFFFFF" w:themeColor="light1" w:sz="4" w:space="0"/>
        </w:tcBorders>
      </w:tcPr>
    </w:tblStylePr>
    <w:tblStylePr w:type="lastCol">
      <w:tblPr/>
      <w:tcPr>
        <w:tcBorders>
          <w:left w:val="single" w:color="FFFFFF" w:themeColor="light1" w:sz="4" w:space="0"/>
          <w:right w:val="single" w:color="C9C9C9" w:themeColor="accent3" w:themeTint="98" w:sz="32" w:space="0"/>
        </w:tcBorders>
      </w:tcPr>
    </w:tblStylePr>
    <w:tblStylePr w:type="band1Vert">
      <w:tblPr/>
      <w:tcPr>
        <w:tcBorders>
          <w:left w:val="single" w:color="FFFFFF" w:themeColor="light1" w:sz="4" w:space="0"/>
          <w:right w:val="single" w:color="FFFFFF" w:themeColor="light1" w:sz="4" w:space="0"/>
        </w:tcBorders>
        <w:shd w:val="clear" w:color="C9C9C9" w:themeColor="accent3" w:themeTint="98" w:fill="C9C9C9" w:themeFill="accent3"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C9C9C9" w:themeColor="accent3" w:themeTint="98" w:fill="C9C9C9" w:themeFill="accent3" w:themeFillTint="98"/>
      </w:tcPr>
    </w:tblStylePr>
    <w:tblStylePr w:type="band2Horz">
      <w:tblPr/>
      <w:tcPr>
        <w:tcBorders>
          <w:top w:val="single" w:color="FFFFFF" w:themeColor="light1" w:sz="4" w:space="0"/>
          <w:bottom w:val="single" w:color="FFFFFF" w:themeColor="light1" w:sz="4" w:space="0"/>
        </w:tcBorders>
        <w:shd w:val="clear" w:color="C9C9C9" w:themeColor="accent3" w:themeTint="98" w:fill="C9C9C9" w:themeFill="accent3" w:themeFillTint="98"/>
      </w:tcPr>
    </w:tblStylePr>
  </w:style>
  <w:style w:type="table" w:styleId="Listentabelle5dunkelAkzent41" w:customStyle="1">
    <w:name w:val="Listentabelle 5 dunkel  – Akzent 41"/>
    <w:basedOn w:val="NormaleTabelle"/>
    <w:uiPriority w:val="99"/>
    <w:pPr>
      <w:spacing w:after="0" w:line="240" w:lineRule="auto"/>
    </w:pPr>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color="FFD865" w:themeColor="accent4" w:themeTint="9A" w:sz="32" w:space="0"/>
          <w:bottom w:val="single" w:color="FFFFFF" w:themeColor="light1" w:sz="12" w:space="0"/>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color="FFD865" w:themeColor="accent4" w:themeTint="9A" w:sz="32" w:space="0"/>
          <w:right w:val="single" w:color="FFFFFF" w:themeColor="light1" w:sz="4" w:space="0"/>
        </w:tcBorders>
      </w:tcPr>
    </w:tblStylePr>
    <w:tblStylePr w:type="lastCol">
      <w:tblPr/>
      <w:tcPr>
        <w:tcBorders>
          <w:left w:val="single" w:color="FFFFFF" w:themeColor="light1" w:sz="4" w:space="0"/>
          <w:right w:val="single" w:color="FFD865" w:themeColor="accent4" w:themeTint="9A" w:sz="32" w:space="0"/>
        </w:tcBorders>
      </w:tcPr>
    </w:tblStylePr>
    <w:tblStylePr w:type="band1Vert">
      <w:tblPr/>
      <w:tcPr>
        <w:tcBorders>
          <w:left w:val="single" w:color="FFFFFF" w:themeColor="light1" w:sz="4" w:space="0"/>
          <w:right w:val="single" w:color="FFFFFF" w:themeColor="light1" w:sz="4" w:space="0"/>
        </w:tcBorders>
        <w:shd w:val="clear" w:color="FFD865" w:themeColor="accent4" w:themeTint="9A" w:fill="FFD865" w:themeFill="accent4"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FD865" w:themeColor="accent4" w:themeTint="9A" w:fill="FFD865" w:themeFill="accent4" w:themeFillTint="9A"/>
      </w:tcPr>
    </w:tblStylePr>
    <w:tblStylePr w:type="band2Horz">
      <w:tblPr/>
      <w:tcPr>
        <w:tcBorders>
          <w:top w:val="single" w:color="FFFFFF" w:themeColor="light1" w:sz="4" w:space="0"/>
          <w:bottom w:val="single" w:color="FFFFFF" w:themeColor="light1" w:sz="4" w:space="0"/>
        </w:tcBorders>
        <w:shd w:val="clear" w:color="FFD865" w:themeColor="accent4" w:themeTint="9A" w:fill="FFD865" w:themeFill="accent4" w:themeFillTint="9A"/>
      </w:tcPr>
    </w:tblStylePr>
  </w:style>
  <w:style w:type="table" w:styleId="Listentabelle5dunkelAkzent51" w:customStyle="1">
    <w:name w:val="Listentabelle 5 dunkel  – Akzent 51"/>
    <w:basedOn w:val="NormaleTabelle"/>
    <w:uiPriority w:val="99"/>
    <w:pPr>
      <w:spacing w:after="0" w:line="240" w:lineRule="auto"/>
    </w:pPr>
    <w:tblPr>
      <w:tblStyleRowBandSize w:val="1"/>
      <w:tblStyleColBandSize w:val="1"/>
      <w:tblBorders>
        <w:top w:val="single" w:color="9BC2E5" w:themeColor="accent5" w:themeTint="9A" w:sz="32" w:space="0"/>
        <w:left w:val="single" w:color="9BC2E5" w:themeColor="accent5" w:themeTint="9A" w:sz="32" w:space="0"/>
        <w:bottom w:val="single" w:color="9BC2E5" w:themeColor="accent5" w:themeTint="9A" w:sz="32" w:space="0"/>
        <w:right w:val="single" w:color="9BC2E5" w:themeColor="accent5" w:themeTint="9A" w:sz="32" w:space="0"/>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color="9BC2E5" w:themeColor="accent5" w:themeTint="9A" w:sz="32" w:space="0"/>
          <w:bottom w:val="single" w:color="FFFFFF" w:themeColor="light1" w:sz="12" w:space="0"/>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color="9BC2E5" w:themeColor="accent5" w:themeTint="9A" w:sz="32" w:space="0"/>
          <w:right w:val="single" w:color="FFFFFF" w:themeColor="light1" w:sz="4" w:space="0"/>
        </w:tcBorders>
      </w:tcPr>
    </w:tblStylePr>
    <w:tblStylePr w:type="lastCol">
      <w:tblPr/>
      <w:tcPr>
        <w:tcBorders>
          <w:left w:val="single" w:color="FFFFFF" w:themeColor="light1" w:sz="4" w:space="0"/>
          <w:right w:val="single" w:color="9BC2E5" w:themeColor="accent5" w:themeTint="9A" w:sz="32" w:space="0"/>
        </w:tcBorders>
      </w:tcPr>
    </w:tblStylePr>
    <w:tblStylePr w:type="band1Vert">
      <w:tblPr/>
      <w:tcPr>
        <w:tcBorders>
          <w:left w:val="single" w:color="FFFFFF" w:themeColor="light1" w:sz="4" w:space="0"/>
          <w:right w:val="single" w:color="FFFFFF" w:themeColor="light1" w:sz="4" w:space="0"/>
        </w:tcBorders>
        <w:shd w:val="clear" w:color="9BC2E5" w:themeColor="accent5" w:themeTint="9A" w:fill="9BC2E5" w:themeFill="accent5"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9BC2E5" w:themeColor="accent5" w:themeTint="9A" w:fill="9BC2E5" w:themeFill="accent5" w:themeFillTint="9A"/>
      </w:tcPr>
    </w:tblStylePr>
    <w:tblStylePr w:type="band2Horz">
      <w:tblPr/>
      <w:tcPr>
        <w:tcBorders>
          <w:top w:val="single" w:color="FFFFFF" w:themeColor="light1" w:sz="4" w:space="0"/>
          <w:bottom w:val="single" w:color="FFFFFF" w:themeColor="light1" w:sz="4" w:space="0"/>
        </w:tcBorders>
        <w:shd w:val="clear" w:color="9BC2E5" w:themeColor="accent5" w:themeTint="9A" w:fill="9BC2E5" w:themeFill="accent5" w:themeFillTint="9A"/>
      </w:tcPr>
    </w:tblStylePr>
  </w:style>
  <w:style w:type="table" w:styleId="Listentabelle5dunkelAkzent61" w:customStyle="1">
    <w:name w:val="Listentabelle 5 dunkel  – Akzent 61"/>
    <w:basedOn w:val="NormaleTabelle"/>
    <w:uiPriority w:val="99"/>
    <w:pPr>
      <w:spacing w:after="0" w:line="240" w:lineRule="auto"/>
    </w:pPr>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color="A9D08E" w:themeColor="accent6" w:themeTint="98" w:sz="32" w:space="0"/>
          <w:bottom w:val="single" w:color="FFFFFF" w:themeColor="light1" w:sz="12" w:space="0"/>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color="A9D08E" w:themeColor="accent6" w:themeTint="98" w:sz="32" w:space="0"/>
          <w:right w:val="single" w:color="FFFFFF" w:themeColor="light1" w:sz="4" w:space="0"/>
        </w:tcBorders>
      </w:tcPr>
    </w:tblStylePr>
    <w:tblStylePr w:type="lastCol">
      <w:tblPr/>
      <w:tcPr>
        <w:tcBorders>
          <w:left w:val="single" w:color="FFFFFF" w:themeColor="light1" w:sz="4" w:space="0"/>
          <w:right w:val="single" w:color="A9D08E" w:themeColor="accent6" w:themeTint="98" w:sz="32" w:space="0"/>
        </w:tcBorders>
      </w:tcPr>
    </w:tblStylePr>
    <w:tblStylePr w:type="band1Vert">
      <w:tblPr/>
      <w:tcPr>
        <w:tcBorders>
          <w:left w:val="single" w:color="FFFFFF" w:themeColor="light1" w:sz="4" w:space="0"/>
          <w:right w:val="single" w:color="FFFFFF" w:themeColor="light1" w:sz="4" w:space="0"/>
        </w:tcBorders>
        <w:shd w:val="clear" w:color="A9D08E" w:themeColor="accent6" w:themeTint="98" w:fill="A9D08E" w:themeFill="accent6"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9D08E" w:themeColor="accent6" w:themeTint="98" w:fill="A9D08E" w:themeFill="accent6" w:themeFillTint="98"/>
      </w:tcPr>
    </w:tblStylePr>
    <w:tblStylePr w:type="band2Horz">
      <w:tblPr/>
      <w:tcPr>
        <w:tcBorders>
          <w:top w:val="single" w:color="FFFFFF" w:themeColor="light1" w:sz="4" w:space="0"/>
          <w:bottom w:val="single" w:color="FFFFFF" w:themeColor="light1" w:sz="4" w:space="0"/>
        </w:tcBorders>
        <w:shd w:val="clear" w:color="A9D08E" w:themeColor="accent6" w:themeTint="98"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color="7F7F7F" w:themeColor="text1" w:themeTint="80" w:sz="4" w:space="0"/>
        <w:bottom w:val="single" w:color="7F7F7F" w:themeColor="text1" w:themeTint="80" w:sz="4" w:space="0"/>
      </w:tblBorders>
    </w:tblPr>
    <w:tblStylePr w:type="firstRow">
      <w:rPr>
        <w:b/>
        <w:color w:val="000000" w:themeColor="text1"/>
      </w:rPr>
      <w:tblPr/>
      <w:tcPr>
        <w:tcBorders>
          <w:bottom w:val="single" w:color="7F7F7F" w:themeColor="text1" w:themeTint="80" w:sz="4" w:space="0"/>
        </w:tcBorders>
      </w:tcPr>
    </w:tblStylePr>
    <w:tblStylePr w:type="lastRow">
      <w:rPr>
        <w:b/>
        <w:color w:val="000000" w:themeColor="text1"/>
      </w:rPr>
      <w:tblPr/>
      <w:tcPr>
        <w:tcBorders>
          <w:top w:val="single" w:color="7F7F7F" w:themeColor="text1" w:themeTint="80" w:sz="4" w:space="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Listentabelle6farbigAkzent11" w:customStyle="1">
    <w:name w:val="Listentabelle 6 farbig – Akzent 11"/>
    <w:basedOn w:val="NormaleTabelle"/>
    <w:uiPriority w:val="99"/>
    <w:pPr>
      <w:spacing w:after="0" w:line="240" w:lineRule="auto"/>
    </w:pPr>
    <w:tblPr>
      <w:tblStyleRowBandSize w:val="1"/>
      <w:tblStyleColBandSize w:val="1"/>
      <w:tblBorders>
        <w:top w:val="single" w:color="4472C4" w:themeColor="accent1" w:sz="4" w:space="0"/>
        <w:bottom w:val="single" w:color="4472C4" w:themeColor="accent1" w:sz="4" w:space="0"/>
      </w:tblBorders>
    </w:tblPr>
    <w:tblStylePr w:type="firstRow">
      <w:rPr>
        <w:b/>
        <w:color w:val="254175" w:themeColor="accent1" w:themeShade="95"/>
      </w:rPr>
      <w:tblPr/>
      <w:tcPr>
        <w:tcBorders>
          <w:bottom w:val="single" w:color="4472C4" w:themeColor="accent1" w:sz="4" w:space="0"/>
        </w:tcBorders>
      </w:tcPr>
    </w:tblStylePr>
    <w:tblStylePr w:type="lastRow">
      <w:rPr>
        <w:b/>
        <w:color w:val="254175" w:themeColor="accent1" w:themeShade="95"/>
      </w:rPr>
      <w:tblPr/>
      <w:tcPr>
        <w:tcBorders>
          <w:top w:val="single" w:color="4472C4" w:themeColor="accent1" w:sz="4" w:space="0"/>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styleId="Listentabelle6farbigAkzent21" w:customStyle="1">
    <w:name w:val="Listentabelle 6 farbig – Akzent 21"/>
    <w:basedOn w:val="NormaleTabelle"/>
    <w:uiPriority w:val="99"/>
    <w:pPr>
      <w:spacing w:after="0" w:line="240" w:lineRule="auto"/>
    </w:pPr>
    <w:tblPr>
      <w:tblStyleRowBandSize w:val="1"/>
      <w:tblStyleColBandSize w:val="1"/>
      <w:tblBorders>
        <w:top w:val="single" w:color="F4B184" w:themeColor="accent2" w:themeTint="97" w:sz="4" w:space="0"/>
        <w:bottom w:val="single" w:color="F4B184" w:themeColor="accent2" w:themeTint="97" w:sz="4" w:space="0"/>
      </w:tblBorders>
    </w:tblPr>
    <w:tblStylePr w:type="firstRow">
      <w:rPr>
        <w:b/>
        <w:color w:val="F4B184" w:themeColor="accent2" w:themeTint="97" w:themeShade="95"/>
      </w:rPr>
      <w:tblPr/>
      <w:tcPr>
        <w:tcBorders>
          <w:bottom w:val="single" w:color="F4B184" w:themeColor="accent2" w:themeTint="97" w:sz="4" w:space="0"/>
        </w:tcBorders>
      </w:tcPr>
    </w:tblStylePr>
    <w:tblStylePr w:type="lastRow">
      <w:rPr>
        <w:b/>
        <w:color w:val="F4B184" w:themeColor="accent2" w:themeTint="97" w:themeShade="95"/>
      </w:rPr>
      <w:tblPr/>
      <w:tcPr>
        <w:tcBorders>
          <w:top w:val="single" w:color="F4B184" w:themeColor="accent2" w:themeTint="97" w:sz="4" w:space="0"/>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styleId="Listentabelle6farbigAkzent31" w:customStyle="1">
    <w:name w:val="Listentabelle 6 farbig – Akzent 31"/>
    <w:basedOn w:val="NormaleTabelle"/>
    <w:uiPriority w:val="99"/>
    <w:pPr>
      <w:spacing w:after="0" w:line="240" w:lineRule="auto"/>
    </w:pPr>
    <w:tblPr>
      <w:tblStyleRowBandSize w:val="1"/>
      <w:tblStyleColBandSize w:val="1"/>
      <w:tblBorders>
        <w:top w:val="single" w:color="C9C9C9" w:themeColor="accent3" w:themeTint="98" w:sz="4" w:space="0"/>
        <w:bottom w:val="single" w:color="C9C9C9" w:themeColor="accent3" w:themeTint="98" w:sz="4" w:space="0"/>
      </w:tblBorders>
    </w:tblPr>
    <w:tblStylePr w:type="firstRow">
      <w:rPr>
        <w:b/>
        <w:color w:val="C9C9C9" w:themeColor="accent3" w:themeTint="98" w:themeShade="95"/>
      </w:rPr>
      <w:tblPr/>
      <w:tcPr>
        <w:tcBorders>
          <w:bottom w:val="single" w:color="C9C9C9" w:themeColor="accent3" w:themeTint="98" w:sz="4" w:space="0"/>
        </w:tcBorders>
      </w:tcPr>
    </w:tblStylePr>
    <w:tblStylePr w:type="lastRow">
      <w:rPr>
        <w:b/>
        <w:color w:val="C9C9C9" w:themeColor="accent3" w:themeTint="98" w:themeShade="95"/>
      </w:rPr>
      <w:tblPr/>
      <w:tcPr>
        <w:tcBorders>
          <w:top w:val="single" w:color="C9C9C9" w:themeColor="accent3" w:themeTint="98" w:sz="4" w:space="0"/>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styleId="Listentabelle6farbigAkzent41" w:customStyle="1">
    <w:name w:val="Listentabelle 6 farbig – Akzent 41"/>
    <w:basedOn w:val="NormaleTabelle"/>
    <w:uiPriority w:val="99"/>
    <w:pPr>
      <w:spacing w:after="0" w:line="240" w:lineRule="auto"/>
    </w:pPr>
    <w:tblPr>
      <w:tblStyleRowBandSize w:val="1"/>
      <w:tblStyleColBandSize w:val="1"/>
      <w:tblBorders>
        <w:top w:val="single" w:color="FFD865" w:themeColor="accent4" w:themeTint="9A" w:sz="4" w:space="0"/>
        <w:bottom w:val="single" w:color="FFD865" w:themeColor="accent4" w:themeTint="9A" w:sz="4" w:space="0"/>
      </w:tblBorders>
    </w:tblPr>
    <w:tblStylePr w:type="firstRow">
      <w:rPr>
        <w:b/>
        <w:color w:val="FFD865" w:themeColor="accent4" w:themeTint="9A" w:themeShade="95"/>
      </w:rPr>
      <w:tblPr/>
      <w:tcPr>
        <w:tcBorders>
          <w:bottom w:val="single" w:color="FFD865" w:themeColor="accent4" w:themeTint="9A" w:sz="4" w:space="0"/>
        </w:tcBorders>
      </w:tcPr>
    </w:tblStylePr>
    <w:tblStylePr w:type="lastRow">
      <w:rPr>
        <w:b/>
        <w:color w:val="FFD865" w:themeColor="accent4" w:themeTint="9A" w:themeShade="95"/>
      </w:rPr>
      <w:tblPr/>
      <w:tcPr>
        <w:tcBorders>
          <w:top w:val="single" w:color="FFD865" w:themeColor="accent4" w:themeTint="9A" w:sz="4" w:space="0"/>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styleId="Listentabelle6farbigAkzent51" w:customStyle="1">
    <w:name w:val="Listentabelle 6 farbig – Akzent 51"/>
    <w:basedOn w:val="NormaleTabelle"/>
    <w:uiPriority w:val="99"/>
    <w:pPr>
      <w:spacing w:after="0" w:line="240" w:lineRule="auto"/>
    </w:pPr>
    <w:tblPr>
      <w:tblStyleRowBandSize w:val="1"/>
      <w:tblStyleColBandSize w:val="1"/>
      <w:tblBorders>
        <w:top w:val="single" w:color="9BC2E5" w:themeColor="accent5" w:themeTint="9A" w:sz="4" w:space="0"/>
        <w:bottom w:val="single" w:color="9BC2E5" w:themeColor="accent5" w:themeTint="9A" w:sz="4" w:space="0"/>
      </w:tblBorders>
    </w:tblPr>
    <w:tblStylePr w:type="firstRow">
      <w:rPr>
        <w:b/>
        <w:color w:val="9BC2E5" w:themeColor="accent5" w:themeTint="9A" w:themeShade="95"/>
      </w:rPr>
      <w:tblPr/>
      <w:tcPr>
        <w:tcBorders>
          <w:bottom w:val="single" w:color="9BC2E5" w:themeColor="accent5" w:themeTint="9A" w:sz="4" w:space="0"/>
        </w:tcBorders>
      </w:tcPr>
    </w:tblStylePr>
    <w:tblStylePr w:type="lastRow">
      <w:rPr>
        <w:b/>
        <w:color w:val="9BC2E5" w:themeColor="accent5" w:themeTint="9A" w:themeShade="95"/>
      </w:rPr>
      <w:tblPr/>
      <w:tcPr>
        <w:tcBorders>
          <w:top w:val="single" w:color="9BC2E5" w:themeColor="accent5" w:themeTint="9A" w:sz="4" w:space="0"/>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styleId="Listentabelle6farbigAkzent61" w:customStyle="1">
    <w:name w:val="Listentabelle 6 farbig – Akzent 61"/>
    <w:basedOn w:val="NormaleTabelle"/>
    <w:uiPriority w:val="99"/>
    <w:pPr>
      <w:spacing w:after="0" w:line="240" w:lineRule="auto"/>
    </w:pPr>
    <w:tblPr>
      <w:tblStyleRowBandSize w:val="1"/>
      <w:tblStyleColBandSize w:val="1"/>
      <w:tblBorders>
        <w:top w:val="single" w:color="A9D08E" w:themeColor="accent6" w:themeTint="98" w:sz="4" w:space="0"/>
        <w:bottom w:val="single" w:color="A9D08E" w:themeColor="accent6" w:themeTint="98" w:sz="4" w:space="0"/>
      </w:tblBorders>
    </w:tblPr>
    <w:tblStylePr w:type="firstRow">
      <w:rPr>
        <w:b/>
        <w:color w:val="A9D08E" w:themeColor="accent6" w:themeTint="98" w:themeShade="95"/>
      </w:rPr>
      <w:tblPr/>
      <w:tcPr>
        <w:tcBorders>
          <w:bottom w:val="single" w:color="A9D08E" w:themeColor="accent6" w:themeTint="98" w:sz="4" w:space="0"/>
        </w:tcBorders>
      </w:tcPr>
    </w:tblStylePr>
    <w:tblStylePr w:type="lastRow">
      <w:rPr>
        <w:b/>
        <w:color w:val="A9D08E" w:themeColor="accent6" w:themeTint="98" w:themeShade="95"/>
      </w:rPr>
      <w:tblPr/>
      <w:tcPr>
        <w:tcBorders>
          <w:top w:val="single" w:color="A9D08E" w:themeColor="accent6" w:themeTint="98" w:sz="4" w:space="0"/>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color="7F7F7F" w:themeColor="text1" w:themeTint="80" w:sz="4" w:space="0"/>
      </w:tblBorders>
    </w:tblPr>
    <w:tblStylePr w:type="firstRow">
      <w:rPr>
        <w:rFonts w:ascii="Arial" w:hAnsi="Arial"/>
        <w:i/>
        <w:color w:val="7F7F7F" w:themeColor="text1" w:themeTint="80" w:themeShade="95"/>
        <w:sz w:val="22"/>
      </w:rPr>
      <w:tblPr/>
      <w:tcPr>
        <w:tcBorders>
          <w:top w:val="none" w:color="auto" w:sz="0" w:space="0"/>
          <w:left w:val="none" w:color="auto" w:sz="0" w:space="0"/>
          <w:bottom w:val="single" w:color="7F7F7F" w:themeColor="text1" w:themeTint="80" w:sz="4" w:space="0"/>
          <w:right w:val="none" w:color="auto" w:sz="0" w:space="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color="7F7F7F" w:themeColor="text1" w:themeTint="80" w:sz="4" w:space="0"/>
          <w:left w:val="none" w:color="auto" w:sz="0" w:space="0"/>
          <w:bottom w:val="none" w:color="auto" w:sz="0" w:space="0"/>
          <w:right w:val="none" w:color="auto" w:sz="0" w:space="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color="auto" w:sz="0" w:space="0"/>
          <w:left w:val="none" w:color="auto" w:sz="0" w:space="0"/>
          <w:bottom w:val="none" w:color="auto" w:sz="0" w:space="0"/>
          <w:right w:val="single" w:color="7F7F7F" w:themeColor="text1" w:themeTint="80" w:sz="4" w:space="0"/>
        </w:tcBorders>
        <w:shd w:val="clear" w:color="FFFFFF" w:fill="auto"/>
      </w:tcPr>
    </w:tblStylePr>
    <w:tblStylePr w:type="lastCol">
      <w:rPr>
        <w:rFonts w:ascii="Arial" w:hAnsi="Arial"/>
        <w:i/>
        <w:color w:val="7F7F7F" w:themeColor="text1" w:themeTint="80" w:themeShade="95"/>
        <w:sz w:val="22"/>
      </w:rPr>
      <w:tblPr/>
      <w:tcPr>
        <w:tcBorders>
          <w:top w:val="none" w:color="auto" w:sz="0" w:space="0"/>
          <w:left w:val="single" w:color="7F7F7F" w:themeColor="text1" w:themeTint="80" w:sz="4" w:space="0"/>
          <w:bottom w:val="none" w:color="auto" w:sz="0" w:space="0"/>
          <w:right w:val="none" w:color="auto" w:sz="0" w:space="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styleId="Listentabelle7farbigAkzent11" w:customStyle="1">
    <w:name w:val="Listentabelle 7 farbig – Akzent 11"/>
    <w:basedOn w:val="NormaleTabelle"/>
    <w:uiPriority w:val="99"/>
    <w:pPr>
      <w:spacing w:after="0" w:line="240" w:lineRule="auto"/>
    </w:pPr>
    <w:tblPr>
      <w:tblStyleRowBandSize w:val="1"/>
      <w:tblStyleColBandSize w:val="1"/>
      <w:tblBorders>
        <w:right w:val="single" w:color="4472C4" w:themeColor="accent1" w:sz="4" w:space="0"/>
      </w:tblBorders>
    </w:tblPr>
    <w:tblStylePr w:type="firstRow">
      <w:rPr>
        <w:rFonts w:ascii="Arial" w:hAnsi="Arial"/>
        <w:i/>
        <w:color w:val="254175" w:themeColor="accent1" w:themeShade="95"/>
        <w:sz w:val="22"/>
      </w:rPr>
      <w:tblPr/>
      <w:tcPr>
        <w:tcBorders>
          <w:top w:val="none" w:color="auto" w:sz="0" w:space="0"/>
          <w:left w:val="none" w:color="auto" w:sz="0" w:space="0"/>
          <w:bottom w:val="single" w:color="4472C4" w:themeColor="accent1" w:sz="4" w:space="0"/>
          <w:right w:val="none" w:color="auto" w:sz="0" w:space="0"/>
        </w:tcBorders>
        <w:shd w:val="clear" w:color="FFFFFF" w:themeColor="light1" w:fill="FFFFFF" w:themeFill="light1"/>
      </w:tcPr>
    </w:tblStylePr>
    <w:tblStylePr w:type="lastRow">
      <w:rPr>
        <w:rFonts w:ascii="Arial" w:hAnsi="Arial"/>
        <w:i/>
        <w:color w:val="254175" w:themeColor="accent1" w:themeShade="95"/>
        <w:sz w:val="22"/>
      </w:rPr>
      <w:tblPr/>
      <w:tcPr>
        <w:tcBorders>
          <w:top w:val="single" w:color="4472C4" w:themeColor="accent1" w:sz="4" w:space="0"/>
          <w:left w:val="none" w:color="auto" w:sz="0" w:space="0"/>
          <w:bottom w:val="none" w:color="auto" w:sz="0" w:space="0"/>
          <w:right w:val="none" w:color="auto" w:sz="0" w:space="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color="auto" w:sz="0" w:space="0"/>
          <w:left w:val="none" w:color="auto" w:sz="0" w:space="0"/>
          <w:bottom w:val="none" w:color="auto" w:sz="0" w:space="0"/>
          <w:right w:val="single" w:color="4472C4" w:themeColor="accent1" w:sz="4" w:space="0"/>
        </w:tcBorders>
        <w:shd w:val="clear" w:color="FFFFFF" w:fill="auto"/>
      </w:tcPr>
    </w:tblStylePr>
    <w:tblStylePr w:type="lastCol">
      <w:rPr>
        <w:rFonts w:ascii="Arial" w:hAnsi="Arial"/>
        <w:i/>
        <w:color w:val="254175" w:themeColor="accent1" w:themeShade="95"/>
        <w:sz w:val="22"/>
      </w:rPr>
      <w:tblPr/>
      <w:tcPr>
        <w:tcBorders>
          <w:top w:val="none" w:color="auto" w:sz="0" w:space="0"/>
          <w:left w:val="single" w:color="4472C4" w:themeColor="accent1" w:sz="4" w:space="0"/>
          <w:bottom w:val="none" w:color="auto" w:sz="0" w:space="0"/>
          <w:right w:val="none" w:color="auto" w:sz="0" w:space="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styleId="Listentabelle7farbigAkzent21" w:customStyle="1">
    <w:name w:val="Listentabelle 7 farbig – Akzent 21"/>
    <w:basedOn w:val="NormaleTabelle"/>
    <w:uiPriority w:val="99"/>
    <w:pPr>
      <w:spacing w:after="0" w:line="240" w:lineRule="auto"/>
    </w:pPr>
    <w:tblPr>
      <w:tblStyleRowBandSize w:val="1"/>
      <w:tblStyleColBandSize w:val="1"/>
      <w:tblBorders>
        <w:right w:val="single" w:color="F4B184" w:themeColor="accent2" w:themeTint="97" w:sz="4" w:space="0"/>
      </w:tblBorders>
    </w:tblPr>
    <w:tblStylePr w:type="firstRow">
      <w:rPr>
        <w:rFonts w:ascii="Arial" w:hAnsi="Arial"/>
        <w:i/>
        <w:color w:val="F4B184" w:themeColor="accent2" w:themeTint="97" w:themeShade="95"/>
        <w:sz w:val="22"/>
      </w:rPr>
      <w:tblPr/>
      <w:tcPr>
        <w:tcBorders>
          <w:top w:val="none" w:color="auto" w:sz="0" w:space="0"/>
          <w:left w:val="none" w:color="auto" w:sz="0" w:space="0"/>
          <w:bottom w:val="single" w:color="F4B184" w:themeColor="accent2" w:themeTint="97" w:sz="4" w:space="0"/>
          <w:right w:val="none" w:color="auto" w:sz="0" w:space="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color="F4B184" w:themeColor="accent2" w:themeTint="97" w:sz="4" w:space="0"/>
          <w:left w:val="none" w:color="auto" w:sz="0" w:space="0"/>
          <w:bottom w:val="none" w:color="auto" w:sz="0" w:space="0"/>
          <w:right w:val="none" w:color="auto" w:sz="0" w:space="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color="auto" w:sz="0" w:space="0"/>
          <w:left w:val="none" w:color="auto" w:sz="0" w:space="0"/>
          <w:bottom w:val="none" w:color="auto" w:sz="0" w:space="0"/>
          <w:right w:val="single" w:color="F4B184" w:themeColor="accent2" w:themeTint="97" w:sz="4" w:space="0"/>
        </w:tcBorders>
        <w:shd w:val="clear" w:color="FFFFFF" w:fill="auto"/>
      </w:tcPr>
    </w:tblStylePr>
    <w:tblStylePr w:type="lastCol">
      <w:rPr>
        <w:rFonts w:ascii="Arial" w:hAnsi="Arial"/>
        <w:i/>
        <w:color w:val="F4B184" w:themeColor="accent2" w:themeTint="97" w:themeShade="95"/>
        <w:sz w:val="22"/>
      </w:rPr>
      <w:tblPr/>
      <w:tcPr>
        <w:tcBorders>
          <w:top w:val="none" w:color="auto" w:sz="0" w:space="0"/>
          <w:left w:val="single" w:color="F4B184" w:themeColor="accent2" w:themeTint="97" w:sz="4" w:space="0"/>
          <w:bottom w:val="none" w:color="auto" w:sz="0" w:space="0"/>
          <w:right w:val="none" w:color="auto" w:sz="0" w:space="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styleId="Listentabelle7farbigAkzent31" w:customStyle="1">
    <w:name w:val="Listentabelle 7 farbig – Akzent 31"/>
    <w:basedOn w:val="NormaleTabelle"/>
    <w:uiPriority w:val="99"/>
    <w:pPr>
      <w:spacing w:after="0" w:line="240" w:lineRule="auto"/>
    </w:pPr>
    <w:tblPr>
      <w:tblStyleRowBandSize w:val="1"/>
      <w:tblStyleColBandSize w:val="1"/>
      <w:tblBorders>
        <w:right w:val="single" w:color="C9C9C9" w:themeColor="accent3" w:themeTint="98" w:sz="4" w:space="0"/>
      </w:tblBorders>
    </w:tblPr>
    <w:tblStylePr w:type="firstRow">
      <w:rPr>
        <w:rFonts w:ascii="Arial" w:hAnsi="Arial"/>
        <w:i/>
        <w:color w:val="C9C9C9" w:themeColor="accent3" w:themeTint="98" w:themeShade="95"/>
        <w:sz w:val="22"/>
      </w:rPr>
      <w:tblPr/>
      <w:tcPr>
        <w:tcBorders>
          <w:top w:val="none" w:color="auto" w:sz="0" w:space="0"/>
          <w:left w:val="none" w:color="auto" w:sz="0" w:space="0"/>
          <w:bottom w:val="single" w:color="C9C9C9" w:themeColor="accent3" w:themeTint="98" w:sz="4" w:space="0"/>
          <w:right w:val="none" w:color="auto" w:sz="0" w:space="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color="C9C9C9" w:themeColor="accent3" w:themeTint="98" w:sz="4" w:space="0"/>
          <w:left w:val="none" w:color="auto" w:sz="0" w:space="0"/>
          <w:bottom w:val="none" w:color="auto" w:sz="0" w:space="0"/>
          <w:right w:val="none" w:color="auto" w:sz="0" w:space="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color="auto" w:sz="0" w:space="0"/>
          <w:left w:val="none" w:color="auto" w:sz="0" w:space="0"/>
          <w:bottom w:val="none" w:color="auto" w:sz="0" w:space="0"/>
          <w:right w:val="single" w:color="C9C9C9" w:themeColor="accent3" w:themeTint="98" w:sz="4" w:space="0"/>
        </w:tcBorders>
        <w:shd w:val="clear" w:color="FFFFFF" w:fill="auto"/>
      </w:tcPr>
    </w:tblStylePr>
    <w:tblStylePr w:type="lastCol">
      <w:rPr>
        <w:rFonts w:ascii="Arial" w:hAnsi="Arial"/>
        <w:i/>
        <w:color w:val="C9C9C9" w:themeColor="accent3" w:themeTint="98" w:themeShade="95"/>
        <w:sz w:val="22"/>
      </w:rPr>
      <w:tblPr/>
      <w:tcPr>
        <w:tcBorders>
          <w:top w:val="none" w:color="auto" w:sz="0" w:space="0"/>
          <w:left w:val="single" w:color="C9C9C9" w:themeColor="accent3" w:themeTint="98" w:sz="4" w:space="0"/>
          <w:bottom w:val="none" w:color="auto" w:sz="0" w:space="0"/>
          <w:right w:val="none" w:color="auto" w:sz="0" w:space="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styleId="Listentabelle7farbigAkzent41" w:customStyle="1">
    <w:name w:val="Listentabelle 7 farbig – Akzent 41"/>
    <w:basedOn w:val="NormaleTabelle"/>
    <w:uiPriority w:val="99"/>
    <w:pPr>
      <w:spacing w:after="0" w:line="240" w:lineRule="auto"/>
    </w:pPr>
    <w:tblPr>
      <w:tblStyleRowBandSize w:val="1"/>
      <w:tblStyleColBandSize w:val="1"/>
      <w:tblBorders>
        <w:right w:val="single" w:color="FFD865" w:themeColor="accent4" w:themeTint="9A" w:sz="4" w:space="0"/>
      </w:tblBorders>
    </w:tblPr>
    <w:tblStylePr w:type="firstRow">
      <w:rPr>
        <w:rFonts w:ascii="Arial" w:hAnsi="Arial"/>
        <w:i/>
        <w:color w:val="FFD865" w:themeColor="accent4" w:themeTint="9A" w:themeShade="95"/>
        <w:sz w:val="22"/>
      </w:rPr>
      <w:tblPr/>
      <w:tcPr>
        <w:tcBorders>
          <w:top w:val="none" w:color="auto" w:sz="0" w:space="0"/>
          <w:left w:val="none" w:color="auto" w:sz="0" w:space="0"/>
          <w:bottom w:val="single" w:color="FFD865" w:themeColor="accent4" w:themeTint="9A" w:sz="4" w:space="0"/>
          <w:right w:val="none" w:color="auto" w:sz="0" w:space="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color="FFD865" w:themeColor="accent4" w:themeTint="9A" w:sz="4" w:space="0"/>
          <w:left w:val="none" w:color="auto" w:sz="0" w:space="0"/>
          <w:bottom w:val="none" w:color="auto" w:sz="0" w:space="0"/>
          <w:right w:val="none" w:color="auto" w:sz="0" w:space="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color="auto" w:sz="0" w:space="0"/>
          <w:left w:val="none" w:color="auto" w:sz="0" w:space="0"/>
          <w:bottom w:val="none" w:color="auto" w:sz="0" w:space="0"/>
          <w:right w:val="single" w:color="FFD865" w:themeColor="accent4" w:themeTint="9A" w:sz="4" w:space="0"/>
        </w:tcBorders>
        <w:shd w:val="clear" w:color="FFFFFF" w:fill="auto"/>
      </w:tcPr>
    </w:tblStylePr>
    <w:tblStylePr w:type="lastCol">
      <w:rPr>
        <w:rFonts w:ascii="Arial" w:hAnsi="Arial"/>
        <w:i/>
        <w:color w:val="FFD865" w:themeColor="accent4" w:themeTint="9A" w:themeShade="95"/>
        <w:sz w:val="22"/>
      </w:rPr>
      <w:tblPr/>
      <w:tcPr>
        <w:tcBorders>
          <w:top w:val="none" w:color="auto" w:sz="0" w:space="0"/>
          <w:left w:val="single" w:color="FFD865" w:themeColor="accent4" w:themeTint="9A" w:sz="4" w:space="0"/>
          <w:bottom w:val="none" w:color="auto" w:sz="0" w:space="0"/>
          <w:right w:val="none" w:color="auto" w:sz="0" w:space="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styleId="Listentabelle7farbigAkzent51" w:customStyle="1">
    <w:name w:val="Listentabelle 7 farbig – Akzent 51"/>
    <w:basedOn w:val="NormaleTabelle"/>
    <w:uiPriority w:val="99"/>
    <w:pPr>
      <w:spacing w:after="0" w:line="240" w:lineRule="auto"/>
    </w:pPr>
    <w:tblPr>
      <w:tblStyleRowBandSize w:val="1"/>
      <w:tblStyleColBandSize w:val="1"/>
      <w:tblBorders>
        <w:right w:val="single" w:color="9BC2E5" w:themeColor="accent5" w:themeTint="9A" w:sz="4" w:space="0"/>
      </w:tblBorders>
    </w:tblPr>
    <w:tblStylePr w:type="firstRow">
      <w:rPr>
        <w:rFonts w:ascii="Arial" w:hAnsi="Arial"/>
        <w:i/>
        <w:color w:val="9BC2E5" w:themeColor="accent5" w:themeTint="9A" w:themeShade="95"/>
        <w:sz w:val="22"/>
      </w:rPr>
      <w:tblPr/>
      <w:tcPr>
        <w:tcBorders>
          <w:top w:val="none" w:color="auto" w:sz="0" w:space="0"/>
          <w:left w:val="none" w:color="auto" w:sz="0" w:space="0"/>
          <w:bottom w:val="single" w:color="9BC2E5" w:themeColor="accent5" w:themeTint="9A" w:sz="4" w:space="0"/>
          <w:right w:val="none" w:color="auto" w:sz="0" w:space="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color="9BC2E5" w:themeColor="accent5" w:themeTint="9A" w:sz="4" w:space="0"/>
          <w:left w:val="none" w:color="auto" w:sz="0" w:space="0"/>
          <w:bottom w:val="none" w:color="auto" w:sz="0" w:space="0"/>
          <w:right w:val="none" w:color="auto" w:sz="0" w:space="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color="auto" w:sz="0" w:space="0"/>
          <w:left w:val="none" w:color="auto" w:sz="0" w:space="0"/>
          <w:bottom w:val="none" w:color="auto" w:sz="0" w:space="0"/>
          <w:right w:val="single" w:color="9BC2E5" w:themeColor="accent5" w:themeTint="9A" w:sz="4" w:space="0"/>
        </w:tcBorders>
        <w:shd w:val="clear" w:color="FFFFFF" w:fill="auto"/>
      </w:tcPr>
    </w:tblStylePr>
    <w:tblStylePr w:type="lastCol">
      <w:rPr>
        <w:rFonts w:ascii="Arial" w:hAnsi="Arial"/>
        <w:i/>
        <w:color w:val="9BC2E5" w:themeColor="accent5" w:themeTint="9A" w:themeShade="95"/>
        <w:sz w:val="22"/>
      </w:rPr>
      <w:tblPr/>
      <w:tcPr>
        <w:tcBorders>
          <w:top w:val="none" w:color="auto" w:sz="0" w:space="0"/>
          <w:left w:val="single" w:color="9BC2E5" w:themeColor="accent5" w:themeTint="9A" w:sz="4" w:space="0"/>
          <w:bottom w:val="none" w:color="auto" w:sz="0" w:space="0"/>
          <w:right w:val="none" w:color="auto" w:sz="0" w:space="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styleId="Listentabelle7farbigAkzent61" w:customStyle="1">
    <w:name w:val="Listentabelle 7 farbig – Akzent 61"/>
    <w:basedOn w:val="NormaleTabelle"/>
    <w:uiPriority w:val="99"/>
    <w:pPr>
      <w:spacing w:after="0" w:line="240" w:lineRule="auto"/>
    </w:pPr>
    <w:tblPr>
      <w:tblStyleRowBandSize w:val="1"/>
      <w:tblStyleColBandSize w:val="1"/>
      <w:tblBorders>
        <w:right w:val="single" w:color="A9D08E" w:themeColor="accent6" w:themeTint="98" w:sz="4" w:space="0"/>
      </w:tblBorders>
    </w:tblPr>
    <w:tblStylePr w:type="firstRow">
      <w:rPr>
        <w:rFonts w:ascii="Arial" w:hAnsi="Arial"/>
        <w:i/>
        <w:color w:val="A9D08E" w:themeColor="accent6" w:themeTint="98" w:themeShade="95"/>
        <w:sz w:val="22"/>
      </w:rPr>
      <w:tblPr/>
      <w:tcPr>
        <w:tcBorders>
          <w:top w:val="none" w:color="auto" w:sz="0" w:space="0"/>
          <w:left w:val="none" w:color="auto" w:sz="0" w:space="0"/>
          <w:bottom w:val="single" w:color="A9D08E" w:themeColor="accent6" w:themeTint="98" w:sz="4" w:space="0"/>
          <w:right w:val="none" w:color="auto" w:sz="0" w:space="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color="A9D08E" w:themeColor="accent6" w:themeTint="98" w:sz="4" w:space="0"/>
          <w:left w:val="none" w:color="auto" w:sz="0" w:space="0"/>
          <w:bottom w:val="none" w:color="auto" w:sz="0" w:space="0"/>
          <w:right w:val="none" w:color="auto" w:sz="0" w:space="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color="auto" w:sz="0" w:space="0"/>
          <w:left w:val="none" w:color="auto" w:sz="0" w:space="0"/>
          <w:bottom w:val="none" w:color="auto" w:sz="0" w:space="0"/>
          <w:right w:val="single" w:color="A9D08E" w:themeColor="accent6" w:themeTint="98" w:sz="4" w:space="0"/>
        </w:tcBorders>
        <w:shd w:val="clear" w:color="FFFFFF" w:fill="auto"/>
      </w:tcPr>
    </w:tblStylePr>
    <w:tblStylePr w:type="lastCol">
      <w:rPr>
        <w:rFonts w:ascii="Arial" w:hAnsi="Arial"/>
        <w:i/>
        <w:color w:val="A9D08E" w:themeColor="accent6" w:themeTint="98" w:themeShade="95"/>
        <w:sz w:val="22"/>
      </w:rPr>
      <w:tblPr/>
      <w:tcPr>
        <w:tcBorders>
          <w:top w:val="none" w:color="auto" w:sz="0" w:space="0"/>
          <w:left w:val="single" w:color="A9D08E" w:themeColor="accent6" w:themeTint="98" w:sz="4" w:space="0"/>
          <w:bottom w:val="none" w:color="auto" w:sz="0" w:space="0"/>
          <w:right w:val="none" w:color="auto" w:sz="0" w:space="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Lined-Accent" w:customStyle="1">
    <w:name w:val="Lined - Accent"/>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styleId="Lined-Accent1" w:customStyle="1">
    <w:name w:val="Lined - Accent 1"/>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styleId="Lined-Accent2" w:customStyle="1">
    <w:name w:val="Lined - Accent 2"/>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styleId="Lined-Accent3" w:customStyle="1">
    <w:name w:val="Lined - Accent 3"/>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styleId="Lined-Accent4" w:customStyle="1">
    <w:name w:val="Lined - Accent 4"/>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styleId="Lined-Accent5" w:customStyle="1">
    <w:name w:val="Lined - Accent 5"/>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styleId="Lined-Accent6" w:customStyle="1">
    <w:name w:val="Lined - Accent 6"/>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styleId="BorderedLined-Accent" w:customStyle="1">
    <w:name w:val="Bordered &amp; Lined - Accent"/>
    <w:basedOn w:val="NormaleTabelle"/>
    <w:uiPriority w:val="99"/>
    <w:pPr>
      <w:spacing w:after="0" w:line="240" w:lineRule="auto"/>
    </w:pPr>
    <w:rPr>
      <w:color w:val="404040"/>
      <w:sz w:val="20"/>
      <w:szCs w:val="20"/>
      <w:lang w:eastAsia="de-DE"/>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styleId="BorderedLined-Accent1" w:customStyle="1">
    <w:name w:val="Bordered &amp; Lined - Accent 1"/>
    <w:basedOn w:val="NormaleTabelle"/>
    <w:uiPriority w:val="99"/>
    <w:pPr>
      <w:spacing w:after="0" w:line="240" w:lineRule="auto"/>
    </w:pPr>
    <w:rPr>
      <w:color w:val="404040"/>
      <w:sz w:val="20"/>
      <w:szCs w:val="20"/>
      <w:lang w:eastAsia="de-DE"/>
    </w:rPr>
    <w:tblPr>
      <w:tblStyleRowBandSize w:val="1"/>
      <w:tblStyleColBandSize w:val="1"/>
      <w:tblBorders>
        <w:top w:val="single" w:color="254175" w:themeColor="accent1" w:themeShade="95" w:sz="4" w:space="0"/>
        <w:left w:val="single" w:color="254175" w:themeColor="accent1" w:themeShade="95" w:sz="4" w:space="0"/>
        <w:bottom w:val="single" w:color="254175" w:themeColor="accent1" w:themeShade="95" w:sz="4" w:space="0"/>
        <w:right w:val="single" w:color="254175" w:themeColor="accent1" w:themeShade="95" w:sz="4" w:space="0"/>
        <w:insideH w:val="single" w:color="254175" w:themeColor="accent1" w:themeShade="95" w:sz="4" w:space="0"/>
        <w:insideV w:val="single" w:color="254175" w:themeColor="accent1" w:themeShade="95" w:sz="4" w:space="0"/>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styleId="BorderedLined-Accent2" w:customStyle="1">
    <w:name w:val="Bordered &amp; Lined - Accent 2"/>
    <w:basedOn w:val="NormaleTabelle"/>
    <w:uiPriority w:val="99"/>
    <w:pPr>
      <w:spacing w:after="0" w:line="240" w:lineRule="auto"/>
    </w:pPr>
    <w:rPr>
      <w:color w:val="404040"/>
      <w:sz w:val="20"/>
      <w:szCs w:val="20"/>
      <w:lang w:eastAsia="de-DE"/>
    </w:rPr>
    <w:tblPr>
      <w:tblStyleRowBandSize w:val="1"/>
      <w:tblStyleColBandSize w:val="1"/>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styleId="BorderedLined-Accent3" w:customStyle="1">
    <w:name w:val="Bordered &amp; Lined - Accent 3"/>
    <w:basedOn w:val="NormaleTabelle"/>
    <w:uiPriority w:val="99"/>
    <w:pPr>
      <w:spacing w:after="0" w:line="240" w:lineRule="auto"/>
    </w:pPr>
    <w:rPr>
      <w:color w:val="404040"/>
      <w:sz w:val="20"/>
      <w:szCs w:val="20"/>
      <w:lang w:eastAsia="de-DE"/>
    </w:rPr>
    <w:tblPr>
      <w:tblStyleRowBandSize w:val="1"/>
      <w:tblStyleColBandSize w:val="1"/>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styleId="BorderedLined-Accent4" w:customStyle="1">
    <w:name w:val="Bordered &amp; Lined - Accent 4"/>
    <w:basedOn w:val="NormaleTabelle"/>
    <w:uiPriority w:val="99"/>
    <w:pPr>
      <w:spacing w:after="0" w:line="240" w:lineRule="auto"/>
    </w:pPr>
    <w:rPr>
      <w:color w:val="404040"/>
      <w:sz w:val="20"/>
      <w:szCs w:val="20"/>
      <w:lang w:eastAsia="de-DE"/>
    </w:rPr>
    <w:tblPr>
      <w:tblStyleRowBandSize w:val="1"/>
      <w:tblStyleColBandSize w:val="1"/>
      <w:tblBorders>
        <w:top w:val="single" w:color="957000" w:themeColor="accent4" w:themeShade="95" w:sz="4" w:space="0"/>
        <w:left w:val="single" w:color="957000" w:themeColor="accent4" w:themeShade="95" w:sz="4" w:space="0"/>
        <w:bottom w:val="single" w:color="957000" w:themeColor="accent4" w:themeShade="95" w:sz="4" w:space="0"/>
        <w:right w:val="single" w:color="957000" w:themeColor="accent4" w:themeShade="95" w:sz="4" w:space="0"/>
        <w:insideH w:val="single" w:color="957000" w:themeColor="accent4" w:themeShade="95" w:sz="4" w:space="0"/>
        <w:insideV w:val="single" w:color="957000" w:themeColor="accent4" w:themeShade="95" w:sz="4" w:space="0"/>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styleId="BorderedLined-Accent5" w:customStyle="1">
    <w:name w:val="Bordered &amp; Lined - Accent 5"/>
    <w:basedOn w:val="NormaleTabelle"/>
    <w:uiPriority w:val="99"/>
    <w:pPr>
      <w:spacing w:after="0" w:line="240" w:lineRule="auto"/>
    </w:pPr>
    <w:rPr>
      <w:color w:val="404040"/>
      <w:sz w:val="20"/>
      <w:szCs w:val="20"/>
      <w:lang w:eastAsia="de-DE"/>
    </w:rPr>
    <w:tblPr>
      <w:tblStyleRowBandSize w:val="1"/>
      <w:tblStyleColBandSize w:val="1"/>
      <w:tblBorders>
        <w:top w:val="single" w:color="245A8D" w:themeColor="accent5" w:themeShade="95" w:sz="4" w:space="0"/>
        <w:left w:val="single" w:color="245A8D" w:themeColor="accent5" w:themeShade="95" w:sz="4" w:space="0"/>
        <w:bottom w:val="single" w:color="245A8D" w:themeColor="accent5" w:themeShade="95" w:sz="4" w:space="0"/>
        <w:right w:val="single" w:color="245A8D" w:themeColor="accent5" w:themeShade="95" w:sz="4" w:space="0"/>
        <w:insideH w:val="single" w:color="245A8D" w:themeColor="accent5" w:themeShade="95" w:sz="4" w:space="0"/>
        <w:insideV w:val="single" w:color="245A8D" w:themeColor="accent5" w:themeShade="95" w:sz="4" w:space="0"/>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styleId="BorderedLined-Accent6" w:customStyle="1">
    <w:name w:val="Bordered &amp; Lined - Accent 6"/>
    <w:basedOn w:val="NormaleTabelle"/>
    <w:uiPriority w:val="99"/>
    <w:pPr>
      <w:spacing w:after="0" w:line="240" w:lineRule="auto"/>
    </w:pPr>
    <w:rPr>
      <w:color w:val="404040"/>
      <w:sz w:val="20"/>
      <w:szCs w:val="20"/>
      <w:lang w:eastAsia="de-DE"/>
    </w:rPr>
    <w:tblPr>
      <w:tblStyleRowBandSize w:val="1"/>
      <w:tblStyleColBandSize w:val="1"/>
      <w:tblBorders>
        <w:top w:val="single" w:color="416429" w:themeColor="accent6" w:themeShade="95" w:sz="4" w:space="0"/>
        <w:left w:val="single" w:color="416429" w:themeColor="accent6" w:themeShade="95" w:sz="4" w:space="0"/>
        <w:bottom w:val="single" w:color="416429" w:themeColor="accent6" w:themeShade="95" w:sz="4" w:space="0"/>
        <w:right w:val="single" w:color="416429" w:themeColor="accent6" w:themeShade="95" w:sz="4" w:space="0"/>
        <w:insideH w:val="single" w:color="416429" w:themeColor="accent6" w:themeShade="95" w:sz="4" w:space="0"/>
        <w:insideV w:val="single" w:color="416429" w:themeColor="accent6" w:themeShade="95" w:sz="4" w:space="0"/>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styleId="Bordered" w:customStyle="1">
    <w:name w:val="Bordered"/>
    <w:basedOn w:val="NormaleTabelle"/>
    <w:uiPriority w:val="99"/>
    <w:pPr>
      <w:spacing w:after="0" w:line="240" w:lineRule="auto"/>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firstRow">
      <w:rPr>
        <w:rFonts w:ascii="Arial" w:hAnsi="Arial"/>
        <w:color w:val="404040"/>
        <w:sz w:val="22"/>
      </w:rPr>
      <w:tblPr/>
      <w:tcPr>
        <w:tcBorders>
          <w:bottom w:val="single" w:color="7F7F7F" w:themeColor="text1" w:themeTint="80" w:sz="12" w:space="0"/>
        </w:tcBorders>
      </w:tcPr>
    </w:tblStylePr>
    <w:tblStylePr w:type="lastRow">
      <w:rPr>
        <w:rFonts w:ascii="Arial" w:hAnsi="Arial"/>
        <w:color w:val="404040"/>
        <w:sz w:val="22"/>
      </w:rPr>
      <w:tblPr/>
      <w:tcPr>
        <w:tcBorders>
          <w:top w:val="single" w:color="7F7F7F"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blPr/>
      <w:tcPr>
        <w:tcBorders>
          <w:left w:val="single" w:color="7F7F7F" w:themeColor="text1" w:themeTint="80" w:sz="12" w:space="0"/>
        </w:tcBorders>
      </w:tcPr>
    </w:tblStylePr>
    <w:tblStylePr w:type="band1Horz">
      <w:rPr>
        <w:rFonts w:ascii="Arial" w:hAnsi="Arial"/>
        <w:color w:val="404040"/>
        <w:sz w:val="22"/>
      </w:rPr>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style>
  <w:style w:type="table" w:styleId="Bordered-Accent1" w:customStyle="1">
    <w:name w:val="Bordered - Accent 1"/>
    <w:basedOn w:val="NormaleTabelle"/>
    <w:uiPriority w:val="99"/>
    <w:pPr>
      <w:spacing w:after="0" w:line="240" w:lineRule="auto"/>
    </w:pPr>
    <w:tblPr>
      <w:tblStyleRowBandSize w:val="1"/>
      <w:tblStyleColBandSize w:val="1"/>
      <w:tbl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insideH w:val="single" w:color="B3C5E7" w:themeColor="accent1" w:themeTint="67" w:sz="4" w:space="0"/>
        <w:insideV w:val="single" w:color="B3C5E7" w:themeColor="accent1" w:themeTint="67" w:sz="4" w:space="0"/>
      </w:tblBorders>
    </w:tblPr>
    <w:tblStylePr w:type="firstRow">
      <w:rPr>
        <w:rFonts w:ascii="Arial" w:hAnsi="Arial"/>
        <w:color w:val="404040"/>
        <w:sz w:val="22"/>
      </w:rPr>
      <w:tblPr/>
      <w:tcPr>
        <w:tcBorders>
          <w:bottom w:val="single" w:color="4472C4" w:themeColor="accent1" w:sz="12" w:space="0"/>
        </w:tcBorders>
      </w:tcPr>
    </w:tblStylePr>
    <w:tblStylePr w:type="lastRow">
      <w:rPr>
        <w:rFonts w:ascii="Arial" w:hAnsi="Arial"/>
        <w:color w:val="404040"/>
        <w:sz w:val="22"/>
      </w:rPr>
      <w:tblPr/>
      <w:tcPr>
        <w:tcBorders>
          <w:top w:val="single" w:color="4472C4" w:themeColor="accent1" w:sz="12" w:space="0"/>
        </w:tcBorders>
      </w:tcPr>
    </w:tblStylePr>
    <w:tblStylePr w:type="firstCol">
      <w:rPr>
        <w:rFonts w:ascii="Arial" w:hAnsi="Arial"/>
        <w:color w:val="404040"/>
        <w:sz w:val="22"/>
      </w:rPr>
    </w:tblStylePr>
    <w:tblStylePr w:type="lastCol">
      <w:rPr>
        <w:rFonts w:ascii="Arial" w:hAnsi="Arial"/>
        <w:color w:val="404040"/>
        <w:sz w:val="22"/>
      </w:rPr>
      <w:tblPr/>
      <w:tcPr>
        <w:tcBorders>
          <w:left w:val="single" w:color="4472C4" w:themeColor="accent1" w:sz="12" w:space="0"/>
        </w:tcBorders>
      </w:tcPr>
    </w:tblStylePr>
    <w:tblStylePr w:type="band1Horz">
      <w:rPr>
        <w:rFonts w:ascii="Arial" w:hAnsi="Arial"/>
        <w:color w:val="404040"/>
        <w:sz w:val="22"/>
      </w:rPr>
      <w:tblPr/>
      <w:tcPr>
        <w:tc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tcBorders>
      </w:tcPr>
    </w:tblStylePr>
  </w:style>
  <w:style w:type="table" w:styleId="Bordered-Accent2" w:customStyle="1">
    <w:name w:val="Bordered - Accent 2"/>
    <w:basedOn w:val="NormaleTabelle"/>
    <w:uiPriority w:val="99"/>
    <w:pPr>
      <w:spacing w:after="0" w:line="240" w:lineRule="auto"/>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rFonts w:ascii="Arial" w:hAnsi="Arial"/>
        <w:color w:val="404040"/>
        <w:sz w:val="22"/>
      </w:rPr>
      <w:tblPr/>
      <w:tcPr>
        <w:tcBorders>
          <w:bottom w:val="single" w:color="F4B184" w:themeColor="accent2" w:themeTint="97" w:sz="12" w:space="0"/>
        </w:tcBorders>
      </w:tcPr>
    </w:tblStylePr>
    <w:tblStylePr w:type="lastRow">
      <w:rPr>
        <w:rFonts w:ascii="Arial" w:hAnsi="Arial"/>
        <w:color w:val="404040"/>
        <w:sz w:val="22"/>
      </w:rPr>
      <w:tblPr/>
      <w:tcPr>
        <w:tcBorders>
          <w:top w:val="single" w:color="F4B184"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blPr/>
      <w:tcPr>
        <w:tcBorders>
          <w:left w:val="single" w:color="F4B184" w:themeColor="accent2" w:themeTint="97" w:sz="12" w:space="0"/>
        </w:tcBorders>
      </w:tcPr>
    </w:tblStylePr>
    <w:tblStylePr w:type="band1Horz">
      <w:rPr>
        <w:rFonts w:ascii="Arial" w:hAnsi="Arial"/>
        <w:color w:val="404040"/>
        <w:sz w:val="22"/>
      </w:rPr>
      <w:tbl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style>
  <w:style w:type="table" w:styleId="Bordered-Accent3" w:customStyle="1">
    <w:name w:val="Bordered - Accent 3"/>
    <w:basedOn w:val="NormaleTabelle"/>
    <w:uiPriority w:val="99"/>
    <w:pPr>
      <w:spacing w:after="0" w:line="240" w:lineRule="auto"/>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rFonts w:ascii="Arial" w:hAnsi="Arial"/>
        <w:color w:val="404040"/>
        <w:sz w:val="22"/>
      </w:rPr>
      <w:tblPr/>
      <w:tcPr>
        <w:tcBorders>
          <w:bottom w:val="single" w:color="C9C9C9" w:themeColor="accent3" w:themeTint="98" w:sz="12" w:space="0"/>
        </w:tcBorders>
      </w:tcPr>
    </w:tblStylePr>
    <w:tblStylePr w:type="lastRow">
      <w:rPr>
        <w:rFonts w:ascii="Arial" w:hAnsi="Arial"/>
        <w:color w:val="404040"/>
        <w:sz w:val="22"/>
      </w:rPr>
      <w:tblPr/>
      <w:tcPr>
        <w:tcBorders>
          <w:top w:val="single" w:color="C9C9C9"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blPr/>
      <w:tcPr>
        <w:tcBorders>
          <w:left w:val="single" w:color="C9C9C9" w:themeColor="accent3" w:themeTint="98" w:sz="12" w:space="0"/>
        </w:tcBorders>
      </w:tcPr>
    </w:tblStylePr>
    <w:tblStylePr w:type="band1Horz">
      <w:rPr>
        <w:rFonts w:ascii="Arial" w:hAnsi="Arial"/>
        <w:color w:val="404040"/>
        <w:sz w:val="22"/>
      </w:rPr>
      <w:tbl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style>
  <w:style w:type="table" w:styleId="Bordered-Accent4" w:customStyle="1">
    <w:name w:val="Bordered - Accent 4"/>
    <w:basedOn w:val="NormaleTabelle"/>
    <w:uiPriority w:val="99"/>
    <w:pPr>
      <w:spacing w:after="0" w:line="240" w:lineRule="auto"/>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firstRow">
      <w:rPr>
        <w:rFonts w:ascii="Arial" w:hAnsi="Arial"/>
        <w:color w:val="404040"/>
        <w:sz w:val="22"/>
      </w:rPr>
      <w:tblPr/>
      <w:tcPr>
        <w:tcBorders>
          <w:bottom w:val="single" w:color="FFD865" w:themeColor="accent4" w:themeTint="9A" w:sz="12" w:space="0"/>
        </w:tcBorders>
      </w:tcPr>
    </w:tblStylePr>
    <w:tblStylePr w:type="lastRow">
      <w:rPr>
        <w:rFonts w:ascii="Arial" w:hAnsi="Arial"/>
        <w:color w:val="404040"/>
        <w:sz w:val="22"/>
      </w:rPr>
      <w:tblPr/>
      <w:tcPr>
        <w:tcBorders>
          <w:top w:val="single" w:color="FFD865"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blPr/>
      <w:tcPr>
        <w:tcBorders>
          <w:left w:val="single" w:color="FFD865" w:themeColor="accent4" w:themeTint="9A" w:sz="12" w:space="0"/>
        </w:tcBorders>
      </w:tcPr>
    </w:tblStylePr>
    <w:tblStylePr w:type="band1Horz">
      <w:rPr>
        <w:rFonts w:ascii="Arial" w:hAnsi="Arial"/>
        <w:color w:val="404040"/>
        <w:sz w:val="22"/>
      </w:rPr>
      <w:tbl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style>
  <w:style w:type="table" w:styleId="Bordered-Accent5" w:customStyle="1">
    <w:name w:val="Bordered - Accent 5"/>
    <w:basedOn w:val="NormaleTabelle"/>
    <w:uiPriority w:val="99"/>
    <w:pPr>
      <w:spacing w:after="0" w:line="240" w:lineRule="auto"/>
    </w:pPr>
    <w:tblPr>
      <w:tblStyleRowBandSize w:val="1"/>
      <w:tblStyleColBandSize w:val="1"/>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Pr>
    <w:tblStylePr w:type="firstRow">
      <w:rPr>
        <w:rFonts w:ascii="Arial" w:hAnsi="Arial"/>
        <w:color w:val="404040"/>
        <w:sz w:val="22"/>
      </w:rPr>
      <w:tblPr/>
      <w:tcPr>
        <w:tcBorders>
          <w:bottom w:val="single" w:color="9BC2E5" w:themeColor="accent5" w:themeTint="9A" w:sz="12" w:space="0"/>
        </w:tcBorders>
      </w:tcPr>
    </w:tblStylePr>
    <w:tblStylePr w:type="lastRow">
      <w:rPr>
        <w:rFonts w:ascii="Arial" w:hAnsi="Arial"/>
        <w:color w:val="404040"/>
        <w:sz w:val="22"/>
      </w:rPr>
      <w:tblPr/>
      <w:tcPr>
        <w:tcBorders>
          <w:top w:val="single" w:color="9BC2E5"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blPr/>
      <w:tcPr>
        <w:tcBorders>
          <w:left w:val="single" w:color="9BC2E5" w:themeColor="accent5" w:themeTint="9A" w:sz="12" w:space="0"/>
        </w:tcBorders>
      </w:tcPr>
    </w:tblStylePr>
    <w:tblStylePr w:type="band1Horz">
      <w:rPr>
        <w:rFonts w:ascii="Arial" w:hAnsi="Arial"/>
        <w:color w:val="404040"/>
        <w:sz w:val="22"/>
      </w:rPr>
      <w:tblPr/>
      <w:tcPr>
        <w:tc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tcBorders>
      </w:tcPr>
    </w:tblStylePr>
  </w:style>
  <w:style w:type="table" w:styleId="Bordered-Accent6" w:customStyle="1">
    <w:name w:val="Bordered - Accent 6"/>
    <w:basedOn w:val="NormaleTabelle"/>
    <w:uiPriority w:val="99"/>
    <w:pPr>
      <w:spacing w:after="0" w:line="240" w:lineRule="auto"/>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rFonts w:ascii="Arial" w:hAnsi="Arial"/>
        <w:color w:val="404040"/>
        <w:sz w:val="22"/>
      </w:rPr>
      <w:tblPr/>
      <w:tcPr>
        <w:tcBorders>
          <w:bottom w:val="single" w:color="A9D08E" w:themeColor="accent6" w:themeTint="98" w:sz="12" w:space="0"/>
        </w:tcBorders>
      </w:tcPr>
    </w:tblStylePr>
    <w:tblStylePr w:type="lastRow">
      <w:rPr>
        <w:rFonts w:ascii="Arial" w:hAnsi="Arial"/>
        <w:color w:val="404040"/>
        <w:sz w:val="22"/>
      </w:rPr>
      <w:tblPr/>
      <w:tcPr>
        <w:tcBorders>
          <w:top w:val="single" w:color="A9D08E"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blPr/>
      <w:tcPr>
        <w:tcBorders>
          <w:left w:val="single" w:color="A9D08E" w:themeColor="accent6" w:themeTint="98" w:sz="12" w:space="0"/>
        </w:tcBorders>
      </w:tcPr>
    </w:tblStylePr>
    <w:tblStylePr w:type="band1Horz">
      <w:rPr>
        <w:rFonts w:ascii="Arial" w:hAnsi="Arial"/>
        <w:color w:val="404040"/>
        <w:sz w:val="22"/>
      </w:rPr>
      <w:tbl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styleId="FunotentextZchn" w:customStyle="1">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rPr>
      <w:sz w:val="20"/>
    </w:rPr>
  </w:style>
  <w:style w:type="character" w:styleId="EndnotentextZchn" w:customStyle="1">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qFormat/>
  </w:style>
  <w:style w:type="paragraph" w:styleId="Abbildungsverzeichnis">
    <w:name w:val="table of figures"/>
    <w:basedOn w:val="Standard"/>
    <w:next w:val="Standard"/>
    <w:uiPriority w:val="99"/>
    <w:unhideWhenUsed/>
    <w:pPr>
      <w:spacing w:after="0"/>
    </w:pPr>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styleId="KopfzeileZchn" w:customStyle="1">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styleId="FuzeileZchn" w:customStyle="1">
    <w:name w:val="Fußzeile Zchn"/>
    <w:basedOn w:val="Absatz-Standardschriftart"/>
    <w:link w:val="Fuzeile"/>
    <w:uiPriority w:val="99"/>
  </w:style>
  <w:style w:type="paragraph" w:styleId="Titel">
    <w:name w:val="Title"/>
    <w:basedOn w:val="Standard"/>
    <w:next w:val="Standard"/>
    <w:link w:val="TitelZchn"/>
    <w:uiPriority w:val="10"/>
    <w:qFormat/>
    <w:pPr>
      <w:spacing w:after="0" w:line="240" w:lineRule="auto"/>
      <w:contextualSpacing/>
    </w:pPr>
    <w:rPr>
      <w:rFonts w:asciiTheme="majorHAnsi" w:hAnsiTheme="majorHAnsi" w:eastAsiaTheme="majorEastAsia" w:cstheme="majorBidi"/>
      <w:spacing w:val="-10"/>
      <w:sz w:val="56"/>
      <w:szCs w:val="56"/>
    </w:rPr>
  </w:style>
  <w:style w:type="character" w:styleId="TitelZchn" w:customStyle="1">
    <w:name w:val="Titel Zchn"/>
    <w:basedOn w:val="Absatz-Standardschriftart"/>
    <w:link w:val="Titel"/>
    <w:uiPriority w:val="10"/>
    <w:rPr>
      <w:rFonts w:asciiTheme="majorHAnsi" w:hAnsiTheme="majorHAnsi" w:eastAsiaTheme="majorEastAsia" w:cstheme="majorBidi"/>
      <w:spacing w:val="-10"/>
      <w:sz w:val="56"/>
      <w:szCs w:val="56"/>
    </w:rPr>
  </w:style>
  <w:style w:type="character" w:styleId="berschrift1Zchn" w:customStyle="1">
    <w:name w:val="Überschrift 1 Zchn"/>
    <w:basedOn w:val="Absatz-Standardschriftart"/>
    <w:link w:val="berschrift1"/>
    <w:uiPriority w:val="9"/>
    <w:rPr>
      <w:rFonts w:asciiTheme="majorHAnsi" w:hAnsiTheme="majorHAnsi" w:eastAsiaTheme="majorEastAsia" w:cstheme="majorBidi"/>
      <w:color w:val="2F5496" w:themeColor="accent1" w:themeShade="BF"/>
      <w:sz w:val="32"/>
      <w:szCs w:val="32"/>
    </w:rPr>
  </w:style>
  <w:style w:type="paragraph" w:styleId="IntensivesZitat">
    <w:name w:val="Intense Quote"/>
    <w:basedOn w:val="Standard"/>
    <w:next w:val="Standard"/>
    <w:link w:val="IntensivesZitatZchn"/>
    <w:uiPriority w:val="30"/>
    <w:qFormat/>
    <w:pPr>
      <w:pBdr>
        <w:top w:val="single" w:color="4472C4" w:themeColor="accent1" w:sz="4" w:space="10"/>
        <w:bottom w:val="single" w:color="4472C4" w:themeColor="accent1" w:sz="4" w:space="10"/>
      </w:pBdr>
      <w:spacing w:before="360" w:after="360"/>
      <w:ind w:right="864"/>
      <w:jc w:val="center"/>
    </w:pPr>
    <w:rPr>
      <w:i/>
      <w:iCs/>
      <w:color w:val="4472C4" w:themeColor="accent1"/>
    </w:rPr>
  </w:style>
  <w:style w:type="character" w:styleId="IntensivesZitatZchn" w:customStyle="1">
    <w:name w:val="Intensives Zitat Zchn"/>
    <w:basedOn w:val="Absatz-Standardschriftart"/>
    <w:link w:val="IntensivesZitat"/>
    <w:uiPriority w:val="30"/>
    <w:rPr>
      <w:i/>
      <w:iCs/>
      <w:color w:val="4472C4" w:themeColor="accent1"/>
    </w:rPr>
  </w:style>
  <w:style w:type="character" w:styleId="Fett">
    <w:name w:val="Strong"/>
    <w:basedOn w:val="Absatz-Standardschriftart"/>
    <w:uiPriority w:val="22"/>
    <w:qFormat/>
    <w:rPr>
      <w:b/>
      <w:bCs/>
    </w:rPr>
  </w:style>
  <w:style w:type="paragraph" w:styleId="Listenabsatz">
    <w:name w:val="List Paragraph"/>
    <w:basedOn w:val="Standard"/>
    <w:uiPriority w:val="34"/>
    <w:qFormat/>
    <w:pPr>
      <w:numPr>
        <w:numId w:val="1"/>
      </w:numPr>
      <w:contextualSpacing/>
    </w:pPr>
  </w:style>
  <w:style w:type="character" w:styleId="SchwacheHervorhebung">
    <w:name w:val="Subtle Emphasis"/>
    <w:basedOn w:val="Absatz-Standardschriftart"/>
    <w:uiPriority w:val="19"/>
    <w:qFormat/>
    <w:rPr>
      <w:i/>
      <w:iCs/>
      <w:color w:val="404040" w:themeColor="text1" w:themeTint="BF"/>
    </w:rPr>
  </w:style>
  <w:style w:type="character" w:styleId="Buchtitel">
    <w:name w:val="Book Title"/>
    <w:basedOn w:val="Absatz-Standardschriftart"/>
    <w:uiPriority w:val="33"/>
    <w:qFormat/>
    <w:rPr>
      <w:b/>
      <w:bCs/>
      <w:i/>
      <w:iCs/>
      <w:spacing w:val="5"/>
    </w:rPr>
  </w:style>
  <w:style w:type="paragraph" w:styleId="Untertitel">
    <w:name w:val="Subtitle"/>
    <w:basedOn w:val="Standard"/>
    <w:next w:val="Standard"/>
    <w:link w:val="UntertitelZchn"/>
    <w:uiPriority w:val="11"/>
    <w:qFormat/>
    <w:pPr>
      <w:numPr>
        <w:ilvl w:val="1"/>
      </w:numPr>
    </w:pPr>
    <w:rPr>
      <w:rFonts w:eastAsiaTheme="minorEastAsia"/>
      <w:color w:val="5A5A5A" w:themeColor="text1" w:themeTint="A5"/>
      <w:spacing w:val="15"/>
    </w:rPr>
  </w:style>
  <w:style w:type="character" w:styleId="UntertitelZchn" w:customStyle="1">
    <w:name w:val="Untertitel Zchn"/>
    <w:basedOn w:val="Absatz-Standardschriftart"/>
    <w:link w:val="Untertitel"/>
    <w:uiPriority w:val="11"/>
    <w:rPr>
      <w:rFonts w:eastAsiaTheme="minorEastAsia"/>
      <w:color w:val="5A5A5A" w:themeColor="text1" w:themeTint="A5"/>
      <w:spacing w:val="15"/>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pPr>
      <w:spacing w:line="240" w:lineRule="auto"/>
    </w:pPr>
    <w:rPr>
      <w:sz w:val="20"/>
      <w:szCs w:val="20"/>
    </w:rPr>
  </w:style>
  <w:style w:type="character" w:styleId="KommentartextZchn" w:customStyle="1">
    <w:name w:val="Kommentartext Zchn"/>
    <w:basedOn w:val="Absatz-Standardschriftart"/>
    <w:link w:val="Kommentartext"/>
    <w:uiPriority w:val="99"/>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styleId="KommentarthemaZchn" w:customStyle="1">
    <w:name w:val="Kommentarthema Zchn"/>
    <w:basedOn w:val="KommentartextZchn"/>
    <w:link w:val="Kommentarthema"/>
    <w:uiPriority w:val="99"/>
    <w:semiHidden/>
    <w:rPr>
      <w:b/>
      <w:bCs/>
      <w:sz w:val="20"/>
      <w:szCs w:val="20"/>
    </w:rPr>
  </w:style>
  <w:style w:type="paragraph" w:styleId="Sprechblasentext">
    <w:name w:val="Balloon Text"/>
    <w:basedOn w:val="Standard"/>
    <w:link w:val="SprechblasentextZchn"/>
    <w:uiPriority w:val="99"/>
    <w:semiHidden/>
    <w:unhideWhenUsed/>
    <w:pPr>
      <w:spacing w:after="0" w:line="240" w:lineRule="auto"/>
    </w:pPr>
    <w:rPr>
      <w:rFonts w:ascii="Segoe UI" w:hAnsi="Segoe UI" w:cs="Segoe UI"/>
      <w:sz w:val="18"/>
      <w:szCs w:val="18"/>
    </w:rPr>
  </w:style>
  <w:style w:type="character" w:styleId="SprechblasentextZchn" w:customStyle="1">
    <w:name w:val="Sprechblasentext Zchn"/>
    <w:basedOn w:val="Absatz-Standardschriftart"/>
    <w:link w:val="Sprechblasentext"/>
    <w:uiPriority w:val="99"/>
    <w:semiHidden/>
    <w:rPr>
      <w:rFonts w:ascii="Segoe UI" w:hAnsi="Segoe UI" w:cs="Segoe UI"/>
      <w:sz w:val="18"/>
      <w:szCs w:val="18"/>
    </w:rPr>
  </w:style>
  <w:style w:type="character" w:styleId="markedcontent" w:customStyle="1">
    <w:name w:val="markedcontent"/>
    <w:basedOn w:val="Absatz-Standardschriftart"/>
  </w:style>
  <w:style w:type="paragraph" w:styleId="berarbeitung">
    <w:name w:val="Revision"/>
    <w:hidden/>
    <w:uiPriority w:val="99"/>
    <w:semiHidden/>
    <w:pPr>
      <w:spacing w:after="0" w:line="240" w:lineRule="auto"/>
    </w:pPr>
  </w:style>
  <w:style w:type="paragraph" w:styleId="StandardWeb">
    <w:name w:val="Normal (Web)"/>
    <w:basedOn w:val="Standard"/>
    <w:uiPriority w:val="99"/>
    <w:semiHidden/>
    <w:unhideWhenUsed/>
    <w:pPr>
      <w:spacing w:before="100" w:beforeAutospacing="1" w:after="100" w:afterAutospacing="1" w:line="240" w:lineRule="auto"/>
    </w:pPr>
    <w:rPr>
      <w:rFonts w:ascii="Times New Roman" w:hAnsi="Times New Roman" w:eastAsia="Times New Roman" w:cs="Times New Roman"/>
      <w:sz w:val="24"/>
      <w:szCs w:val="24"/>
      <w:lang w:eastAsia="de-DE"/>
    </w:rPr>
  </w:style>
  <w:style w:type="character" w:styleId="Hyperlink">
    <w:name w:val="Hyperlink"/>
    <w:basedOn w:val="Absatz-Standardschriftart"/>
    <w:uiPriority w:val="99"/>
    <w:unhideWhenUsed/>
    <w:rPr>
      <w:color w:val="0000FF"/>
      <w:u w:val="single"/>
    </w:rPr>
  </w:style>
  <w:style w:type="character" w:styleId="apple-converted-space" w:customStyle="1">
    <w:name w:val="apple-converted-space"/>
    <w:basedOn w:val="Absatz-Standardschriftart"/>
    <w:rsid w:val="00AB4061"/>
  </w:style>
  <w:style w:type="character" w:styleId="NichtaufgelsteErwhnung">
    <w:name w:val="Unresolved Mention"/>
    <w:basedOn w:val="Absatz-Standardschriftart"/>
    <w:uiPriority w:val="99"/>
    <w:semiHidden/>
    <w:unhideWhenUsed/>
    <w:rsid w:val="000F25F3"/>
    <w:rPr>
      <w:color w:val="605E5C"/>
      <w:shd w:val="clear" w:color="auto" w:fill="E1DFDD"/>
    </w:rPr>
  </w:style>
  <w:style w:type="character" w:styleId="BesuchterLink">
    <w:name w:val="FollowedHyperlink"/>
    <w:basedOn w:val="Absatz-Standardschriftart"/>
    <w:uiPriority w:val="99"/>
    <w:semiHidden/>
    <w:unhideWhenUsed/>
    <w:rsid w:val="00E03F14"/>
    <w:rPr>
      <w:color w:val="954F72" w:themeColor="followedHyperlink"/>
      <w:u w:val="single"/>
    </w:rPr>
  </w:style>
  <w:style w:type="character" w:styleId="Hervorhebung">
    <w:name w:val="Emphasis"/>
    <w:basedOn w:val="Absatz-Standardschriftart"/>
    <w:uiPriority w:val="20"/>
    <w:qFormat/>
    <w:rsid w:val="005F6B6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727415">
      <w:bodyDiv w:val="1"/>
      <w:marLeft w:val="0"/>
      <w:marRight w:val="0"/>
      <w:marTop w:val="0"/>
      <w:marBottom w:val="0"/>
      <w:divBdr>
        <w:top w:val="none" w:sz="0" w:space="0" w:color="auto"/>
        <w:left w:val="none" w:sz="0" w:space="0" w:color="auto"/>
        <w:bottom w:val="none" w:sz="0" w:space="0" w:color="auto"/>
        <w:right w:val="none" w:sz="0" w:space="0" w:color="auto"/>
      </w:divBdr>
    </w:div>
    <w:div w:id="278220214">
      <w:bodyDiv w:val="1"/>
      <w:marLeft w:val="0"/>
      <w:marRight w:val="0"/>
      <w:marTop w:val="0"/>
      <w:marBottom w:val="0"/>
      <w:divBdr>
        <w:top w:val="none" w:sz="0" w:space="0" w:color="auto"/>
        <w:left w:val="none" w:sz="0" w:space="0" w:color="auto"/>
        <w:bottom w:val="none" w:sz="0" w:space="0" w:color="auto"/>
        <w:right w:val="none" w:sz="0" w:space="0" w:color="auto"/>
      </w:divBdr>
      <w:divsChild>
        <w:div w:id="1490054923">
          <w:marLeft w:val="0"/>
          <w:marRight w:val="0"/>
          <w:marTop w:val="0"/>
          <w:marBottom w:val="0"/>
          <w:divBdr>
            <w:top w:val="none" w:sz="0" w:space="0" w:color="auto"/>
            <w:left w:val="none" w:sz="0" w:space="0" w:color="auto"/>
            <w:bottom w:val="none" w:sz="0" w:space="0" w:color="auto"/>
            <w:right w:val="none" w:sz="0" w:space="0" w:color="auto"/>
          </w:divBdr>
        </w:div>
      </w:divsChild>
    </w:div>
    <w:div w:id="506098367">
      <w:bodyDiv w:val="1"/>
      <w:marLeft w:val="0"/>
      <w:marRight w:val="0"/>
      <w:marTop w:val="0"/>
      <w:marBottom w:val="0"/>
      <w:divBdr>
        <w:top w:val="none" w:sz="0" w:space="0" w:color="auto"/>
        <w:left w:val="none" w:sz="0" w:space="0" w:color="auto"/>
        <w:bottom w:val="none" w:sz="0" w:space="0" w:color="auto"/>
        <w:right w:val="none" w:sz="0" w:space="0" w:color="auto"/>
      </w:divBdr>
      <w:divsChild>
        <w:div w:id="630399689">
          <w:marLeft w:val="0"/>
          <w:marRight w:val="0"/>
          <w:marTop w:val="0"/>
          <w:marBottom w:val="0"/>
          <w:divBdr>
            <w:top w:val="none" w:sz="0" w:space="0" w:color="auto"/>
            <w:left w:val="none" w:sz="0" w:space="0" w:color="auto"/>
            <w:bottom w:val="none" w:sz="0" w:space="0" w:color="auto"/>
            <w:right w:val="none" w:sz="0" w:space="0" w:color="auto"/>
          </w:divBdr>
          <w:divsChild>
            <w:div w:id="766384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319537">
      <w:bodyDiv w:val="1"/>
      <w:marLeft w:val="0"/>
      <w:marRight w:val="0"/>
      <w:marTop w:val="0"/>
      <w:marBottom w:val="0"/>
      <w:divBdr>
        <w:top w:val="none" w:sz="0" w:space="0" w:color="auto"/>
        <w:left w:val="none" w:sz="0" w:space="0" w:color="auto"/>
        <w:bottom w:val="none" w:sz="0" w:space="0" w:color="auto"/>
        <w:right w:val="none" w:sz="0" w:space="0" w:color="auto"/>
      </w:divBdr>
    </w:div>
    <w:div w:id="944843979">
      <w:bodyDiv w:val="1"/>
      <w:marLeft w:val="0"/>
      <w:marRight w:val="0"/>
      <w:marTop w:val="0"/>
      <w:marBottom w:val="0"/>
      <w:divBdr>
        <w:top w:val="none" w:sz="0" w:space="0" w:color="auto"/>
        <w:left w:val="none" w:sz="0" w:space="0" w:color="auto"/>
        <w:bottom w:val="none" w:sz="0" w:space="0" w:color="auto"/>
        <w:right w:val="none" w:sz="0" w:space="0" w:color="auto"/>
      </w:divBdr>
      <w:divsChild>
        <w:div w:id="137496278">
          <w:marLeft w:val="0"/>
          <w:marRight w:val="0"/>
          <w:marTop w:val="0"/>
          <w:marBottom w:val="0"/>
          <w:divBdr>
            <w:top w:val="none" w:sz="0" w:space="0" w:color="auto"/>
            <w:left w:val="none" w:sz="0" w:space="0" w:color="auto"/>
            <w:bottom w:val="none" w:sz="0" w:space="0" w:color="auto"/>
            <w:right w:val="none" w:sz="0" w:space="0" w:color="auto"/>
          </w:divBdr>
        </w:div>
      </w:divsChild>
    </w:div>
    <w:div w:id="1975138302">
      <w:bodyDiv w:val="1"/>
      <w:marLeft w:val="0"/>
      <w:marRight w:val="0"/>
      <w:marTop w:val="0"/>
      <w:marBottom w:val="0"/>
      <w:divBdr>
        <w:top w:val="none" w:sz="0" w:space="0" w:color="auto"/>
        <w:left w:val="none" w:sz="0" w:space="0" w:color="auto"/>
        <w:bottom w:val="none" w:sz="0" w:space="0" w:color="auto"/>
        <w:right w:val="none" w:sz="0" w:space="0" w:color="auto"/>
      </w:divBdr>
    </w:div>
    <w:div w:id="2043048075">
      <w:bodyDiv w:val="1"/>
      <w:marLeft w:val="0"/>
      <w:marRight w:val="0"/>
      <w:marTop w:val="0"/>
      <w:marBottom w:val="0"/>
      <w:divBdr>
        <w:top w:val="none" w:sz="0" w:space="0" w:color="auto"/>
        <w:left w:val="none" w:sz="0" w:space="0" w:color="auto"/>
        <w:bottom w:val="none" w:sz="0" w:space="0" w:color="auto"/>
        <w:right w:val="none" w:sz="0" w:space="0" w:color="auto"/>
      </w:divBdr>
      <w:divsChild>
        <w:div w:id="264113820">
          <w:marLeft w:val="0"/>
          <w:marRight w:val="0"/>
          <w:marTop w:val="0"/>
          <w:marBottom w:val="0"/>
          <w:divBdr>
            <w:top w:val="none" w:sz="0" w:space="0" w:color="auto"/>
            <w:left w:val="none" w:sz="0" w:space="0" w:color="auto"/>
            <w:bottom w:val="none" w:sz="0" w:space="0" w:color="auto"/>
            <w:right w:val="none" w:sz="0" w:space="0" w:color="auto"/>
          </w:divBdr>
          <w:divsChild>
            <w:div w:id="45379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869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eader" Target="header1.xml" Id="rId13" /><Relationship Type="http://schemas.microsoft.com/office/2018/08/relationships/commentsExtensible" Target="commentsExtensible.xml" Id="rId18" /><Relationship Type="http://schemas.openxmlformats.org/officeDocument/2006/relationships/numbering" Target="numbering.xml" Id="rId3" /><Relationship Type="http://schemas.openxmlformats.org/officeDocument/2006/relationships/footnotes" Target="footnotes.xml" Id="rId7" /><Relationship Type="http://schemas.microsoft.com/office/2016/09/relationships/commentsIds" Target="commentsIds.xml" Id="rId12" /><Relationship Type="http://schemas.openxmlformats.org/officeDocument/2006/relationships/theme" Target="theme/theme1.xml" Id="rId17" /><Relationship Type="http://schemas.openxmlformats.org/officeDocument/2006/relationships/customXml" Target="../customXml/item2.xml" Id="rId2" /><Relationship Type="http://schemas.microsoft.com/office/2011/relationships/people" Target="people.xml" Id="rId16" /><Relationship Type="http://schemas.openxmlformats.org/officeDocument/2006/relationships/customXml" Target="../customXml/item1.xml" Id="rId1" /><Relationship Type="http://schemas.openxmlformats.org/officeDocument/2006/relationships/webSettings" Target="webSettings.xml" Id="rId6" /><Relationship Type="http://schemas.microsoft.com/office/2011/relationships/commentsExtended" Target="commentsExtended.xml" Id="rId11" /><Relationship Type="http://schemas.openxmlformats.org/officeDocument/2006/relationships/settings" Target="settings.xml" Id="rId5" /><Relationship Type="http://schemas.openxmlformats.org/officeDocument/2006/relationships/fontTable" Target="fontTable.xml" Id="rId15" /><Relationship Type="http://schemas.openxmlformats.org/officeDocument/2006/relationships/comments" Target="comments.xml" Id="rId10" /><Relationship Type="http://schemas.openxmlformats.org/officeDocument/2006/relationships/styles" Target="styles.xml" Id="rId4" /><Relationship Type="http://schemas.openxmlformats.org/officeDocument/2006/relationships/footer" Target="footer1.xml" Id="rId14" /><Relationship Type="http://schemas.microsoft.com/office/2020/10/relationships/intelligence" Target="intelligence2.xml" Id="R301aec264531461c" /><Relationship Type="http://schemas.openxmlformats.org/officeDocument/2006/relationships/hyperlink" Target="http://luftlinie.org/" TargetMode="External" Id="R8c94a5b7a4b748ab" /><Relationship Type="http://schemas.openxmlformats.org/officeDocument/2006/relationships/hyperlink" Target="https://www.google.com/maps" TargetMode="External" Id="Rba4742bf42c84b44" /><Relationship Type="http://schemas.openxmlformats.org/officeDocument/2006/relationships/hyperlink" Target="http://luftlinie.org/" TargetMode="External" Id="R9d45fc14b6104b69" /><Relationship Type="http://schemas.openxmlformats.org/officeDocument/2006/relationships/hyperlink" Target="https://www.google.com/maps" TargetMode="External" Id="R5202779f14444fdf" /><Relationship Type="http://schemas.openxmlformats.org/officeDocument/2006/relationships/hyperlink" Target="https://www.nachhaltigkeit.ovgu.de/Vernetzung+_+Veranstaltungen/Landesebene/AG+Nachhaltige+Hochschulen+Sachsen_Anhalt-p-260.html" TargetMode="External" Id="R88c35110dcf747da" /><Relationship Type="http://schemas.openxmlformats.org/officeDocument/2006/relationships/hyperlink" Target="https://euc-word-edit.officeapps.live.com/we/Link" TargetMode="External" Id="R74c9f7211d054352"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ISO690.XSL" StyleName="ISO 690 - Erstes Element und Datum" Version="1987"/>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B612BACC-7914-4F3C-9918-71A3C155C50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Jonas Stave</dc:creator>
  <keywords/>
  <dc:description/>
  <lastModifiedBy>Gastbenutzer</lastModifiedBy>
  <revision>26</revision>
  <lastPrinted>2021-11-02T17:43:00.0000000Z</lastPrinted>
  <dcterms:created xsi:type="dcterms:W3CDTF">2024-07-25T13:17:00.0000000Z</dcterms:created>
  <dcterms:modified xsi:type="dcterms:W3CDTF">2025-07-16T12:25:27.7160377Z</dcterms:modified>
</coreProperties>
</file>